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A862B" w14:textId="6D7B0F9C" w:rsidR="00921185" w:rsidRDefault="00921185" w:rsidP="00D233AF">
      <w:pPr>
        <w:tabs>
          <w:tab w:val="left" w:pos="8060"/>
        </w:tabs>
        <w:ind w:rightChars="49" w:right="118"/>
      </w:pPr>
      <w:r>
        <w:rPr>
          <w:noProof/>
        </w:rPr>
        <w:drawing>
          <wp:anchor distT="0" distB="0" distL="114300" distR="114300" simplePos="0" relativeHeight="251671551" behindDoc="1" locked="0" layoutInCell="1" allowOverlap="1" wp14:anchorId="4044584C" wp14:editId="4E2DF1D4">
            <wp:simplePos x="0" y="0"/>
            <wp:positionH relativeFrom="margin">
              <wp:posOffset>-460375</wp:posOffset>
            </wp:positionH>
            <wp:positionV relativeFrom="margin">
              <wp:posOffset>-738505</wp:posOffset>
            </wp:positionV>
            <wp:extent cx="7567200" cy="1069560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7200" cy="106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33AF">
        <w:tab/>
      </w:r>
    </w:p>
    <w:tbl>
      <w:tblPr>
        <w:tblStyle w:val="-5"/>
        <w:tblpPr w:leftFromText="180" w:rightFromText="180" w:vertAnchor="text" w:tblpY="12740"/>
        <w:tblW w:w="0" w:type="auto"/>
        <w:tblLook w:val="04A0" w:firstRow="1" w:lastRow="0" w:firstColumn="1" w:lastColumn="0" w:noHBand="0" w:noVBand="1"/>
      </w:tblPr>
      <w:tblGrid>
        <w:gridCol w:w="2425"/>
        <w:gridCol w:w="3526"/>
        <w:gridCol w:w="3964"/>
      </w:tblGrid>
      <w:tr w:rsidR="004E283B" w:rsidRPr="00696AD8" w14:paraId="23984D47" w14:textId="77777777" w:rsidTr="004E28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5" w:type="dxa"/>
            <w:gridSpan w:val="3"/>
            <w:shd w:val="clear" w:color="auto" w:fill="FFFFFF" w:themeFill="background1"/>
          </w:tcPr>
          <w:p w14:paraId="27452B3B" w14:textId="77777777" w:rsidR="004E283B" w:rsidRPr="004E283B" w:rsidRDefault="004E283B" w:rsidP="004E283B">
            <w:pPr>
              <w:pStyle w:val="Web"/>
              <w:snapToGrid w:val="0"/>
              <w:spacing w:before="0" w:beforeAutospacing="0" w:after="0" w:afterAutospacing="0" w:line="240" w:lineRule="atLeast"/>
              <w:jc w:val="center"/>
              <w:rPr>
                <w:rFonts w:ascii="微軟正黑體" w:eastAsia="微軟正黑體" w:hAnsi="微軟正黑體" w:cs="Times New Roman"/>
                <w:color w:val="auto"/>
                <w:kern w:val="2"/>
              </w:rPr>
            </w:pPr>
            <w:r w:rsidRPr="004E283B">
              <w:rPr>
                <w:rFonts w:ascii="微軟正黑體" w:eastAsia="微軟正黑體" w:hAnsi="微軟正黑體" w:cs="Times New Roman" w:hint="eastAsia"/>
                <w:color w:val="auto"/>
                <w:kern w:val="2"/>
              </w:rPr>
              <w:t>參考航班</w:t>
            </w:r>
          </w:p>
        </w:tc>
      </w:tr>
      <w:tr w:rsidR="004E283B" w:rsidRPr="00696AD8" w14:paraId="2A985B17" w14:textId="77777777" w:rsidTr="004E2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bottom w:val="nil"/>
            </w:tcBorders>
            <w:shd w:val="clear" w:color="auto" w:fill="D2EAF1"/>
          </w:tcPr>
          <w:p w14:paraId="24D96447" w14:textId="77777777" w:rsidR="004E283B" w:rsidRPr="00696AD8" w:rsidRDefault="004E283B" w:rsidP="004E283B">
            <w:pPr>
              <w:pStyle w:val="Web"/>
              <w:snapToGrid w:val="0"/>
              <w:spacing w:before="0" w:beforeAutospacing="0" w:after="0" w:afterAutospacing="0" w:line="240" w:lineRule="atLeast"/>
              <w:jc w:val="center"/>
              <w:rPr>
                <w:rFonts w:ascii="微軟正黑體" w:eastAsia="微軟正黑體" w:hAnsi="微軟正黑體" w:cs="Times New Roman"/>
                <w:color w:val="auto"/>
                <w:kern w:val="2"/>
              </w:rPr>
            </w:pPr>
            <w:r w:rsidRPr="00696AD8">
              <w:rPr>
                <w:rFonts w:ascii="微軟正黑體" w:eastAsia="微軟正黑體" w:hAnsi="微軟正黑體" w:cs="Times New Roman" w:hint="eastAsia"/>
                <w:color w:val="auto"/>
                <w:kern w:val="2"/>
              </w:rPr>
              <w:t>台中-澎湖-台中</w:t>
            </w:r>
          </w:p>
        </w:tc>
        <w:tc>
          <w:tcPr>
            <w:tcW w:w="3526" w:type="dxa"/>
            <w:tcBorders>
              <w:bottom w:val="nil"/>
            </w:tcBorders>
            <w:shd w:val="clear" w:color="auto" w:fill="D2EAF1"/>
          </w:tcPr>
          <w:p w14:paraId="42E8B635" w14:textId="77777777" w:rsidR="004E283B" w:rsidRPr="00696AD8" w:rsidRDefault="004E283B" w:rsidP="004E283B">
            <w:pPr>
              <w:pStyle w:val="Web"/>
              <w:snapToGrid w:val="0"/>
              <w:spacing w:before="0" w:beforeAutospacing="0" w:after="0" w:afterAutospacing="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color w:val="auto"/>
                <w:kern w:val="2"/>
              </w:rPr>
            </w:pPr>
            <w:r w:rsidRPr="00696AD8">
              <w:rPr>
                <w:rFonts w:ascii="微軟正黑體" w:eastAsia="微軟正黑體" w:hAnsi="微軟正黑體" w:cs="Times New Roman" w:hint="eastAsia"/>
                <w:color w:val="auto"/>
                <w:kern w:val="2"/>
              </w:rPr>
              <w:t xml:space="preserve">去程 </w:t>
            </w:r>
            <w:r w:rsidRPr="00696AD8">
              <w:rPr>
                <w:rFonts w:ascii="微軟正黑體" w:eastAsia="微軟正黑體" w:hAnsi="微軟正黑體" w:cs="Times New Roman"/>
                <w:color w:val="auto"/>
                <w:kern w:val="2"/>
              </w:rPr>
              <w:t>AE7</w:t>
            </w:r>
            <w:r>
              <w:rPr>
                <w:rFonts w:ascii="微軟正黑體" w:eastAsia="微軟正黑體" w:hAnsi="微軟正黑體" w:cs="Times New Roman"/>
                <w:color w:val="auto"/>
                <w:kern w:val="2"/>
              </w:rPr>
              <w:t>8</w:t>
            </w:r>
            <w:r w:rsidRPr="00696AD8">
              <w:rPr>
                <w:rFonts w:ascii="微軟正黑體" w:eastAsia="微軟正黑體" w:hAnsi="微軟正黑體" w:cs="Times New Roman"/>
                <w:color w:val="auto"/>
                <w:kern w:val="2"/>
              </w:rPr>
              <w:t xml:space="preserve">1 </w:t>
            </w:r>
            <w:r>
              <w:rPr>
                <w:rFonts w:ascii="微軟正黑體" w:eastAsia="微軟正黑體" w:hAnsi="微軟正黑體" w:cs="Times New Roman"/>
                <w:color w:val="auto"/>
                <w:kern w:val="2"/>
              </w:rPr>
              <w:t xml:space="preserve"> 0800</w:t>
            </w:r>
            <w:r w:rsidRPr="00696AD8">
              <w:rPr>
                <w:rFonts w:ascii="微軟正黑體" w:eastAsia="微軟正黑體" w:hAnsi="微軟正黑體" w:cs="Times New Roman"/>
                <w:color w:val="auto"/>
                <w:kern w:val="2"/>
              </w:rPr>
              <w:t>/</w:t>
            </w:r>
            <w:r>
              <w:rPr>
                <w:rFonts w:ascii="微軟正黑體" w:eastAsia="微軟正黑體" w:hAnsi="微軟正黑體" w:cs="Times New Roman"/>
                <w:color w:val="auto"/>
                <w:kern w:val="2"/>
              </w:rPr>
              <w:t xml:space="preserve">0845 </w:t>
            </w:r>
          </w:p>
        </w:tc>
        <w:tc>
          <w:tcPr>
            <w:tcW w:w="3964" w:type="dxa"/>
            <w:tcBorders>
              <w:bottom w:val="nil"/>
            </w:tcBorders>
            <w:shd w:val="clear" w:color="auto" w:fill="D2EAF1"/>
          </w:tcPr>
          <w:p w14:paraId="74A2F4DB" w14:textId="77777777" w:rsidR="004E283B" w:rsidRPr="00696AD8" w:rsidRDefault="004E283B" w:rsidP="004E283B">
            <w:pPr>
              <w:pStyle w:val="Web"/>
              <w:snapToGrid w:val="0"/>
              <w:spacing w:before="0" w:beforeAutospacing="0" w:after="0" w:afterAutospacing="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color w:val="auto"/>
                <w:kern w:val="2"/>
              </w:rPr>
            </w:pPr>
            <w:r w:rsidRPr="00696AD8">
              <w:rPr>
                <w:rFonts w:ascii="微軟正黑體" w:eastAsia="微軟正黑體" w:hAnsi="微軟正黑體" w:cs="Times New Roman" w:hint="eastAsia"/>
                <w:color w:val="auto"/>
                <w:kern w:val="2"/>
              </w:rPr>
              <w:t xml:space="preserve">回程 </w:t>
            </w:r>
            <w:r w:rsidRPr="00696AD8">
              <w:rPr>
                <w:rFonts w:ascii="微軟正黑體" w:eastAsia="微軟正黑體" w:hAnsi="微軟正黑體" w:cs="Times New Roman"/>
                <w:color w:val="auto"/>
                <w:kern w:val="2"/>
              </w:rPr>
              <w:t>AE</w:t>
            </w:r>
            <w:r w:rsidRPr="00696AD8">
              <w:rPr>
                <w:rFonts w:ascii="微軟正黑體" w:eastAsia="微軟正黑體" w:hAnsi="微軟正黑體" w:cs="Times New Roman" w:hint="eastAsia"/>
                <w:color w:val="auto"/>
                <w:kern w:val="2"/>
              </w:rPr>
              <w:t>7</w:t>
            </w:r>
            <w:r>
              <w:rPr>
                <w:rFonts w:ascii="微軟正黑體" w:eastAsia="微軟正黑體" w:hAnsi="微軟正黑體" w:cs="Times New Roman"/>
                <w:color w:val="auto"/>
                <w:kern w:val="2"/>
              </w:rPr>
              <w:t xml:space="preserve">82 </w:t>
            </w:r>
            <w:r w:rsidRPr="00696AD8">
              <w:rPr>
                <w:rFonts w:ascii="微軟正黑體" w:eastAsia="微軟正黑體" w:hAnsi="微軟正黑體" w:cs="Times New Roman"/>
                <w:color w:val="auto"/>
                <w:kern w:val="2"/>
              </w:rPr>
              <w:t xml:space="preserve"> </w:t>
            </w:r>
            <w:r>
              <w:rPr>
                <w:rFonts w:ascii="微軟正黑體" w:eastAsia="微軟正黑體" w:hAnsi="微軟正黑體" w:cs="Times New Roman"/>
                <w:color w:val="auto"/>
                <w:kern w:val="2"/>
              </w:rPr>
              <w:t>0935</w:t>
            </w:r>
            <w:r w:rsidRPr="00696AD8">
              <w:rPr>
                <w:rFonts w:ascii="微軟正黑體" w:eastAsia="微軟正黑體" w:hAnsi="微軟正黑體" w:cs="Times New Roman"/>
                <w:color w:val="auto"/>
                <w:kern w:val="2"/>
              </w:rPr>
              <w:t>/1</w:t>
            </w:r>
            <w:r>
              <w:rPr>
                <w:rFonts w:ascii="微軟正黑體" w:eastAsia="微軟正黑體" w:hAnsi="微軟正黑體" w:cs="Times New Roman"/>
                <w:color w:val="auto"/>
                <w:kern w:val="2"/>
              </w:rPr>
              <w:t>015</w:t>
            </w:r>
          </w:p>
        </w:tc>
      </w:tr>
      <w:tr w:rsidR="004E283B" w:rsidRPr="00696AD8" w14:paraId="6BAEB8BC" w14:textId="77777777" w:rsidTr="004E28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nil"/>
              <w:bottom w:val="nil"/>
            </w:tcBorders>
            <w:shd w:val="clear" w:color="auto" w:fill="B8CCE4"/>
          </w:tcPr>
          <w:p w14:paraId="31EB39A1" w14:textId="77777777" w:rsidR="004E283B" w:rsidRPr="00696AD8" w:rsidRDefault="004E283B" w:rsidP="004E283B">
            <w:pPr>
              <w:pStyle w:val="Web"/>
              <w:snapToGrid w:val="0"/>
              <w:spacing w:before="0" w:beforeAutospacing="0" w:after="0" w:afterAutospacing="0" w:line="240" w:lineRule="atLeast"/>
              <w:jc w:val="center"/>
              <w:rPr>
                <w:rFonts w:ascii="微軟正黑體" w:eastAsia="微軟正黑體" w:hAnsi="微軟正黑體" w:cs="Times New Roman"/>
                <w:color w:val="auto"/>
                <w:kern w:val="2"/>
              </w:rPr>
            </w:pPr>
            <w:r w:rsidRPr="00696AD8">
              <w:rPr>
                <w:rFonts w:ascii="微軟正黑體" w:eastAsia="微軟正黑體" w:hAnsi="微軟正黑體" w:cs="Times New Roman" w:hint="eastAsia"/>
                <w:color w:val="auto"/>
                <w:kern w:val="2"/>
              </w:rPr>
              <w:t>台中-澎湖-台中</w:t>
            </w:r>
          </w:p>
        </w:tc>
        <w:tc>
          <w:tcPr>
            <w:tcW w:w="3526" w:type="dxa"/>
            <w:tcBorders>
              <w:top w:val="nil"/>
              <w:bottom w:val="nil"/>
            </w:tcBorders>
            <w:shd w:val="clear" w:color="auto" w:fill="B8CCE4"/>
          </w:tcPr>
          <w:p w14:paraId="280E98C7" w14:textId="77777777" w:rsidR="004E283B" w:rsidRPr="00696AD8" w:rsidRDefault="004E283B" w:rsidP="004E283B">
            <w:pPr>
              <w:pStyle w:val="Web"/>
              <w:snapToGrid w:val="0"/>
              <w:spacing w:before="0" w:beforeAutospacing="0" w:after="0" w:afterAutospacing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color w:val="auto"/>
                <w:kern w:val="2"/>
              </w:rPr>
            </w:pPr>
            <w:r w:rsidRPr="00696AD8">
              <w:rPr>
                <w:rFonts w:ascii="微軟正黑體" w:eastAsia="微軟正黑體" w:hAnsi="微軟正黑體" w:cs="Times New Roman" w:hint="eastAsia"/>
                <w:color w:val="auto"/>
                <w:kern w:val="2"/>
              </w:rPr>
              <w:t xml:space="preserve">去程 </w:t>
            </w:r>
            <w:r w:rsidRPr="00696AD8">
              <w:rPr>
                <w:rFonts w:ascii="微軟正黑體" w:eastAsia="微軟正黑體" w:hAnsi="微軟正黑體" w:cs="Times New Roman"/>
                <w:color w:val="auto"/>
                <w:kern w:val="2"/>
              </w:rPr>
              <w:t>AE7</w:t>
            </w:r>
            <w:r>
              <w:rPr>
                <w:rFonts w:ascii="微軟正黑體" w:eastAsia="微軟正黑體" w:hAnsi="微軟正黑體" w:cs="Times New Roman"/>
                <w:color w:val="auto"/>
                <w:kern w:val="2"/>
              </w:rPr>
              <w:t>83</w:t>
            </w:r>
            <w:r>
              <w:rPr>
                <w:rFonts w:ascii="微軟正黑體" w:eastAsia="微軟正黑體" w:hAnsi="微軟正黑體" w:cs="Times New Roman" w:hint="eastAsia"/>
                <w:color w:val="auto"/>
                <w:kern w:val="2"/>
              </w:rPr>
              <w:t xml:space="preserve">  </w:t>
            </w:r>
            <w:r>
              <w:rPr>
                <w:rFonts w:ascii="微軟正黑體" w:eastAsia="微軟正黑體" w:hAnsi="微軟正黑體" w:cs="Times New Roman"/>
                <w:color w:val="auto"/>
                <w:kern w:val="2"/>
              </w:rPr>
              <w:t>0920</w:t>
            </w:r>
            <w:r w:rsidRPr="00696AD8">
              <w:rPr>
                <w:rFonts w:ascii="微軟正黑體" w:eastAsia="微軟正黑體" w:hAnsi="微軟正黑體" w:cs="Times New Roman"/>
                <w:color w:val="auto"/>
                <w:kern w:val="2"/>
              </w:rPr>
              <w:t>/</w:t>
            </w:r>
            <w:r>
              <w:rPr>
                <w:rFonts w:ascii="微軟正黑體" w:eastAsia="微軟正黑體" w:hAnsi="微軟正黑體" w:cs="Times New Roman"/>
                <w:color w:val="auto"/>
                <w:kern w:val="2"/>
              </w:rPr>
              <w:t>1005</w:t>
            </w:r>
          </w:p>
        </w:tc>
        <w:tc>
          <w:tcPr>
            <w:tcW w:w="3964" w:type="dxa"/>
            <w:tcBorders>
              <w:top w:val="nil"/>
              <w:bottom w:val="nil"/>
            </w:tcBorders>
            <w:shd w:val="clear" w:color="auto" w:fill="B8CCE4"/>
          </w:tcPr>
          <w:p w14:paraId="5307C21D" w14:textId="77777777" w:rsidR="004E283B" w:rsidRPr="00696AD8" w:rsidRDefault="004E283B" w:rsidP="004E283B">
            <w:pPr>
              <w:pStyle w:val="Web"/>
              <w:snapToGrid w:val="0"/>
              <w:spacing w:before="0" w:beforeAutospacing="0" w:after="0" w:afterAutospacing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color w:val="auto"/>
                <w:kern w:val="2"/>
              </w:rPr>
            </w:pPr>
            <w:r w:rsidRPr="00696AD8">
              <w:rPr>
                <w:rFonts w:ascii="微軟正黑體" w:eastAsia="微軟正黑體" w:hAnsi="微軟正黑體" w:cs="Times New Roman" w:hint="eastAsia"/>
                <w:color w:val="auto"/>
                <w:kern w:val="2"/>
              </w:rPr>
              <w:t xml:space="preserve">回程 </w:t>
            </w:r>
            <w:r w:rsidRPr="00696AD8">
              <w:rPr>
                <w:rFonts w:ascii="微軟正黑體" w:eastAsia="微軟正黑體" w:hAnsi="微軟正黑體" w:cs="Times New Roman"/>
                <w:color w:val="auto"/>
                <w:kern w:val="2"/>
              </w:rPr>
              <w:t>AE</w:t>
            </w:r>
            <w:r w:rsidRPr="00696AD8">
              <w:rPr>
                <w:rFonts w:ascii="微軟正黑體" w:eastAsia="微軟正黑體" w:hAnsi="微軟正黑體" w:cs="Times New Roman" w:hint="eastAsia"/>
                <w:color w:val="auto"/>
                <w:kern w:val="2"/>
              </w:rPr>
              <w:t>7</w:t>
            </w:r>
            <w:r>
              <w:rPr>
                <w:rFonts w:ascii="微軟正黑體" w:eastAsia="微軟正黑體" w:hAnsi="微軟正黑體" w:cs="Times New Roman"/>
                <w:color w:val="auto"/>
                <w:kern w:val="2"/>
              </w:rPr>
              <w:t>84</w:t>
            </w:r>
            <w:r w:rsidRPr="00696AD8">
              <w:rPr>
                <w:rFonts w:ascii="微軟正黑體" w:eastAsia="微軟正黑體" w:hAnsi="微軟正黑體" w:cs="Times New Roman"/>
                <w:color w:val="auto"/>
                <w:kern w:val="2"/>
              </w:rPr>
              <w:t xml:space="preserve">   1</w:t>
            </w:r>
            <w:r>
              <w:rPr>
                <w:rFonts w:ascii="微軟正黑體" w:eastAsia="微軟正黑體" w:hAnsi="微軟正黑體" w:cs="Times New Roman"/>
                <w:color w:val="auto"/>
                <w:kern w:val="2"/>
              </w:rPr>
              <w:t>055</w:t>
            </w:r>
            <w:r w:rsidRPr="00696AD8">
              <w:rPr>
                <w:rFonts w:ascii="微軟正黑體" w:eastAsia="微軟正黑體" w:hAnsi="微軟正黑體" w:cs="Times New Roman"/>
                <w:color w:val="auto"/>
                <w:kern w:val="2"/>
              </w:rPr>
              <w:t>/1</w:t>
            </w:r>
            <w:r>
              <w:rPr>
                <w:rFonts w:ascii="微軟正黑體" w:eastAsia="微軟正黑體" w:hAnsi="微軟正黑體" w:cs="Times New Roman"/>
                <w:color w:val="auto"/>
                <w:kern w:val="2"/>
              </w:rPr>
              <w:t>135</w:t>
            </w:r>
          </w:p>
        </w:tc>
      </w:tr>
      <w:tr w:rsidR="004E283B" w:rsidRPr="00696AD8" w14:paraId="413AE2D9" w14:textId="77777777" w:rsidTr="004E2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nil"/>
              <w:bottom w:val="nil"/>
            </w:tcBorders>
          </w:tcPr>
          <w:p w14:paraId="28F1FB36" w14:textId="77777777" w:rsidR="004E283B" w:rsidRPr="00696AD8" w:rsidRDefault="004E283B" w:rsidP="004E283B">
            <w:pPr>
              <w:pStyle w:val="Web"/>
              <w:snapToGrid w:val="0"/>
              <w:spacing w:before="0" w:beforeAutospacing="0" w:after="0" w:afterAutospacing="0" w:line="240" w:lineRule="atLeast"/>
              <w:jc w:val="center"/>
              <w:rPr>
                <w:rFonts w:ascii="微軟正黑體" w:eastAsia="微軟正黑體" w:hAnsi="微軟正黑體" w:cs="Times New Roman"/>
                <w:color w:val="auto"/>
                <w:kern w:val="2"/>
              </w:rPr>
            </w:pPr>
            <w:r w:rsidRPr="00696AD8">
              <w:rPr>
                <w:rFonts w:ascii="微軟正黑體" w:eastAsia="微軟正黑體" w:hAnsi="微軟正黑體" w:cs="Times New Roman" w:hint="eastAsia"/>
                <w:color w:val="auto"/>
                <w:kern w:val="2"/>
              </w:rPr>
              <w:t>台中-澎湖-台中</w:t>
            </w:r>
          </w:p>
        </w:tc>
        <w:tc>
          <w:tcPr>
            <w:tcW w:w="3526" w:type="dxa"/>
            <w:tcBorders>
              <w:top w:val="nil"/>
              <w:bottom w:val="nil"/>
            </w:tcBorders>
          </w:tcPr>
          <w:p w14:paraId="663F0448" w14:textId="77777777" w:rsidR="004E283B" w:rsidRPr="00BC45F0" w:rsidRDefault="004E283B" w:rsidP="004E283B">
            <w:pPr>
              <w:pStyle w:val="Web"/>
              <w:snapToGrid w:val="0"/>
              <w:spacing w:before="0" w:beforeAutospacing="0" w:after="0" w:afterAutospacing="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bCs/>
                <w:color w:val="auto"/>
                <w:kern w:val="2"/>
              </w:rPr>
            </w:pPr>
            <w:r w:rsidRPr="00696AD8">
              <w:rPr>
                <w:rFonts w:ascii="微軟正黑體" w:eastAsia="微軟正黑體" w:hAnsi="微軟正黑體" w:cs="Times New Roman" w:hint="eastAsia"/>
                <w:color w:val="auto"/>
                <w:kern w:val="2"/>
              </w:rPr>
              <w:t xml:space="preserve">去程 </w:t>
            </w:r>
            <w:r w:rsidRPr="00696AD8">
              <w:rPr>
                <w:rFonts w:ascii="微軟正黑體" w:eastAsia="微軟正黑體" w:hAnsi="微軟正黑體" w:cs="Times New Roman"/>
                <w:color w:val="auto"/>
                <w:kern w:val="2"/>
              </w:rPr>
              <w:t>AE7</w:t>
            </w:r>
            <w:r>
              <w:rPr>
                <w:rFonts w:ascii="微軟正黑體" w:eastAsia="微軟正黑體" w:hAnsi="微軟正黑體" w:cs="Times New Roman"/>
                <w:color w:val="auto"/>
                <w:kern w:val="2"/>
              </w:rPr>
              <w:t>85</w:t>
            </w:r>
            <w:r>
              <w:rPr>
                <w:rFonts w:ascii="微軟正黑體" w:eastAsia="微軟正黑體" w:hAnsi="微軟正黑體" w:cs="Times New Roman" w:hint="eastAsia"/>
                <w:color w:val="auto"/>
                <w:kern w:val="2"/>
              </w:rPr>
              <w:t xml:space="preserve"> </w:t>
            </w:r>
            <w:r w:rsidRPr="00696AD8">
              <w:rPr>
                <w:rFonts w:ascii="微軟正黑體" w:eastAsia="微軟正黑體" w:hAnsi="微軟正黑體" w:cs="Times New Roman"/>
                <w:color w:val="auto"/>
                <w:kern w:val="2"/>
              </w:rPr>
              <w:t xml:space="preserve"> 1</w:t>
            </w:r>
            <w:r>
              <w:rPr>
                <w:rFonts w:ascii="微軟正黑體" w:eastAsia="微軟正黑體" w:hAnsi="微軟正黑體" w:cs="Times New Roman"/>
                <w:color w:val="auto"/>
                <w:kern w:val="2"/>
              </w:rPr>
              <w:t>520</w:t>
            </w:r>
            <w:r w:rsidRPr="00696AD8">
              <w:rPr>
                <w:rFonts w:ascii="微軟正黑體" w:eastAsia="微軟正黑體" w:hAnsi="微軟正黑體" w:cs="Times New Roman"/>
                <w:color w:val="auto"/>
                <w:kern w:val="2"/>
              </w:rPr>
              <w:t>/1</w:t>
            </w:r>
            <w:r>
              <w:rPr>
                <w:rFonts w:ascii="微軟正黑體" w:eastAsia="微軟正黑體" w:hAnsi="微軟正黑體" w:cs="Times New Roman"/>
                <w:color w:val="auto"/>
                <w:kern w:val="2"/>
              </w:rPr>
              <w:t>605</w:t>
            </w:r>
          </w:p>
        </w:tc>
        <w:tc>
          <w:tcPr>
            <w:tcW w:w="3964" w:type="dxa"/>
            <w:tcBorders>
              <w:top w:val="nil"/>
              <w:bottom w:val="nil"/>
            </w:tcBorders>
          </w:tcPr>
          <w:p w14:paraId="1A942ACE" w14:textId="77777777" w:rsidR="004E283B" w:rsidRPr="00696AD8" w:rsidRDefault="004E283B" w:rsidP="004E283B">
            <w:pPr>
              <w:pStyle w:val="Web"/>
              <w:snapToGrid w:val="0"/>
              <w:spacing w:before="0" w:beforeAutospacing="0" w:after="0" w:afterAutospacing="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color w:val="auto"/>
                <w:kern w:val="2"/>
              </w:rPr>
            </w:pPr>
            <w:r w:rsidRPr="00696AD8">
              <w:rPr>
                <w:rFonts w:ascii="微軟正黑體" w:eastAsia="微軟正黑體" w:hAnsi="微軟正黑體" w:cs="Times New Roman" w:hint="eastAsia"/>
                <w:color w:val="auto"/>
                <w:kern w:val="2"/>
              </w:rPr>
              <w:t xml:space="preserve">回程 </w:t>
            </w:r>
            <w:r w:rsidRPr="00696AD8">
              <w:rPr>
                <w:rFonts w:ascii="微軟正黑體" w:eastAsia="微軟正黑體" w:hAnsi="微軟正黑體" w:cs="Times New Roman"/>
                <w:color w:val="auto"/>
                <w:kern w:val="2"/>
              </w:rPr>
              <w:t>AE</w:t>
            </w:r>
            <w:r w:rsidRPr="00696AD8">
              <w:rPr>
                <w:rFonts w:ascii="微軟正黑體" w:eastAsia="微軟正黑體" w:hAnsi="微軟正黑體" w:cs="Times New Roman" w:hint="eastAsia"/>
                <w:color w:val="auto"/>
                <w:kern w:val="2"/>
              </w:rPr>
              <w:t>7</w:t>
            </w:r>
            <w:r w:rsidRPr="00696AD8">
              <w:rPr>
                <w:rFonts w:ascii="微軟正黑體" w:eastAsia="微軟正黑體" w:hAnsi="微軟正黑體" w:cs="Times New Roman"/>
                <w:color w:val="auto"/>
                <w:kern w:val="2"/>
              </w:rPr>
              <w:t>8</w:t>
            </w:r>
            <w:r>
              <w:rPr>
                <w:rFonts w:ascii="微軟正黑體" w:eastAsia="微軟正黑體" w:hAnsi="微軟正黑體" w:cs="Times New Roman"/>
                <w:color w:val="auto"/>
                <w:kern w:val="2"/>
              </w:rPr>
              <w:t>6</w:t>
            </w:r>
            <w:r w:rsidRPr="00696AD8">
              <w:rPr>
                <w:rFonts w:ascii="微軟正黑體" w:eastAsia="微軟正黑體" w:hAnsi="微軟正黑體" w:cs="Times New Roman"/>
                <w:color w:val="auto"/>
                <w:kern w:val="2"/>
              </w:rPr>
              <w:t xml:space="preserve">   1</w:t>
            </w:r>
            <w:r>
              <w:rPr>
                <w:rFonts w:ascii="微軟正黑體" w:eastAsia="微軟正黑體" w:hAnsi="微軟正黑體" w:cs="Times New Roman"/>
                <w:color w:val="auto"/>
                <w:kern w:val="2"/>
              </w:rPr>
              <w:t>710</w:t>
            </w:r>
            <w:r w:rsidRPr="00696AD8">
              <w:rPr>
                <w:rFonts w:ascii="微軟正黑體" w:eastAsia="微軟正黑體" w:hAnsi="微軟正黑體" w:cs="Times New Roman"/>
                <w:color w:val="auto"/>
                <w:kern w:val="2"/>
              </w:rPr>
              <w:t>/1</w:t>
            </w:r>
            <w:r>
              <w:rPr>
                <w:rFonts w:ascii="微軟正黑體" w:eastAsia="微軟正黑體" w:hAnsi="微軟正黑體" w:cs="Times New Roman"/>
                <w:color w:val="auto"/>
                <w:kern w:val="2"/>
              </w:rPr>
              <w:t>750</w:t>
            </w:r>
          </w:p>
        </w:tc>
      </w:tr>
      <w:tr w:rsidR="004E283B" w:rsidRPr="00696AD8" w14:paraId="44AB0998" w14:textId="77777777" w:rsidTr="004E28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nil"/>
              <w:bottom w:val="nil"/>
            </w:tcBorders>
            <w:shd w:val="clear" w:color="auto" w:fill="B8CCE4" w:themeFill="accent1" w:themeFillTint="66"/>
          </w:tcPr>
          <w:p w14:paraId="0B1D79A6" w14:textId="77777777" w:rsidR="004E283B" w:rsidRPr="00696AD8" w:rsidRDefault="004E283B" w:rsidP="004E283B">
            <w:pPr>
              <w:pStyle w:val="Web"/>
              <w:snapToGrid w:val="0"/>
              <w:spacing w:before="0" w:beforeAutospacing="0" w:after="0" w:afterAutospacing="0" w:line="240" w:lineRule="atLeast"/>
              <w:jc w:val="center"/>
              <w:rPr>
                <w:rFonts w:ascii="微軟正黑體" w:eastAsia="微軟正黑體" w:hAnsi="微軟正黑體" w:cs="Times New Roman"/>
                <w:color w:val="auto"/>
                <w:kern w:val="2"/>
              </w:rPr>
            </w:pPr>
            <w:r w:rsidRPr="00696AD8">
              <w:rPr>
                <w:rFonts w:ascii="微軟正黑體" w:eastAsia="微軟正黑體" w:hAnsi="微軟正黑體" w:cs="Times New Roman" w:hint="eastAsia"/>
                <w:color w:val="auto"/>
                <w:kern w:val="2"/>
              </w:rPr>
              <w:t>台中-澎湖-台中</w:t>
            </w:r>
          </w:p>
        </w:tc>
        <w:tc>
          <w:tcPr>
            <w:tcW w:w="3526" w:type="dxa"/>
            <w:tcBorders>
              <w:top w:val="nil"/>
              <w:bottom w:val="nil"/>
            </w:tcBorders>
            <w:shd w:val="clear" w:color="auto" w:fill="B8CCE4" w:themeFill="accent1" w:themeFillTint="66"/>
          </w:tcPr>
          <w:p w14:paraId="04D08E7B" w14:textId="77777777" w:rsidR="004E283B" w:rsidRPr="00696AD8" w:rsidRDefault="004E283B" w:rsidP="004E283B">
            <w:pPr>
              <w:pStyle w:val="Web"/>
              <w:snapToGrid w:val="0"/>
              <w:spacing w:before="0" w:beforeAutospacing="0" w:after="0" w:afterAutospacing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color w:val="auto"/>
                <w:kern w:val="2"/>
              </w:rPr>
            </w:pPr>
            <w:r w:rsidRPr="00696AD8">
              <w:rPr>
                <w:rFonts w:ascii="微軟正黑體" w:eastAsia="微軟正黑體" w:hAnsi="微軟正黑體" w:cs="Times New Roman" w:hint="eastAsia"/>
                <w:color w:val="auto"/>
                <w:kern w:val="2"/>
              </w:rPr>
              <w:t xml:space="preserve">去程 </w:t>
            </w:r>
            <w:r w:rsidRPr="00696AD8">
              <w:rPr>
                <w:rFonts w:ascii="微軟正黑體" w:eastAsia="微軟正黑體" w:hAnsi="微軟正黑體" w:cs="Times New Roman"/>
                <w:color w:val="auto"/>
                <w:kern w:val="2"/>
              </w:rPr>
              <w:t>AE7</w:t>
            </w:r>
            <w:r>
              <w:rPr>
                <w:rFonts w:ascii="微軟正黑體" w:eastAsia="微軟正黑體" w:hAnsi="微軟正黑體" w:cs="Times New Roman"/>
                <w:color w:val="auto"/>
                <w:kern w:val="2"/>
              </w:rPr>
              <w:t>87</w:t>
            </w:r>
            <w:r>
              <w:rPr>
                <w:rFonts w:ascii="微軟正黑體" w:eastAsia="微軟正黑體" w:hAnsi="微軟正黑體" w:cs="Times New Roman" w:hint="eastAsia"/>
                <w:color w:val="auto"/>
                <w:kern w:val="2"/>
              </w:rPr>
              <w:t xml:space="preserve">  </w:t>
            </w:r>
            <w:r>
              <w:rPr>
                <w:rFonts w:ascii="微軟正黑體" w:eastAsia="微軟正黑體" w:hAnsi="微軟正黑體" w:cs="Times New Roman"/>
                <w:color w:val="auto"/>
                <w:kern w:val="2"/>
              </w:rPr>
              <w:t>1720</w:t>
            </w:r>
            <w:r w:rsidRPr="00696AD8">
              <w:rPr>
                <w:rFonts w:ascii="微軟正黑體" w:eastAsia="微軟正黑體" w:hAnsi="微軟正黑體" w:cs="Times New Roman"/>
                <w:color w:val="auto"/>
                <w:kern w:val="2"/>
              </w:rPr>
              <w:t>/</w:t>
            </w:r>
            <w:r>
              <w:rPr>
                <w:rFonts w:ascii="微軟正黑體" w:eastAsia="微軟正黑體" w:hAnsi="微軟正黑體" w:cs="Times New Roman"/>
                <w:color w:val="auto"/>
                <w:kern w:val="2"/>
              </w:rPr>
              <w:t>1805</w:t>
            </w:r>
          </w:p>
        </w:tc>
        <w:tc>
          <w:tcPr>
            <w:tcW w:w="3964" w:type="dxa"/>
            <w:tcBorders>
              <w:top w:val="nil"/>
              <w:bottom w:val="nil"/>
            </w:tcBorders>
            <w:shd w:val="clear" w:color="auto" w:fill="B8CCE4" w:themeFill="accent1" w:themeFillTint="66"/>
          </w:tcPr>
          <w:p w14:paraId="4FF6A880" w14:textId="77777777" w:rsidR="004E283B" w:rsidRPr="00696AD8" w:rsidRDefault="004E283B" w:rsidP="004E283B">
            <w:pPr>
              <w:pStyle w:val="Web"/>
              <w:snapToGrid w:val="0"/>
              <w:spacing w:before="0" w:beforeAutospacing="0" w:after="0" w:afterAutospacing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color w:val="auto"/>
                <w:kern w:val="2"/>
              </w:rPr>
            </w:pPr>
            <w:r w:rsidRPr="00696AD8">
              <w:rPr>
                <w:rFonts w:ascii="微軟正黑體" w:eastAsia="微軟正黑體" w:hAnsi="微軟正黑體" w:cs="Times New Roman" w:hint="eastAsia"/>
                <w:color w:val="auto"/>
                <w:kern w:val="2"/>
              </w:rPr>
              <w:t xml:space="preserve">回程 </w:t>
            </w:r>
            <w:r w:rsidRPr="00696AD8">
              <w:rPr>
                <w:rFonts w:ascii="微軟正黑體" w:eastAsia="微軟正黑體" w:hAnsi="微軟正黑體" w:cs="Times New Roman"/>
                <w:color w:val="auto"/>
                <w:kern w:val="2"/>
              </w:rPr>
              <w:t>AE</w:t>
            </w:r>
            <w:r w:rsidRPr="00696AD8">
              <w:rPr>
                <w:rFonts w:ascii="微軟正黑體" w:eastAsia="微軟正黑體" w:hAnsi="微軟正黑體" w:cs="Times New Roman" w:hint="eastAsia"/>
                <w:color w:val="auto"/>
                <w:kern w:val="2"/>
              </w:rPr>
              <w:t>7</w:t>
            </w:r>
            <w:r>
              <w:rPr>
                <w:rFonts w:ascii="微軟正黑體" w:eastAsia="微軟正黑體" w:hAnsi="微軟正黑體" w:cs="Times New Roman"/>
                <w:color w:val="auto"/>
                <w:kern w:val="2"/>
              </w:rPr>
              <w:t>88</w:t>
            </w:r>
            <w:r w:rsidRPr="00696AD8">
              <w:rPr>
                <w:rFonts w:ascii="微軟正黑體" w:eastAsia="微軟正黑體" w:hAnsi="微軟正黑體" w:cs="Times New Roman"/>
                <w:color w:val="auto"/>
                <w:kern w:val="2"/>
              </w:rPr>
              <w:t xml:space="preserve">   1</w:t>
            </w:r>
            <w:r>
              <w:rPr>
                <w:rFonts w:ascii="微軟正黑體" w:eastAsia="微軟正黑體" w:hAnsi="微軟正黑體" w:cs="Times New Roman"/>
                <w:color w:val="auto"/>
                <w:kern w:val="2"/>
              </w:rPr>
              <w:t>900</w:t>
            </w:r>
            <w:r w:rsidRPr="00696AD8">
              <w:rPr>
                <w:rFonts w:ascii="微軟正黑體" w:eastAsia="微軟正黑體" w:hAnsi="微軟正黑體" w:cs="Times New Roman"/>
                <w:color w:val="auto"/>
                <w:kern w:val="2"/>
              </w:rPr>
              <w:t>/1</w:t>
            </w:r>
            <w:r>
              <w:rPr>
                <w:rFonts w:ascii="微軟正黑體" w:eastAsia="微軟正黑體" w:hAnsi="微軟正黑體" w:cs="Times New Roman"/>
                <w:color w:val="auto"/>
                <w:kern w:val="2"/>
              </w:rPr>
              <w:t>940</w:t>
            </w:r>
          </w:p>
        </w:tc>
      </w:tr>
    </w:tbl>
    <w:p w14:paraId="1599A420" w14:textId="32F63420" w:rsidR="00EF4AFC" w:rsidRPr="006D1462" w:rsidRDefault="00EF4AFC" w:rsidP="00921185">
      <w:pPr>
        <w:tabs>
          <w:tab w:val="left" w:pos="9189"/>
        </w:tabs>
        <w:ind w:rightChars="49" w:right="118"/>
      </w:pPr>
      <w:r>
        <w:br w:type="page"/>
      </w:r>
      <w:r w:rsidR="00921185">
        <w:lastRenderedPageBreak/>
        <w:tab/>
      </w:r>
    </w:p>
    <w:p w14:paraId="423A17AC" w14:textId="77777777" w:rsidR="00FD6B14" w:rsidRDefault="00FD6B14" w:rsidP="006733C7">
      <w:pPr>
        <w:widowControl/>
        <w:ind w:rightChars="49" w:right="118"/>
      </w:pPr>
    </w:p>
    <w:p w14:paraId="49AAF63A" w14:textId="77777777" w:rsidR="00137672" w:rsidRDefault="00FE7389" w:rsidP="006733C7">
      <w:pPr>
        <w:ind w:rightChars="49" w:right="118"/>
      </w:pPr>
      <w:r w:rsidRPr="00EF4AFC">
        <w:rPr>
          <w:noProof/>
        </w:rPr>
        <w:drawing>
          <wp:anchor distT="0" distB="0" distL="114300" distR="114300" simplePos="0" relativeHeight="251643392" behindDoc="0" locked="0" layoutInCell="0" allowOverlap="1" wp14:anchorId="2EA35945" wp14:editId="67D76060">
            <wp:simplePos x="0" y="0"/>
            <wp:positionH relativeFrom="column">
              <wp:posOffset>1259840</wp:posOffset>
            </wp:positionH>
            <wp:positionV relativeFrom="page">
              <wp:posOffset>621030</wp:posOffset>
            </wp:positionV>
            <wp:extent cx="1236980" cy="382905"/>
            <wp:effectExtent l="0" t="0" r="127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980" cy="382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B25" w:rsidRPr="00EF4AFC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D4839C6" wp14:editId="54BC1ADE">
                <wp:simplePos x="0" y="0"/>
                <wp:positionH relativeFrom="column">
                  <wp:posOffset>-257810</wp:posOffset>
                </wp:positionH>
                <wp:positionV relativeFrom="page">
                  <wp:posOffset>570865</wp:posOffset>
                </wp:positionV>
                <wp:extent cx="1389380" cy="388620"/>
                <wp:effectExtent l="76200" t="38100" r="96520" b="106680"/>
                <wp:wrapNone/>
                <wp:docPr id="6" name="圓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380" cy="3886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75D541" w14:textId="77777777" w:rsidR="00D3267F" w:rsidRPr="00EF4AFC" w:rsidRDefault="00D3267F" w:rsidP="00EF4AFC">
                            <w:pPr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40"/>
                              </w:rPr>
                              <w:t>旅遊</w:t>
                            </w:r>
                            <w:r w:rsidRPr="00EF4AFC">
                              <w:rPr>
                                <w:rFonts w:ascii="微軟正黑體" w:eastAsia="微軟正黑體" w:hAnsi="微軟正黑體" w:hint="eastAsia"/>
                                <w:b/>
                                <w:sz w:val="40"/>
                              </w:rPr>
                              <w:t>行程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4839C6" id="圓角矩形 6" o:spid="_x0000_s1026" style="position:absolute;margin-left:-20.3pt;margin-top:44.95pt;width:109.4pt;height:30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A9xdwMAAFEHAAAOAAAAZHJzL2Uyb0RvYy54bWysVctqHDkU3Q/kH0Tt4+qX7XbjdjAOHgY8&#10;ibEdslarVF0Cla4iqR+ez5hsBwZmM+Qj8jkh+YwcSdXVdmaSQMimSo/7PPfcq9Nn21aztXRekZkX&#10;w4NBwaQRVCmznBev7i6fTgvmAzcV12TkvLiXvnh29uSX042dyRE1pCvpGIwYP9vYedGEYGdl6UUj&#10;W+4PyEqDy5pcywO2bllWjm9gvdXlaDA4KjfkKutISO9x+jxfFmfJfl1LEV7WtZeB6XmB2EL6uvRd&#10;xG95dspnS8dto0QXBv+BKFquDJz2pp7zwNnKqf+YapVw5KkOB4LakupaCZlyQDbDwRfZ3DbcypQL&#10;wPG2h8n/PLPixfraMVXNi6OCGd6iRB/+evvp3z8//v3uw/t/2FFEaGP9DIK39tp1O49lTHdbuzb+&#10;kQjbJlTve1TlNjCBw+F4ejKeAnyBu/F0ejRKsJd7bet8+FVSy+JiXjhameoGpUuI8vWVD3AL+Z1c&#10;9OhJq+pSaZ02kS7yQju25ig0F0KaMEzqetX+TlU+Pz4cDHa+E8OiSrL8yJo20aahaD07zicy8QnR&#10;pIxXQbrbptqwhV65Gw4EJ5PJIdKsVExidHwySRuQ7XACv/DMuF6iS0RwKTTvlos+5iQxyBlr2/Ac&#10;8Rgc7yPO4ile2nlPu0eBeeQux1WMUaCejneokgsNdUy/dGQyuo7QGhzxIjp0aPo7ue6KCMyzjWhN&#10;q2UTbtSSOYXeXnDNjZBVzBcpfsfa9DjlF8kEmztLGfp9vN7muBdyLfUd24A7JwPUrGBNZM5wD0US&#10;LCMvMxPTKtxrmQI1N7IGp8G9UQb66/TwDa9kxjqSo8d6p5HjjQaj5RqM6G1nfvU8eky9nGgnH1Vz&#10;jXrlXOlvKvcayTMK1iu3ylBHoV2c2bsG6TvPWR7hP4AmLsN2sYVIXC6oukfzgwKp7N6KS4UGvOI+&#10;XHOHMQjgMdrDS3xqTSgHdSsUhNwf/3ce5TGdcFuwDcbqvPBvVtxJsOs3g7l1MpzEtghpMzk8xixg&#10;7uHN4uGNWbUXhIYe4hGxIi2jfNC7Ze2ofY0X4Dx6xRUoCd+5xbrNRcAeV3hDhDw/T2vMXsvDlbm1&#10;IhqPAMfZcrd9zZ3t+iVgfr2g3Qjmsy/mUJaNmobOV4FqlYbUHtcOesztxKGu8+LD8HCfpPYv4dln&#10;AAAA//8DAFBLAwQUAAYACAAAACEAUhmkt+AAAAAKAQAADwAAAGRycy9kb3ducmV2LnhtbEyPwU7D&#10;MAyG70i8Q2QkbluaFUZbmk4ICS6c2BASt7TxmkLjVE3WlT092WncbPnT7+8vN7Pt2YSj7xxJEMsE&#10;GFLjdEethI/dyyID5oMirXpHKOEXPWyq66tSFdod6R2nbWhZDCFfKAkmhKHg3DcGrfJLNyDF296N&#10;VoW4ji3XozrGcNvzVZKsuVUdxQ9GDfhssPnZHqyE1/pr92baPt+f8tOU6lR8p59Cytub+ekRWMA5&#10;XGA460d1qKJT7Q6kPeslLO6SdUQlZHkO7Aw8ZCtgdRzuhQBelfx/heoPAAD//wMAUEsBAi0AFAAG&#10;AAgAAAAhALaDOJL+AAAA4QEAABMAAAAAAAAAAAAAAAAAAAAAAFtDb250ZW50X1R5cGVzXS54bWxQ&#10;SwECLQAUAAYACAAAACEAOP0h/9YAAACUAQAACwAAAAAAAAAAAAAAAAAvAQAAX3JlbHMvLnJlbHNQ&#10;SwECLQAUAAYACAAAACEAaDAPcXcDAABRBwAADgAAAAAAAAAAAAAAAAAuAgAAZHJzL2Uyb0RvYy54&#10;bWxQSwECLQAUAAYACAAAACEAUhmkt+AAAAAKAQAADwAAAAAAAAAAAAAAAADRBQAAZHJzL2Rvd25y&#10;ZXYueG1sUEsFBgAAAAAEAAQA8wAAAN4GAAAAAA==&#10;" fillcolor="#365f91 [2404]" stroked="f" strokeweight="2pt">
                <v:shadow on="t" color="black" opacity="20971f" offset="0,2.2pt"/>
                <v:textbox>
                  <w:txbxContent>
                    <w:p w14:paraId="3C75D541" w14:textId="77777777" w:rsidR="00D3267F" w:rsidRPr="00EF4AFC" w:rsidRDefault="00D3267F" w:rsidP="00EF4AFC">
                      <w:pPr>
                        <w:spacing w:line="4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sz w:val="4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40"/>
                        </w:rPr>
                        <w:t>旅遊</w:t>
                      </w:r>
                      <w:r w:rsidRPr="00EF4AFC">
                        <w:rPr>
                          <w:rFonts w:ascii="微軟正黑體" w:eastAsia="微軟正黑體" w:hAnsi="微軟正黑體" w:hint="eastAsia"/>
                          <w:b/>
                          <w:sz w:val="40"/>
                        </w:rPr>
                        <w:t>行程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3EB4F99E" w14:textId="77777777" w:rsidR="00F36042" w:rsidRDefault="00F36042" w:rsidP="006733C7">
      <w:pPr>
        <w:ind w:rightChars="49" w:right="118"/>
      </w:pPr>
    </w:p>
    <w:tbl>
      <w:tblPr>
        <w:tblStyle w:val="-2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571"/>
        <w:gridCol w:w="8635"/>
      </w:tblGrid>
      <w:tr w:rsidR="00F36042" w14:paraId="2930AD5F" w14:textId="77777777" w:rsidTr="001629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  <w:shd w:val="clear" w:color="auto" w:fill="365F91" w:themeFill="accent1" w:themeFillShade="BF"/>
            <w:vAlign w:val="center"/>
          </w:tcPr>
          <w:p w14:paraId="3FD9077A" w14:textId="77777777" w:rsidR="00F36042" w:rsidRPr="00162925" w:rsidRDefault="00F36042" w:rsidP="006733C7">
            <w:pPr>
              <w:spacing w:line="500" w:lineRule="exact"/>
              <w:ind w:leftChars="59" w:left="142" w:rightChars="49" w:right="118"/>
              <w:jc w:val="center"/>
              <w:rPr>
                <w:rFonts w:ascii="微軟正黑體" w:eastAsia="微軟正黑體" w:hAnsi="微軟正黑體"/>
                <w:sz w:val="36"/>
              </w:rPr>
            </w:pPr>
            <w:r w:rsidRPr="00162925">
              <w:rPr>
                <w:rFonts w:ascii="微軟正黑體" w:eastAsia="微軟正黑體" w:hAnsi="微軟正黑體" w:hint="eastAsia"/>
                <w:sz w:val="36"/>
              </w:rPr>
              <w:t>第一天</w:t>
            </w:r>
          </w:p>
        </w:tc>
        <w:tc>
          <w:tcPr>
            <w:tcW w:w="8635" w:type="dxa"/>
            <w:shd w:val="clear" w:color="auto" w:fill="B8CCE4" w:themeFill="accent1" w:themeFillTint="66"/>
            <w:vAlign w:val="center"/>
          </w:tcPr>
          <w:p w14:paraId="0400AE70" w14:textId="6974900B" w:rsidR="00162925" w:rsidRPr="00162925" w:rsidRDefault="00162925" w:rsidP="00162925">
            <w:pPr>
              <w:tabs>
                <w:tab w:val="left" w:pos="2520"/>
              </w:tabs>
              <w:spacing w:line="400" w:lineRule="exact"/>
              <w:ind w:rightChars="49" w:right="11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Meiryo UI"/>
                <w:color w:val="0F243E" w:themeColor="text2" w:themeShade="80"/>
                <w:kern w:val="0"/>
                <w:sz w:val="32"/>
                <w:szCs w:val="28"/>
              </w:rPr>
            </w:pPr>
            <w:r w:rsidRPr="0091619E">
              <w:rPr>
                <w:rFonts w:ascii="微軟正黑體" w:eastAsia="微軟正黑體" w:hAnsi="微軟正黑體" w:cs="Meiryo UI" w:hint="eastAsia"/>
                <w:color w:val="0F243E" w:themeColor="text2" w:themeShade="80"/>
                <w:kern w:val="0"/>
                <w:szCs w:val="36"/>
              </w:rPr>
              <w:t>台中</w:t>
            </w:r>
            <w:r w:rsidRPr="0091619E">
              <w:rPr>
                <w:rFonts w:ascii="微軟正黑體" w:eastAsia="微軟正黑體" w:hAnsi="微軟正黑體" w:cs="Meiryo UI" w:hint="eastAsia"/>
                <w:color w:val="0F243E" w:themeColor="text2" w:themeShade="80"/>
                <w:kern w:val="0"/>
                <w:szCs w:val="36"/>
              </w:rPr>
              <w:sym w:font="Wingdings" w:char="F051"/>
            </w:r>
            <w:r w:rsidRPr="0091619E">
              <w:rPr>
                <w:rFonts w:ascii="微軟正黑體" w:eastAsia="微軟正黑體" w:hAnsi="微軟正黑體" w:cs="Meiryo UI" w:hint="eastAsia"/>
                <w:color w:val="0F243E" w:themeColor="text2" w:themeShade="80"/>
                <w:kern w:val="0"/>
                <w:szCs w:val="36"/>
              </w:rPr>
              <w:t>澎湖馬公</w:t>
            </w:r>
            <w:r w:rsidRPr="0091619E">
              <w:rPr>
                <w:rFonts w:ascii="微軟正黑體" w:eastAsia="微軟正黑體" w:hAnsi="微軟正黑體" w:cs="Meiryo UI" w:hint="eastAsia"/>
                <w:color w:val="0F243E" w:themeColor="text2" w:themeShade="80"/>
                <w:kern w:val="0"/>
                <w:szCs w:val="36"/>
              </w:rPr>
              <w:sym w:font="Webdings" w:char="F076"/>
            </w:r>
            <w:r w:rsidRPr="0091619E">
              <w:rPr>
                <w:rFonts w:ascii="微軟正黑體" w:eastAsia="微軟正黑體" w:hAnsi="微軟正黑體" w:cs="Meiryo UI" w:hint="eastAsia"/>
                <w:color w:val="0F243E" w:themeColor="text2" w:themeShade="80"/>
                <w:kern w:val="0"/>
                <w:szCs w:val="36"/>
              </w:rPr>
              <w:t>西嶼線北環島之旅</w:t>
            </w:r>
            <w:r w:rsidRPr="0091619E">
              <w:rPr>
                <w:rFonts w:ascii="微軟正黑體" w:eastAsia="微軟正黑體" w:hAnsi="微軟正黑體" w:cs="Meiryo UI" w:hint="eastAsia"/>
                <w:color w:val="0F243E" w:themeColor="text2" w:themeShade="80"/>
                <w:kern w:val="0"/>
                <w:sz w:val="22"/>
                <w:szCs w:val="36"/>
              </w:rPr>
              <w:t>【跨海大橋、通樑古榕、二崁古厝、大菓葉柱狀玄武岩】</w:t>
            </w:r>
            <w:r w:rsidRPr="0091619E">
              <w:rPr>
                <w:rFonts w:ascii="微軟正黑體" w:eastAsia="微軟正黑體" w:hAnsi="微軟正黑體" w:cs="Meiryo UI" w:hint="eastAsia"/>
                <w:color w:val="0F243E" w:themeColor="text2" w:themeShade="80"/>
                <w:kern w:val="0"/>
                <w:szCs w:val="36"/>
              </w:rPr>
              <w:sym w:font="Webdings" w:char="F076"/>
            </w:r>
            <w:r w:rsidRPr="0091619E">
              <w:rPr>
                <w:rFonts w:ascii="微軟正黑體" w:eastAsia="微軟正黑體" w:hAnsi="微軟正黑體" w:cs="Meiryo UI" w:hint="eastAsia"/>
                <w:color w:val="0F243E" w:themeColor="text2" w:themeShade="80"/>
                <w:kern w:val="0"/>
                <w:szCs w:val="36"/>
              </w:rPr>
              <w:t>澎湖特有名產</w:t>
            </w:r>
            <w:r w:rsidRPr="0091619E">
              <w:rPr>
                <w:rFonts w:ascii="微軟正黑體" w:eastAsia="微軟正黑體" w:hAnsi="微軟正黑體" w:cs="Meiryo UI" w:hint="eastAsia"/>
                <w:color w:val="0F243E" w:themeColor="text2" w:themeShade="80"/>
                <w:kern w:val="0"/>
                <w:sz w:val="22"/>
                <w:szCs w:val="36"/>
              </w:rPr>
              <w:t>【媽宮黑糖糕、</w:t>
            </w:r>
            <w:r w:rsidR="001C0DC1">
              <w:rPr>
                <w:rFonts w:ascii="微軟正黑體" w:eastAsia="微軟正黑體" w:hAnsi="微軟正黑體" w:cs="Meiryo UI" w:hint="eastAsia"/>
                <w:color w:val="0F243E" w:themeColor="text2" w:themeShade="80"/>
                <w:kern w:val="0"/>
                <w:sz w:val="22"/>
                <w:szCs w:val="36"/>
              </w:rPr>
              <w:t>澎</w:t>
            </w:r>
            <w:r w:rsidRPr="0091619E">
              <w:rPr>
                <w:rFonts w:ascii="微軟正黑體" w:eastAsia="微軟正黑體" w:hAnsi="微軟正黑體" w:cs="Meiryo UI" w:hint="eastAsia"/>
                <w:color w:val="0F243E" w:themeColor="text2" w:themeShade="80"/>
                <w:kern w:val="0"/>
                <w:sz w:val="22"/>
                <w:szCs w:val="36"/>
              </w:rPr>
              <w:t>湖博】</w:t>
            </w:r>
            <w:r w:rsidR="000B3A14" w:rsidRPr="0091619E">
              <w:rPr>
                <w:rFonts w:ascii="微軟正黑體" w:eastAsia="微軟正黑體" w:hAnsi="微軟正黑體" w:cs="Meiryo UI"/>
                <w:color w:val="0F243E" w:themeColor="text2" w:themeShade="80"/>
                <w:kern w:val="0"/>
                <w:sz w:val="40"/>
                <w:szCs w:val="36"/>
              </w:rPr>
              <w:t xml:space="preserve"> </w:t>
            </w:r>
          </w:p>
        </w:tc>
      </w:tr>
    </w:tbl>
    <w:p w14:paraId="4E59C716" w14:textId="77777777" w:rsidR="00581B43" w:rsidRDefault="00581B43" w:rsidP="00581B43">
      <w:pPr>
        <w:spacing w:line="360" w:lineRule="exact"/>
        <w:ind w:leftChars="59" w:left="142" w:rightChars="49" w:right="118"/>
        <w:rPr>
          <w:rFonts w:ascii="微軟正黑體" w:eastAsia="微軟正黑體" w:hAnsi="微軟正黑體"/>
          <w:b/>
          <w:color w:val="0F243E" w:themeColor="text2" w:themeShade="80"/>
        </w:rPr>
      </w:pPr>
    </w:p>
    <w:p w14:paraId="4B77CF35" w14:textId="4E026E99" w:rsidR="00293826" w:rsidRPr="00FE7389" w:rsidRDefault="00293826" w:rsidP="00581B43">
      <w:pPr>
        <w:spacing w:line="360" w:lineRule="exact"/>
        <w:ind w:leftChars="59" w:left="142" w:rightChars="49" w:right="118"/>
        <w:rPr>
          <w:rFonts w:ascii="微軟正黑體" w:eastAsia="微軟正黑體" w:hAnsi="微軟正黑體"/>
          <w:b/>
          <w:color w:val="0F243E" w:themeColor="text2" w:themeShade="80"/>
        </w:rPr>
      </w:pPr>
      <w:r w:rsidRPr="00FE7389">
        <w:rPr>
          <w:rFonts w:ascii="微軟正黑體" w:eastAsia="微軟正黑體" w:hAnsi="微軟正黑體" w:hint="eastAsia"/>
          <w:b/>
          <w:color w:val="0F243E" w:themeColor="text2" w:themeShade="80"/>
        </w:rPr>
        <w:t>今日帶著愉悅的心情集合於清泉崗機場，搭乘華信航空班機飛往</w:t>
      </w:r>
      <w:r w:rsidR="00162925">
        <w:rPr>
          <w:rFonts w:ascii="微軟正黑體" w:eastAsia="微軟正黑體" w:hAnsi="微軟正黑體" w:hint="eastAsia"/>
          <w:b/>
          <w:color w:val="0F243E" w:themeColor="text2" w:themeShade="80"/>
        </w:rPr>
        <w:t>澎湖</w:t>
      </w:r>
      <w:r w:rsidRPr="00FE7389">
        <w:rPr>
          <w:rFonts w:ascii="微軟正黑體" w:eastAsia="微軟正黑體" w:hAnsi="微軟正黑體" w:hint="eastAsia"/>
          <w:b/>
          <w:color w:val="0F243E" w:themeColor="text2" w:themeShade="80"/>
        </w:rPr>
        <w:t>。</w:t>
      </w:r>
    </w:p>
    <w:p w14:paraId="2CDB7972" w14:textId="77777777" w:rsidR="009E5CB0" w:rsidRPr="00B14FAF" w:rsidRDefault="009E5CB0" w:rsidP="00B14FAF">
      <w:pPr>
        <w:spacing w:line="200" w:lineRule="exact"/>
        <w:ind w:left="142" w:rightChars="49" w:right="118" w:hangingChars="59" w:hanging="142"/>
        <w:rPr>
          <w:rFonts w:ascii="微軟正黑體" w:eastAsia="微軟正黑體" w:hAnsi="微軟正黑體"/>
          <w:color w:val="632423" w:themeColor="accent2" w:themeShade="80"/>
        </w:rPr>
      </w:pPr>
    </w:p>
    <w:p w14:paraId="7ACED15E" w14:textId="77777777" w:rsidR="00293826" w:rsidRPr="007C5768" w:rsidRDefault="00DF1456" w:rsidP="0091619E">
      <w:pPr>
        <w:adjustRightInd w:val="0"/>
        <w:snapToGrid w:val="0"/>
        <w:ind w:left="165" w:rightChars="49" w:right="118" w:hangingChars="59" w:hanging="165"/>
        <w:rPr>
          <w:rFonts w:ascii="微軟正黑體" w:eastAsia="微軟正黑體" w:hAnsi="微軟正黑體"/>
          <w:color w:val="0F243E" w:themeColor="text2" w:themeShade="80"/>
          <w:sz w:val="28"/>
          <w:szCs w:val="24"/>
        </w:rPr>
      </w:pPr>
      <w:r w:rsidRPr="007C5768">
        <w:rPr>
          <w:rFonts w:ascii="微軟正黑體" w:eastAsia="微軟正黑體" w:hAnsi="微軟正黑體" w:hint="eastAsia"/>
          <w:b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68992" behindDoc="1" locked="0" layoutInCell="1" allowOverlap="1" wp14:anchorId="0711F973" wp14:editId="4D988928">
            <wp:simplePos x="0" y="0"/>
            <wp:positionH relativeFrom="column">
              <wp:posOffset>4646930</wp:posOffset>
            </wp:positionH>
            <wp:positionV relativeFrom="paragraph">
              <wp:posOffset>64770</wp:posOffset>
            </wp:positionV>
            <wp:extent cx="1952625" cy="1495425"/>
            <wp:effectExtent l="0" t="0" r="9525" b="9525"/>
            <wp:wrapTight wrapText="bothSides">
              <wp:wrapPolygon edited="0">
                <wp:start x="0" y="0"/>
                <wp:lineTo x="0" y="21462"/>
                <wp:lineTo x="21495" y="21462"/>
                <wp:lineTo x="21495" y="0"/>
                <wp:lineTo x="0" y="0"/>
              </wp:wrapPolygon>
            </wp:wrapTight>
            <wp:docPr id="42" name="圖片 42" descr="2015跨海大橋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4" descr="2015跨海大橋-1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925" w:rsidRPr="007C5768">
        <w:rPr>
          <w:rFonts w:ascii="微軟正黑體" w:eastAsia="微軟正黑體" w:hAnsi="微軟正黑體" w:hint="eastAsia"/>
          <w:b/>
          <w:color w:val="1F497D" w:themeColor="text2"/>
          <w:sz w:val="28"/>
          <w:szCs w:val="28"/>
        </w:rPr>
        <w:t>【</w:t>
      </w:r>
      <w:r w:rsidR="001301ED" w:rsidRPr="007C5768">
        <w:rPr>
          <w:rFonts w:ascii="微軟正黑體" w:eastAsia="微軟正黑體" w:hAnsi="微軟正黑體" w:hint="eastAsia"/>
          <w:b/>
          <w:color w:val="1F497D" w:themeColor="text2"/>
          <w:sz w:val="28"/>
          <w:szCs w:val="28"/>
        </w:rPr>
        <w:t>跨海大橋</w:t>
      </w:r>
      <w:r w:rsidR="00293826" w:rsidRPr="007C5768">
        <w:rPr>
          <w:rFonts w:ascii="微軟正黑體" w:eastAsia="微軟正黑體" w:hAnsi="微軟正黑體" w:hint="eastAsia"/>
          <w:b/>
          <w:color w:val="1F497D" w:themeColor="text2"/>
          <w:sz w:val="28"/>
          <w:szCs w:val="28"/>
        </w:rPr>
        <w:t>】</w:t>
      </w:r>
      <w:r w:rsidR="001301ED" w:rsidRPr="007C5768">
        <w:rPr>
          <w:rFonts w:ascii="微軟正黑體" w:eastAsia="微軟正黑體" w:hAnsi="微軟正黑體"/>
          <w:color w:val="E36C0A" w:themeColor="accent6" w:themeShade="BF"/>
          <w:sz w:val="28"/>
          <w:szCs w:val="24"/>
        </w:rPr>
        <w:br/>
      </w:r>
      <w:r w:rsidR="00162925" w:rsidRPr="007C5768">
        <w:rPr>
          <w:rFonts w:ascii="微軟正黑體" w:eastAsia="微軟正黑體" w:hAnsi="微軟正黑體" w:hint="eastAsia"/>
          <w:color w:val="0F243E" w:themeColor="text2" w:themeShade="80"/>
          <w:sz w:val="22"/>
          <w:szCs w:val="24"/>
        </w:rPr>
        <w:t>連接白沙、西嶼兩島的跨海大橋，橫跨波濤洶湧的吼門水道，全長2,494公尺，兩端建有半圓形拱門，建好當時為遠東最長的跨海大橋。漫步橋面，可觀壯闊海景，可聽宏偉浪濤，可沐徐徐海風，成為休憩身心一大樂事。</w:t>
      </w:r>
    </w:p>
    <w:p w14:paraId="04F8849E" w14:textId="6F88AAB7" w:rsidR="009E5CB0" w:rsidRPr="007C5768" w:rsidRDefault="00307B25" w:rsidP="0091619E">
      <w:pPr>
        <w:adjustRightInd w:val="0"/>
        <w:snapToGrid w:val="0"/>
        <w:ind w:left="165" w:rightChars="49" w:right="118" w:hangingChars="59" w:hanging="165"/>
        <w:rPr>
          <w:rFonts w:ascii="微軟正黑體" w:eastAsia="微軟正黑體" w:hAnsi="微軟正黑體"/>
          <w:sz w:val="28"/>
          <w:szCs w:val="24"/>
        </w:rPr>
      </w:pPr>
      <w:r w:rsidRPr="007C5768">
        <w:rPr>
          <w:rFonts w:ascii="微軟正黑體" w:eastAsia="微軟正黑體" w:hAnsi="微軟正黑體"/>
          <w:sz w:val="28"/>
          <w:szCs w:val="24"/>
        </w:rPr>
        <w:t xml:space="preserve">  </w:t>
      </w:r>
    </w:p>
    <w:p w14:paraId="4D044597" w14:textId="77777777" w:rsidR="00293826" w:rsidRPr="007C5768" w:rsidRDefault="00293826" w:rsidP="0091619E">
      <w:pPr>
        <w:adjustRightInd w:val="0"/>
        <w:snapToGrid w:val="0"/>
        <w:ind w:left="165" w:rightChars="49" w:right="118" w:hangingChars="59" w:hanging="165"/>
        <w:rPr>
          <w:rFonts w:ascii="微軟正黑體" w:eastAsia="微軟正黑體" w:hAnsi="微軟正黑體"/>
          <w:color w:val="0F243E" w:themeColor="text2" w:themeShade="80"/>
          <w:sz w:val="22"/>
          <w:szCs w:val="24"/>
        </w:rPr>
      </w:pPr>
      <w:r w:rsidRPr="007C5768">
        <w:rPr>
          <w:rFonts w:ascii="微軟正黑體" w:eastAsia="微軟正黑體" w:hAnsi="微軟正黑體" w:hint="eastAsia"/>
          <w:b/>
          <w:color w:val="1F497D" w:themeColor="text2"/>
          <w:sz w:val="28"/>
          <w:szCs w:val="28"/>
        </w:rPr>
        <w:t>【</w:t>
      </w:r>
      <w:r w:rsidR="001301ED" w:rsidRPr="007C5768">
        <w:rPr>
          <w:rFonts w:ascii="微軟正黑體" w:eastAsia="微軟正黑體" w:hAnsi="微軟正黑體" w:hint="eastAsia"/>
          <w:b/>
          <w:color w:val="1F497D" w:themeColor="text2"/>
          <w:sz w:val="28"/>
          <w:szCs w:val="28"/>
        </w:rPr>
        <w:t>通樑古榕</w:t>
      </w:r>
      <w:r w:rsidRPr="007C5768">
        <w:rPr>
          <w:rFonts w:ascii="微軟正黑體" w:eastAsia="微軟正黑體" w:hAnsi="微軟正黑體" w:hint="eastAsia"/>
          <w:b/>
          <w:color w:val="1F497D" w:themeColor="text2"/>
          <w:sz w:val="28"/>
          <w:szCs w:val="28"/>
        </w:rPr>
        <w:t>】</w:t>
      </w:r>
      <w:r w:rsidR="00C649B4" w:rsidRPr="007C5768">
        <w:rPr>
          <w:rFonts w:ascii="微軟正黑體" w:eastAsia="微軟正黑體" w:hAnsi="微軟正黑體"/>
          <w:color w:val="0F243E" w:themeColor="text2" w:themeShade="80"/>
          <w:sz w:val="22"/>
          <w:szCs w:val="24"/>
        </w:rPr>
        <w:br/>
      </w:r>
      <w:r w:rsidR="001301ED" w:rsidRPr="007C5768">
        <w:rPr>
          <w:rFonts w:ascii="微軟正黑體" w:eastAsia="微軟正黑體" w:hAnsi="微軟正黑體" w:hint="eastAsia"/>
          <w:color w:val="0F243E" w:themeColor="text2" w:themeShade="80"/>
          <w:sz w:val="22"/>
          <w:szCs w:val="24"/>
        </w:rPr>
        <w:t>通梁古榕位在通梁村保安宮前，樹齡至今已經有三百多年，傳說三百多年前有艘貿易船在吼門水道遇難沉沒，僅剩一株樹苗漂至岸邊為村民所拾穫而栽種，樹枝不斷生長後，氣根下垂於地，又著地生長而延展成一片茂盛濃密的樹林，成為納涼、避暑的好地方。</w:t>
      </w:r>
    </w:p>
    <w:p w14:paraId="37EE816E" w14:textId="77777777" w:rsidR="00C649B4" w:rsidRPr="007C5768" w:rsidRDefault="00C649B4" w:rsidP="0091619E">
      <w:pPr>
        <w:adjustRightInd w:val="0"/>
        <w:snapToGrid w:val="0"/>
        <w:ind w:left="130" w:rightChars="49" w:right="118" w:hangingChars="59" w:hanging="130"/>
        <w:rPr>
          <w:rFonts w:ascii="微軟正黑體" w:eastAsia="微軟正黑體" w:hAnsi="微軟正黑體"/>
          <w:color w:val="0F243E" w:themeColor="text2" w:themeShade="80"/>
          <w:sz w:val="22"/>
          <w:szCs w:val="24"/>
        </w:rPr>
      </w:pPr>
    </w:p>
    <w:p w14:paraId="3A0C329D" w14:textId="79C0CAC6" w:rsidR="001301ED" w:rsidRPr="007C5768" w:rsidRDefault="001301ED" w:rsidP="0091619E">
      <w:pPr>
        <w:adjustRightInd w:val="0"/>
        <w:snapToGrid w:val="0"/>
        <w:ind w:left="165" w:rightChars="49" w:right="118" w:hangingChars="59" w:hanging="165"/>
        <w:rPr>
          <w:rFonts w:ascii="微軟正黑體" w:eastAsia="微軟正黑體" w:hAnsi="微軟正黑體"/>
          <w:color w:val="0F243E" w:themeColor="text2" w:themeShade="80"/>
          <w:sz w:val="22"/>
          <w:szCs w:val="24"/>
        </w:rPr>
      </w:pPr>
      <w:r w:rsidRPr="007C5768">
        <w:rPr>
          <w:rFonts w:ascii="微軟正黑體" w:eastAsia="微軟正黑體" w:hAnsi="微軟正黑體" w:hint="eastAsia"/>
          <w:b/>
          <w:color w:val="1F497D" w:themeColor="text2"/>
          <w:sz w:val="28"/>
          <w:szCs w:val="28"/>
        </w:rPr>
        <w:t>【二崁古厝】</w:t>
      </w:r>
      <w:r w:rsidRPr="007C5768">
        <w:rPr>
          <w:rFonts w:ascii="微軟正黑體" w:eastAsia="微軟正黑體" w:hAnsi="微軟正黑體"/>
          <w:color w:val="0F243E" w:themeColor="text2" w:themeShade="80"/>
          <w:sz w:val="22"/>
          <w:szCs w:val="24"/>
        </w:rPr>
        <w:br/>
      </w:r>
      <w:r w:rsidRPr="007C5768">
        <w:rPr>
          <w:rFonts w:ascii="微軟正黑體" w:eastAsia="微軟正黑體" w:hAnsi="微軟正黑體" w:hint="eastAsia"/>
          <w:color w:val="0F243E" w:themeColor="text2" w:themeShade="80"/>
          <w:sz w:val="22"/>
          <w:szCs w:val="24"/>
        </w:rPr>
        <w:t>二崁古厝位在澎湖西嶼鄉，已有近百年的歷史，為陳氏家族所有的古厝，建於民國前一年，歷經兩年才完工落成，相傳建於「牛臍穴」之上，是一座融合閩南風情及二崁特色的「兩落八櫸頭」閩南式大厝，用在地的咾咕石及玄武岩作為建材，並裝飾有彩繪磁磚、石木雕刻、泥塑及交趾陶等傳統工藝藝術，莊嚴簡樸卻不失當地特色，經評定為國家三級古蹟。</w:t>
      </w:r>
    </w:p>
    <w:p w14:paraId="00FE8E7A" w14:textId="77777777" w:rsidR="001301ED" w:rsidRPr="007C5768" w:rsidRDefault="001301ED" w:rsidP="0091619E">
      <w:pPr>
        <w:adjustRightInd w:val="0"/>
        <w:snapToGrid w:val="0"/>
        <w:ind w:left="130" w:rightChars="49" w:right="118" w:hangingChars="59" w:hanging="130"/>
        <w:rPr>
          <w:rFonts w:ascii="微軟正黑體" w:eastAsia="微軟正黑體" w:hAnsi="微軟正黑體"/>
          <w:color w:val="0F243E" w:themeColor="text2" w:themeShade="80"/>
          <w:sz w:val="22"/>
          <w:szCs w:val="24"/>
        </w:rPr>
      </w:pPr>
    </w:p>
    <w:p w14:paraId="348AD181" w14:textId="74301552" w:rsidR="001301ED" w:rsidRPr="007C5768" w:rsidRDefault="0091619E" w:rsidP="0091619E">
      <w:pPr>
        <w:adjustRightInd w:val="0"/>
        <w:snapToGrid w:val="0"/>
        <w:ind w:left="165" w:rightChars="49" w:right="118" w:hangingChars="59" w:hanging="165"/>
        <w:rPr>
          <w:rFonts w:ascii="微軟正黑體" w:eastAsia="微軟正黑體" w:hAnsi="微軟正黑體"/>
          <w:color w:val="0F243E" w:themeColor="text2" w:themeShade="80"/>
          <w:sz w:val="22"/>
          <w:szCs w:val="24"/>
        </w:rPr>
      </w:pPr>
      <w:r w:rsidRPr="007C5768">
        <w:rPr>
          <w:rFonts w:ascii="微軟正黑體" w:eastAsia="微軟正黑體" w:hAnsi="微軟正黑體" w:hint="eastAsia"/>
          <w:b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70016" behindDoc="0" locked="0" layoutInCell="1" allowOverlap="1" wp14:anchorId="7DB5968D" wp14:editId="4EBAC096">
            <wp:simplePos x="0" y="0"/>
            <wp:positionH relativeFrom="margin">
              <wp:align>right</wp:align>
            </wp:positionH>
            <wp:positionV relativeFrom="paragraph">
              <wp:posOffset>40640</wp:posOffset>
            </wp:positionV>
            <wp:extent cx="1962150" cy="1743075"/>
            <wp:effectExtent l="0" t="0" r="0" b="9525"/>
            <wp:wrapSquare wrapText="bothSides"/>
            <wp:docPr id="55" name="圖片 55" descr="pic_A12-00345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9" descr="pic_A12-00345_4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1ED" w:rsidRPr="007C5768">
        <w:rPr>
          <w:rFonts w:ascii="微軟正黑體" w:eastAsia="微軟正黑體" w:hAnsi="微軟正黑體" w:hint="eastAsia"/>
          <w:b/>
          <w:color w:val="1F497D" w:themeColor="text2"/>
          <w:sz w:val="28"/>
          <w:szCs w:val="28"/>
        </w:rPr>
        <w:t>【大菓葉柱狀玄武岩】</w:t>
      </w:r>
      <w:r w:rsidR="001301ED" w:rsidRPr="007C5768">
        <w:rPr>
          <w:rFonts w:ascii="微軟正黑體" w:eastAsia="微軟正黑體" w:hAnsi="微軟正黑體"/>
          <w:color w:val="0F243E" w:themeColor="text2" w:themeShade="80"/>
          <w:sz w:val="22"/>
          <w:szCs w:val="24"/>
        </w:rPr>
        <w:br/>
      </w:r>
      <w:r w:rsidR="001301ED" w:rsidRPr="007C5768">
        <w:rPr>
          <w:rFonts w:ascii="微軟正黑體" w:eastAsia="微軟正黑體" w:hAnsi="微軟正黑體" w:hint="eastAsia"/>
          <w:color w:val="0F243E" w:themeColor="text2" w:themeShade="80"/>
          <w:sz w:val="22"/>
          <w:szCs w:val="24"/>
        </w:rPr>
        <w:t>日治時期為聯絡馬公與西嶼間的海上交通，在大菓葉海邊闢建碼頭，挖取石塊泥土時意外地發掘了這片埋於土中、沈睡千年的壯麗柱狀玄武岩，可謂澎湖本島容易親近的柱狀玄武岩。</w:t>
      </w:r>
    </w:p>
    <w:p w14:paraId="4C94072C" w14:textId="77777777" w:rsidR="001301ED" w:rsidRPr="000B3A14" w:rsidRDefault="001301ED" w:rsidP="00DF1456">
      <w:pPr>
        <w:spacing w:line="280" w:lineRule="exact"/>
        <w:ind w:left="124" w:rightChars="49" w:right="118" w:hangingChars="59" w:hanging="124"/>
        <w:rPr>
          <w:rFonts w:ascii="微軟正黑體" w:eastAsia="微軟正黑體" w:hAnsi="微軟正黑體"/>
          <w:color w:val="0F243E" w:themeColor="text2" w:themeShade="80"/>
          <w:sz w:val="21"/>
        </w:rPr>
      </w:pPr>
    </w:p>
    <w:p w14:paraId="48648E8F" w14:textId="77777777" w:rsidR="00555E49" w:rsidRDefault="00293826" w:rsidP="006733C7">
      <w:pPr>
        <w:widowControl/>
        <w:ind w:leftChars="59" w:left="142" w:rightChars="49" w:right="1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1" layoutInCell="1" allowOverlap="1" wp14:anchorId="34B14AA9" wp14:editId="505A954E">
                <wp:simplePos x="0" y="0"/>
                <wp:positionH relativeFrom="column">
                  <wp:posOffset>38100</wp:posOffset>
                </wp:positionH>
                <wp:positionV relativeFrom="page">
                  <wp:posOffset>8997315</wp:posOffset>
                </wp:positionV>
                <wp:extent cx="6616700" cy="1094105"/>
                <wp:effectExtent l="0" t="0" r="0" b="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0" cy="1094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1-2"/>
                              <w:tblW w:w="0" w:type="auto"/>
                              <w:shd w:val="clear" w:color="auto" w:fill="365F91" w:themeFill="accent1" w:themeFillShade="BF"/>
                              <w:tblLook w:val="04A0" w:firstRow="1" w:lastRow="0" w:firstColumn="1" w:lastColumn="0" w:noHBand="0" w:noVBand="1"/>
                            </w:tblPr>
                            <w:tblGrid>
                              <w:gridCol w:w="1253"/>
                              <w:gridCol w:w="1407"/>
                              <w:gridCol w:w="1134"/>
                              <w:gridCol w:w="2551"/>
                              <w:gridCol w:w="1276"/>
                              <w:gridCol w:w="2516"/>
                            </w:tblGrid>
                            <w:tr w:rsidR="00A85C12" w:rsidRPr="006733C7" w14:paraId="734A624D" w14:textId="77777777" w:rsidTr="00533A1F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52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253" w:type="dxa"/>
                                  <w:tcBorders>
                                    <w:top w:val="single" w:sz="18" w:space="0" w:color="FFFFFF" w:themeColor="background1"/>
                                    <w:left w:val="single" w:sz="18" w:space="0" w:color="FFFFFF" w:themeColor="background1"/>
                                    <w:bottom w:val="single" w:sz="18" w:space="0" w:color="FFFFFF" w:themeColor="background1"/>
                                  </w:tcBorders>
                                  <w:shd w:val="clear" w:color="auto" w:fill="365F91" w:themeFill="accent1" w:themeFillShade="BF"/>
                                  <w:vAlign w:val="center"/>
                                </w:tcPr>
                                <w:p w14:paraId="2CD8DEF4" w14:textId="77777777" w:rsidR="00D3267F" w:rsidRPr="006733C7" w:rsidRDefault="00D3267F" w:rsidP="00293826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733C7">
                                    <w:rPr>
                                      <w:noProof/>
                                      <w:szCs w:val="24"/>
                                    </w:rPr>
                                    <w:drawing>
                                      <wp:inline distT="0" distB="0" distL="0" distR="0" wp14:anchorId="1EF2E0AD" wp14:editId="66A212C1">
                                        <wp:extent cx="567001" cy="269783"/>
                                        <wp:effectExtent l="0" t="0" r="5080" b="0"/>
                                        <wp:docPr id="14" name="圖片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資產 1.p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67001" cy="2697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  <w:tcBorders>
                                    <w:top w:val="single" w:sz="18" w:space="0" w:color="FFFFFF" w:themeColor="background1"/>
                                    <w:bottom w:val="single" w:sz="18" w:space="0" w:color="FFFFFF" w:themeColor="background1"/>
                                    <w:right w:val="single" w:sz="18" w:space="0" w:color="FFFFFF" w:themeColor="background1"/>
                                  </w:tcBorders>
                                  <w:shd w:val="clear" w:color="auto" w:fill="365F91" w:themeFill="accent1" w:themeFillShade="BF"/>
                                  <w:vAlign w:val="center"/>
                                </w:tcPr>
                                <w:p w14:paraId="16EE0C23" w14:textId="77777777" w:rsidR="00D3267F" w:rsidRPr="006733C7" w:rsidRDefault="00D3267F" w:rsidP="006733C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微軟正黑體" w:eastAsia="微軟正黑體" w:hAnsi="微軟正黑體"/>
                                      <w:bCs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Cs w:val="0"/>
                                      <w:szCs w:val="2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8" w:space="0" w:color="FFFFFF" w:themeColor="background1"/>
                                    <w:left w:val="single" w:sz="18" w:space="0" w:color="FFFFFF" w:themeColor="background1"/>
                                    <w:bottom w:val="single" w:sz="18" w:space="0" w:color="FFFFFF" w:themeColor="background1"/>
                                  </w:tcBorders>
                                  <w:shd w:val="clear" w:color="auto" w:fill="365F91" w:themeFill="accent1" w:themeFillShade="BF"/>
                                  <w:vAlign w:val="center"/>
                                </w:tcPr>
                                <w:p w14:paraId="455457DB" w14:textId="77777777" w:rsidR="00D3267F" w:rsidRPr="006733C7" w:rsidRDefault="00D3267F" w:rsidP="006733C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Cs w:val="24"/>
                                    </w:rPr>
                                  </w:pPr>
                                  <w:r w:rsidRPr="006733C7">
                                    <w:rPr>
                                      <w:noProof/>
                                      <w:szCs w:val="24"/>
                                    </w:rPr>
                                    <w:drawing>
                                      <wp:inline distT="0" distB="0" distL="0" distR="0" wp14:anchorId="72B66202" wp14:editId="59DAD625">
                                        <wp:extent cx="553283" cy="265210"/>
                                        <wp:effectExtent l="0" t="0" r="0" b="1905"/>
                                        <wp:docPr id="15" name="圖片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資產 2.pn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53283" cy="2652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18" w:space="0" w:color="FFFFFF" w:themeColor="background1"/>
                                    <w:bottom w:val="single" w:sz="18" w:space="0" w:color="FFFFFF" w:themeColor="background1"/>
                                    <w:right w:val="single" w:sz="18" w:space="0" w:color="FFFFFF" w:themeColor="background1"/>
                                  </w:tcBorders>
                                  <w:shd w:val="clear" w:color="auto" w:fill="365F91" w:themeFill="accent1" w:themeFillShade="BF"/>
                                  <w:vAlign w:val="center"/>
                                </w:tcPr>
                                <w:p w14:paraId="4FBB4ECA" w14:textId="08CAF592" w:rsidR="00D3267F" w:rsidRPr="006733C7" w:rsidRDefault="00A85C12" w:rsidP="00A85C12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bCs w:val="0"/>
                                      <w:szCs w:val="24"/>
                                    </w:rPr>
                                  </w:pPr>
                                  <w:r w:rsidRPr="00A85C12">
                                    <w:rPr>
                                      <w:rFonts w:ascii="微軟正黑體" w:eastAsia="微軟正黑體" w:hAnsi="微軟正黑體" w:hint="eastAsia"/>
                                      <w:bCs w:val="0"/>
                                      <w:szCs w:val="24"/>
                                    </w:rPr>
                                    <w:t>小管麵線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8" w:space="0" w:color="FFFFFF" w:themeColor="background1"/>
                                    <w:left w:val="single" w:sz="18" w:space="0" w:color="FFFFFF" w:themeColor="background1"/>
                                    <w:bottom w:val="single" w:sz="18" w:space="0" w:color="FFFFFF" w:themeColor="background1"/>
                                  </w:tcBorders>
                                  <w:shd w:val="clear" w:color="auto" w:fill="365F91" w:themeFill="accent1" w:themeFillShade="BF"/>
                                  <w:vAlign w:val="center"/>
                                </w:tcPr>
                                <w:p w14:paraId="5FCA7A3E" w14:textId="77777777" w:rsidR="00D3267F" w:rsidRPr="006733C7" w:rsidRDefault="00D3267F" w:rsidP="006733C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Cs w:val="24"/>
                                    </w:rPr>
                                  </w:pPr>
                                  <w:r w:rsidRPr="006733C7">
                                    <w:rPr>
                                      <w:noProof/>
                                      <w:szCs w:val="24"/>
                                    </w:rPr>
                                    <w:drawing>
                                      <wp:inline distT="0" distB="0" distL="0" distR="0" wp14:anchorId="3B56272D" wp14:editId="7329CC1A">
                                        <wp:extent cx="576146" cy="269783"/>
                                        <wp:effectExtent l="0" t="0" r="0" b="0"/>
                                        <wp:docPr id="16" name="圖片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資產 3.pn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76146" cy="2697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516" w:type="dxa"/>
                                  <w:tcBorders>
                                    <w:top w:val="single" w:sz="18" w:space="0" w:color="FFFFFF" w:themeColor="background1"/>
                                    <w:bottom w:val="single" w:sz="18" w:space="0" w:color="FFFFFF" w:themeColor="background1"/>
                                    <w:right w:val="single" w:sz="18" w:space="0" w:color="FFFFFF" w:themeColor="background1"/>
                                  </w:tcBorders>
                                  <w:shd w:val="clear" w:color="auto" w:fill="365F91" w:themeFill="accent1" w:themeFillShade="BF"/>
                                  <w:vAlign w:val="center"/>
                                </w:tcPr>
                                <w:p w14:paraId="75C074B6" w14:textId="567A0F7C" w:rsidR="00D3267F" w:rsidRPr="006733C7" w:rsidRDefault="004E283B" w:rsidP="000B3A14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bCs w:val="0"/>
                                      <w:szCs w:val="24"/>
                                    </w:rPr>
                                  </w:pPr>
                                  <w:r w:rsidRPr="000B3A14">
                                    <w:rPr>
                                      <w:rFonts w:ascii="微軟正黑體" w:eastAsia="微軟正黑體" w:hAnsi="微軟正黑體" w:hint="eastAsia"/>
                                      <w:bCs w:val="0"/>
                                      <w:szCs w:val="24"/>
                                    </w:rPr>
                                    <w:t>澎湖風味餐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Cs w:val="0"/>
                                      <w:szCs w:val="24"/>
                                    </w:rPr>
                                    <w:t>2</w:t>
                                  </w:r>
                                  <w:r w:rsidRPr="000B3A14">
                                    <w:rPr>
                                      <w:rFonts w:ascii="微軟正黑體" w:eastAsia="微軟正黑體" w:hAnsi="微軟正黑體"/>
                                      <w:bCs w:val="0"/>
                                      <w:szCs w:val="24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D3267F" w:rsidRPr="002C357B" w14:paraId="5264B960" w14:textId="77777777" w:rsidTr="00533A1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63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253" w:type="dxa"/>
                                  <w:tcBorders>
                                    <w:top w:val="single" w:sz="18" w:space="0" w:color="FFFFFF" w:themeColor="background1"/>
                                    <w:left w:val="single" w:sz="18" w:space="0" w:color="FFFFFF" w:themeColor="background1"/>
                                    <w:bottom w:val="single" w:sz="18" w:space="0" w:color="FFFFFF" w:themeColor="background1"/>
                                  </w:tcBorders>
                                  <w:shd w:val="clear" w:color="auto" w:fill="365F91" w:themeFill="accent1" w:themeFillShade="BF"/>
                                  <w:vAlign w:val="center"/>
                                </w:tcPr>
                                <w:p w14:paraId="07AA0B4D" w14:textId="77777777" w:rsidR="00D3267F" w:rsidRPr="006733C7" w:rsidRDefault="00D3267F" w:rsidP="00293826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733C7">
                                    <w:rPr>
                                      <w:noProof/>
                                      <w:szCs w:val="24"/>
                                    </w:rPr>
                                    <w:drawing>
                                      <wp:inline distT="0" distB="0" distL="0" distR="0" wp14:anchorId="2587EAB9" wp14:editId="6A44769F">
                                        <wp:extent cx="567001" cy="297218"/>
                                        <wp:effectExtent l="0" t="0" r="5080" b="0"/>
                                        <wp:docPr id="17" name="圖片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資產 4.p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67001" cy="29721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884" w:type="dxa"/>
                                  <w:gridSpan w:val="5"/>
                                  <w:tcBorders>
                                    <w:top w:val="single" w:sz="18" w:space="0" w:color="FFFFFF" w:themeColor="background1"/>
                                    <w:bottom w:val="single" w:sz="18" w:space="0" w:color="FFFFFF" w:themeColor="background1"/>
                                    <w:right w:val="single" w:sz="18" w:space="0" w:color="FFFFFF" w:themeColor="background1"/>
                                  </w:tcBorders>
                                  <w:shd w:val="clear" w:color="auto" w:fill="365F91" w:themeFill="accent1" w:themeFillShade="BF"/>
                                  <w:vAlign w:val="center"/>
                                </w:tcPr>
                                <w:p w14:paraId="21804F08" w14:textId="30B57EAD" w:rsidR="00D3267F" w:rsidRPr="002C357B" w:rsidRDefault="00D3267F" w:rsidP="000B3A1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icrosoft Yi Baiti" w:eastAsia="Microsoft Yi Baiti" w:hAnsi="Microsoft Yi Baiti" w:cs="Microsoft Yi Baiti"/>
                                      <w:b/>
                                      <w:bCs/>
                                      <w:szCs w:val="24"/>
                                    </w:rPr>
                                  </w:pPr>
                                  <w:r w:rsidRPr="002C357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FFFF" w:themeColor="background1"/>
                                      <w:szCs w:val="24"/>
                                    </w:rPr>
                                    <w:t>澎湖灣行旅、快樂渡假村</w:t>
                                  </w:r>
                                  <w:r w:rsidR="000B3A14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FFFF" w:themeColor="background1"/>
                                      <w:szCs w:val="24"/>
                                    </w:rPr>
                                    <w:t xml:space="preserve"> </w:t>
                                  </w:r>
                                  <w:r w:rsidR="000B3A14" w:rsidRPr="002C357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FFFF" w:themeColor="background1"/>
                                      <w:szCs w:val="24"/>
                                    </w:rPr>
                                    <w:t>或同級</w:t>
                                  </w:r>
                                </w:p>
                              </w:tc>
                            </w:tr>
                          </w:tbl>
                          <w:p w14:paraId="7D287F0C" w14:textId="77777777" w:rsidR="00D3267F" w:rsidRDefault="00D3267F" w:rsidP="002938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14AA9"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7" type="#_x0000_t202" style="position:absolute;left:0;text-align:left;margin-left:3pt;margin-top:708.45pt;width:521pt;height:86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eSOlQIAAG4FAAAOAAAAZHJzL2Uyb0RvYy54bWysVE1O3DAU3lfqHSzvSxI6TGFEBk1BVJUQ&#10;oELF2uPYTFTbz7U9k0wvUKkHoOseoAfogeAcfXaSYUS7oeomeX7ve/8/h0etVmQlnK/BlLTYySkR&#10;hkNVm9uSfrw+fbVPiQ/MVEyBESVdC0+Ppi9fHDZ2InZhAaoSjqAR4yeNLekiBDvJMs8XQjO/A1YY&#10;FEpwmgV8utuscqxB61plu3k+zhpwlXXAhffIPemEdJrsSyl4uJDSi0BUSTG2kL4ufefxm00P2eTW&#10;MbuoeR8G+4coNKsNOt2YOmGBkaWr/zCla+7Agww7HHQGUtZcpBwwmyJ/ks3VglmRcsHieLspk/9/&#10;Zvn56tKRuiopNsowjS16uPt6//P7w92v+x/fyH6sUGP9BIFXFqGhfQstdnrge2TGxFvpdPxjSgTl&#10;WOv1pr6iDYQjczwuxm9yFHGUFfnBqMj3op3sUd06H94J0CQSJXXYwFRXtjrzoYMOkOjNwGmtVGqi&#10;MqRBF6/38qSwkaBxZSJWpHHozcSUutATFdZKRIwyH4TEcqQMIiMNojhWjqwYjhDjXJiQkk92ER1R&#10;EoN4jmKPf4zqOcpdHoNnMGGjrGsDLmX/JOzq0xCy7PBY8628IxnaeZvmYNPZOVRrbLiDbmm85ac1&#10;NuWM+XDJHG4JNhI3P1zgRyrA4kNPUbIA9+Vv/IjH4UUpJQ1uXUn95yVzghL13uBYHxSjUVzT9Bjt&#10;vdnFh9uWzLclZqmPAbtS4I2xPJERH9RASgf6Bg/ELHpFETMcfZc0DORx6G4BHhguZrMEwsW0LJyZ&#10;K8uj6dikOHLX7Q1ztp/LgCN9DsN+ssmT8eywUdPAbBlA1ml2Y527qvb1x6VO098foHg1tt8J9Xgm&#10;p78BAAD//wMAUEsDBBQABgAIAAAAIQAU+J6O4gAAAAwBAAAPAAAAZHJzL2Rvd25yZXYueG1sTI9P&#10;T4NAEMXvJn6HzZh4s0tJSyiyNA1JY2L00NqLtwGmQNw/yG5b9NM7PdnbzJuXN7+XryejxZlG3zur&#10;YD6LQJCtXdPbVsHhY/uUgvABbYPaWVLwQx7Wxf1djlnjLnZH531oBYdYn6GCLoQhk9LXHRn0MzeQ&#10;5dvRjQYDr2MrmxEvHG60jKMokQZ7yx86HKjsqP7an4yC13L7jrsqNumvLl/ejpvh+/C5VOrxYdo8&#10;gwg0hX8zXPEZHQpmqtzJNl5oBQk3CSwv5skKxNUQLVLWKp6W6SoGWeTytkTxBwAA//8DAFBLAQIt&#10;ABQABgAIAAAAIQC2gziS/gAAAOEBAAATAAAAAAAAAAAAAAAAAAAAAABbQ29udGVudF9UeXBlc10u&#10;eG1sUEsBAi0AFAAGAAgAAAAhADj9If/WAAAAlAEAAAsAAAAAAAAAAAAAAAAALwEAAF9yZWxzLy5y&#10;ZWxzUEsBAi0AFAAGAAgAAAAhAKc55I6VAgAAbgUAAA4AAAAAAAAAAAAAAAAALgIAAGRycy9lMm9E&#10;b2MueG1sUEsBAi0AFAAGAAgAAAAhABT4no7iAAAADAEAAA8AAAAAAAAAAAAAAAAA7wQAAGRycy9k&#10;b3ducmV2LnhtbFBLBQYAAAAABAAEAPMAAAD+BQAAAAA=&#10;" filled="f" stroked="f" strokeweight=".5pt">
                <v:textbox>
                  <w:txbxContent>
                    <w:tbl>
                      <w:tblPr>
                        <w:tblStyle w:val="1-2"/>
                        <w:tblW w:w="0" w:type="auto"/>
                        <w:shd w:val="clear" w:color="auto" w:fill="365F91" w:themeFill="accent1" w:themeFillShade="BF"/>
                        <w:tblLook w:val="04A0" w:firstRow="1" w:lastRow="0" w:firstColumn="1" w:lastColumn="0" w:noHBand="0" w:noVBand="1"/>
                      </w:tblPr>
                      <w:tblGrid>
                        <w:gridCol w:w="1253"/>
                        <w:gridCol w:w="1407"/>
                        <w:gridCol w:w="1134"/>
                        <w:gridCol w:w="2551"/>
                        <w:gridCol w:w="1276"/>
                        <w:gridCol w:w="2516"/>
                      </w:tblGrid>
                      <w:tr w:rsidR="00A85C12" w:rsidRPr="006733C7" w14:paraId="734A624D" w14:textId="77777777" w:rsidTr="00533A1F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52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253" w:type="dxa"/>
                            <w:tcBorders>
                              <w:top w:val="single" w:sz="18" w:space="0" w:color="FFFFFF" w:themeColor="background1"/>
                              <w:left w:val="single" w:sz="18" w:space="0" w:color="FFFFFF" w:themeColor="background1"/>
                              <w:bottom w:val="single" w:sz="18" w:space="0" w:color="FFFFFF" w:themeColor="background1"/>
                            </w:tcBorders>
                            <w:shd w:val="clear" w:color="auto" w:fill="365F91" w:themeFill="accent1" w:themeFillShade="BF"/>
                            <w:vAlign w:val="center"/>
                          </w:tcPr>
                          <w:p w14:paraId="2CD8DEF4" w14:textId="77777777" w:rsidR="00D3267F" w:rsidRPr="006733C7" w:rsidRDefault="00D3267F" w:rsidP="00293826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6733C7">
                              <w:rPr>
                                <w:noProof/>
                                <w:szCs w:val="24"/>
                              </w:rPr>
                              <w:drawing>
                                <wp:inline distT="0" distB="0" distL="0" distR="0" wp14:anchorId="1EF2E0AD" wp14:editId="66A212C1">
                                  <wp:extent cx="567001" cy="269783"/>
                                  <wp:effectExtent l="0" t="0" r="5080" b="0"/>
                                  <wp:docPr id="14" name="圖片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資產 1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7001" cy="2697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407" w:type="dxa"/>
                            <w:tcBorders>
                              <w:top w:val="single" w:sz="18" w:space="0" w:color="FFFFFF" w:themeColor="background1"/>
                              <w:bottom w:val="single" w:sz="18" w:space="0" w:color="FFFFFF" w:themeColor="background1"/>
                              <w:right w:val="single" w:sz="18" w:space="0" w:color="FFFFFF" w:themeColor="background1"/>
                            </w:tcBorders>
                            <w:shd w:val="clear" w:color="auto" w:fill="365F91" w:themeFill="accent1" w:themeFillShade="BF"/>
                            <w:vAlign w:val="center"/>
                          </w:tcPr>
                          <w:p w14:paraId="16EE0C23" w14:textId="77777777" w:rsidR="00D3267F" w:rsidRPr="006733C7" w:rsidRDefault="00D3267F" w:rsidP="006733C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微軟正黑體" w:eastAsia="微軟正黑體" w:hAnsi="微軟正黑體"/>
                                <w:bCs w:val="0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Cs w:val="0"/>
                                <w:szCs w:val="2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8" w:space="0" w:color="FFFFFF" w:themeColor="background1"/>
                              <w:left w:val="single" w:sz="18" w:space="0" w:color="FFFFFF" w:themeColor="background1"/>
                              <w:bottom w:val="single" w:sz="18" w:space="0" w:color="FFFFFF" w:themeColor="background1"/>
                            </w:tcBorders>
                            <w:shd w:val="clear" w:color="auto" w:fill="365F91" w:themeFill="accent1" w:themeFillShade="BF"/>
                            <w:vAlign w:val="center"/>
                          </w:tcPr>
                          <w:p w14:paraId="455457DB" w14:textId="77777777" w:rsidR="00D3267F" w:rsidRPr="006733C7" w:rsidRDefault="00D3267F" w:rsidP="006733C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Cs w:val="24"/>
                              </w:rPr>
                            </w:pPr>
                            <w:r w:rsidRPr="006733C7">
                              <w:rPr>
                                <w:noProof/>
                                <w:szCs w:val="24"/>
                              </w:rPr>
                              <w:drawing>
                                <wp:inline distT="0" distB="0" distL="0" distR="0" wp14:anchorId="72B66202" wp14:editId="59DAD625">
                                  <wp:extent cx="553283" cy="265210"/>
                                  <wp:effectExtent l="0" t="0" r="0" b="1905"/>
                                  <wp:docPr id="15" name="圖片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資產 2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3283" cy="265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18" w:space="0" w:color="FFFFFF" w:themeColor="background1"/>
                              <w:bottom w:val="single" w:sz="18" w:space="0" w:color="FFFFFF" w:themeColor="background1"/>
                              <w:right w:val="single" w:sz="18" w:space="0" w:color="FFFFFF" w:themeColor="background1"/>
                            </w:tcBorders>
                            <w:shd w:val="clear" w:color="auto" w:fill="365F91" w:themeFill="accent1" w:themeFillShade="BF"/>
                            <w:vAlign w:val="center"/>
                          </w:tcPr>
                          <w:p w14:paraId="4FBB4ECA" w14:textId="08CAF592" w:rsidR="00D3267F" w:rsidRPr="006733C7" w:rsidRDefault="00A85C12" w:rsidP="00A85C12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bCs w:val="0"/>
                                <w:szCs w:val="24"/>
                              </w:rPr>
                            </w:pPr>
                            <w:r w:rsidRPr="00A85C12">
                              <w:rPr>
                                <w:rFonts w:ascii="微軟正黑體" w:eastAsia="微軟正黑體" w:hAnsi="微軟正黑體" w:hint="eastAsia"/>
                                <w:bCs w:val="0"/>
                                <w:szCs w:val="24"/>
                              </w:rPr>
                              <w:t>小管麵線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8" w:space="0" w:color="FFFFFF" w:themeColor="background1"/>
                              <w:left w:val="single" w:sz="18" w:space="0" w:color="FFFFFF" w:themeColor="background1"/>
                              <w:bottom w:val="single" w:sz="18" w:space="0" w:color="FFFFFF" w:themeColor="background1"/>
                            </w:tcBorders>
                            <w:shd w:val="clear" w:color="auto" w:fill="365F91" w:themeFill="accent1" w:themeFillShade="BF"/>
                            <w:vAlign w:val="center"/>
                          </w:tcPr>
                          <w:p w14:paraId="5FCA7A3E" w14:textId="77777777" w:rsidR="00D3267F" w:rsidRPr="006733C7" w:rsidRDefault="00D3267F" w:rsidP="006733C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Cs w:val="24"/>
                              </w:rPr>
                            </w:pPr>
                            <w:r w:rsidRPr="006733C7">
                              <w:rPr>
                                <w:noProof/>
                                <w:szCs w:val="24"/>
                              </w:rPr>
                              <w:drawing>
                                <wp:inline distT="0" distB="0" distL="0" distR="0" wp14:anchorId="3B56272D" wp14:editId="7329CC1A">
                                  <wp:extent cx="576146" cy="269783"/>
                                  <wp:effectExtent l="0" t="0" r="0" b="0"/>
                                  <wp:docPr id="16" name="圖片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資產 3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6146" cy="2697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516" w:type="dxa"/>
                            <w:tcBorders>
                              <w:top w:val="single" w:sz="18" w:space="0" w:color="FFFFFF" w:themeColor="background1"/>
                              <w:bottom w:val="single" w:sz="18" w:space="0" w:color="FFFFFF" w:themeColor="background1"/>
                              <w:right w:val="single" w:sz="18" w:space="0" w:color="FFFFFF" w:themeColor="background1"/>
                            </w:tcBorders>
                            <w:shd w:val="clear" w:color="auto" w:fill="365F91" w:themeFill="accent1" w:themeFillShade="BF"/>
                            <w:vAlign w:val="center"/>
                          </w:tcPr>
                          <w:p w14:paraId="75C074B6" w14:textId="567A0F7C" w:rsidR="00D3267F" w:rsidRPr="006733C7" w:rsidRDefault="004E283B" w:rsidP="000B3A14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bCs w:val="0"/>
                                <w:szCs w:val="24"/>
                              </w:rPr>
                            </w:pPr>
                            <w:r w:rsidRPr="000B3A14">
                              <w:rPr>
                                <w:rFonts w:ascii="微軟正黑體" w:eastAsia="微軟正黑體" w:hAnsi="微軟正黑體" w:hint="eastAsia"/>
                                <w:bCs w:val="0"/>
                                <w:szCs w:val="24"/>
                              </w:rPr>
                              <w:t>澎湖風味餐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Cs w:val="0"/>
                                <w:szCs w:val="24"/>
                              </w:rPr>
                              <w:t>2</w:t>
                            </w:r>
                            <w:r w:rsidRPr="000B3A14">
                              <w:rPr>
                                <w:rFonts w:ascii="微軟正黑體" w:eastAsia="微軟正黑體" w:hAnsi="微軟正黑體"/>
                                <w:bCs w:val="0"/>
                                <w:szCs w:val="24"/>
                              </w:rPr>
                              <w:t>00</w:t>
                            </w:r>
                          </w:p>
                        </w:tc>
                      </w:tr>
                      <w:tr w:rsidR="00D3267F" w:rsidRPr="002C357B" w14:paraId="5264B960" w14:textId="77777777" w:rsidTr="00533A1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63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253" w:type="dxa"/>
                            <w:tcBorders>
                              <w:top w:val="single" w:sz="18" w:space="0" w:color="FFFFFF" w:themeColor="background1"/>
                              <w:left w:val="single" w:sz="18" w:space="0" w:color="FFFFFF" w:themeColor="background1"/>
                              <w:bottom w:val="single" w:sz="18" w:space="0" w:color="FFFFFF" w:themeColor="background1"/>
                            </w:tcBorders>
                            <w:shd w:val="clear" w:color="auto" w:fill="365F91" w:themeFill="accent1" w:themeFillShade="BF"/>
                            <w:vAlign w:val="center"/>
                          </w:tcPr>
                          <w:p w14:paraId="07AA0B4D" w14:textId="77777777" w:rsidR="00D3267F" w:rsidRPr="006733C7" w:rsidRDefault="00D3267F" w:rsidP="00293826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6733C7">
                              <w:rPr>
                                <w:noProof/>
                                <w:szCs w:val="24"/>
                              </w:rPr>
                              <w:drawing>
                                <wp:inline distT="0" distB="0" distL="0" distR="0" wp14:anchorId="2587EAB9" wp14:editId="6A44769F">
                                  <wp:extent cx="567001" cy="297218"/>
                                  <wp:effectExtent l="0" t="0" r="5080" b="0"/>
                                  <wp:docPr id="17" name="圖片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資產 4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7001" cy="2972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884" w:type="dxa"/>
                            <w:gridSpan w:val="5"/>
                            <w:tcBorders>
                              <w:top w:val="single" w:sz="18" w:space="0" w:color="FFFFFF" w:themeColor="background1"/>
                              <w:bottom w:val="single" w:sz="18" w:space="0" w:color="FFFFFF" w:themeColor="background1"/>
                              <w:right w:val="single" w:sz="18" w:space="0" w:color="FFFFFF" w:themeColor="background1"/>
                            </w:tcBorders>
                            <w:shd w:val="clear" w:color="auto" w:fill="365F91" w:themeFill="accent1" w:themeFillShade="BF"/>
                            <w:vAlign w:val="center"/>
                          </w:tcPr>
                          <w:p w14:paraId="21804F08" w14:textId="30B57EAD" w:rsidR="00D3267F" w:rsidRPr="002C357B" w:rsidRDefault="00D3267F" w:rsidP="000B3A1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icrosoft Yi Baiti" w:eastAsia="Microsoft Yi Baiti" w:hAnsi="Microsoft Yi Baiti" w:cs="Microsoft Yi Baiti"/>
                                <w:b/>
                                <w:bCs/>
                                <w:szCs w:val="24"/>
                              </w:rPr>
                            </w:pPr>
                            <w:r w:rsidRPr="002C357B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Cs w:val="24"/>
                              </w:rPr>
                              <w:t>澎湖灣行旅、快樂渡假村</w:t>
                            </w:r>
                            <w:r w:rsidR="000B3A14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Cs w:val="24"/>
                              </w:rPr>
                              <w:t xml:space="preserve"> </w:t>
                            </w:r>
                            <w:r w:rsidR="000B3A14" w:rsidRPr="002C357B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Cs w:val="24"/>
                              </w:rPr>
                              <w:t>或同級</w:t>
                            </w:r>
                          </w:p>
                        </w:tc>
                      </w:tr>
                    </w:tbl>
                    <w:p w14:paraId="7D287F0C" w14:textId="77777777" w:rsidR="00D3267F" w:rsidRDefault="00D3267F" w:rsidP="00293826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555E49">
        <w:br w:type="page"/>
      </w:r>
    </w:p>
    <w:p w14:paraId="54BDD5B2" w14:textId="77777777" w:rsidR="00293826" w:rsidRDefault="00307B25" w:rsidP="006733C7">
      <w:pPr>
        <w:ind w:rightChars="49" w:right="118"/>
      </w:pPr>
      <w:r w:rsidRPr="00EF4AFC">
        <w:rPr>
          <w:noProof/>
        </w:rPr>
        <w:lastRenderedPageBreak/>
        <w:drawing>
          <wp:anchor distT="0" distB="0" distL="114300" distR="114300" simplePos="0" relativeHeight="251646464" behindDoc="0" locked="0" layoutInCell="0" allowOverlap="1" wp14:anchorId="17809020" wp14:editId="3E1EA781">
            <wp:simplePos x="0" y="0"/>
            <wp:positionH relativeFrom="column">
              <wp:posOffset>1290320</wp:posOffset>
            </wp:positionH>
            <wp:positionV relativeFrom="page">
              <wp:posOffset>621258</wp:posOffset>
            </wp:positionV>
            <wp:extent cx="1236980" cy="383083"/>
            <wp:effectExtent l="0" t="0" r="1270" b="0"/>
            <wp:wrapNone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980" cy="383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4AFC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6FFD032" wp14:editId="390CD55B">
                <wp:simplePos x="0" y="0"/>
                <wp:positionH relativeFrom="column">
                  <wp:posOffset>-227330</wp:posOffset>
                </wp:positionH>
                <wp:positionV relativeFrom="page">
                  <wp:posOffset>556895</wp:posOffset>
                </wp:positionV>
                <wp:extent cx="1389380" cy="388620"/>
                <wp:effectExtent l="76200" t="38100" r="96520" b="106680"/>
                <wp:wrapNone/>
                <wp:docPr id="18" name="圓角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380" cy="3886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089119" w14:textId="77777777" w:rsidR="00D3267F" w:rsidRPr="00EF4AFC" w:rsidRDefault="00D3267F" w:rsidP="00293826">
                            <w:pPr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40"/>
                              </w:rPr>
                              <w:t>旅遊</w:t>
                            </w:r>
                            <w:r w:rsidRPr="00EF4AFC">
                              <w:rPr>
                                <w:rFonts w:ascii="微軟正黑體" w:eastAsia="微軟正黑體" w:hAnsi="微軟正黑體" w:hint="eastAsia"/>
                                <w:b/>
                                <w:sz w:val="40"/>
                              </w:rPr>
                              <w:t>行程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FFD032" id="圓角矩形 18" o:spid="_x0000_s1028" style="position:absolute;margin-left:-17.9pt;margin-top:43.85pt;width:109.4pt;height:30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J4WegMAAFoHAAAOAAAAZHJzL2Uyb0RvYy54bWysVctu3DYU3QfoPxDax5qX4/HA48Bw4KKA&#10;kxi2i6w5FDUiQJEsyXk4n5FsAwTopuhH9HOC9jN6eCnJdpI2QJCNxMd9nnvu5cnzfavZVvqgrFkW&#10;44NRwaQRtlJmvSx+vb14Oi9YiNxUXFsjl8WdDMXz05+enOzcQk5sY3UlPYMRExY7tyyaGN2iLINo&#10;ZMvDgXXS4LK2vuURW78uK893sN7qcjIaPSt31lfOWyFDwOmLfFmckv26liK+rusgI9PLArFF+nr6&#10;rtK3PD3hi7XnrlGiC4N/RxQtVwZOB1MveORs49UXplolvA22jgfCtqWtayUk5YBsxqPPsrlpuJOU&#10;C8AJboAp/Diz4tX2yjNVoXaolOEtavTpw/t//nj398c/P/31O8MxMNq5sIDojbvy3S5gmRLe175N&#10;f6TC9oTr3YCr3EcmcDiezo+nc8AvcDedz59NCPjyXtv5EH+WtmVpsSy83ZjqGsUjTPn2MkS4hXwv&#10;lzwGq1V1obSmTSKMPNeebTlKzYWQJo5JXW/al7bK50eHo1HvmziWVMjyI2vaJJvGJuvZcT6RxChE&#10;QxlvovQ3TbVjK73x1xwYzmazQ6RZqZTE5Oh4RhvQ7XAGv/DMuF6jT0T0FFrw69UQM0mMcsbaNTxH&#10;PAXLh4izOMVre++0exRYQO5yWqUYBQrqeYeq9bGxHdcvvDUZXW/RHBzxIjr0KP293HZFBObZRrKm&#10;1bqJ12rNvEJ3r7jmRsgq5YsUv2FtfkT5JTLBZm8pQ38fb3A57pXcSn3LduDO8Qg1K1iTmDO+h4IE&#10;y8TLzERaxTstKVBzLWuwGtybZKD/mx6h4ZXMWCdyDFj3GjneZDBZrsGIwXbm18Cjx9TLiXbySTXX&#10;aFDOlf5f5UGDPKNgg3KrjO0o1MeZvWuQvvOc5RH+A2jSMu5Xe+r4Sd/ZK1vdYQqACVT94MSFQh9e&#10;8hCvuMc8BP6Y8fE1PrW2qIrtVqiL9W+/dp7kMaZwW7Ad5uuyCL9tuJcg2S8GA+x4PEvdEWkzOzzC&#10;SGD+4c3q4Y3ZtOcWfT3Ga+IELZN81P2y9rZ9g6fgLHnFFZgJ37nTus15xB5XeEyEPDujNYaw4/HS&#10;3DiRjCec04i53b/h3nVtEzHGXtl+FvPFZ+MoyyZNY8820daKZlVCOuPaVQADnKjUNWB6IR7uSer+&#10;STz9FwAA//8DAFBLAwQUAAYACAAAACEA/8mt5eAAAAAKAQAADwAAAGRycy9kb3ducmV2LnhtbEyP&#10;wU7DMBBE70j8g7VI3FonBGiSxqkQElw40SIkbk7sxin2OordNPTr2Z7gNqsZzb6pNrOzbNJj6D0K&#10;SJcJMI2tVz12Aj52L4scWIgSlbQetYAfHWBTX19VslT+hO962saOUQmGUgowMQ4l56E12smw9ING&#10;8vZ+dDLSOXZcjfJE5c7yuyR55E72SB+MHPSz0e339ugEvDZfuzfT2WJ/Ls5TprL0kH2mQtzezE9r&#10;YFHP8S8MF3xCh5qYGn9EFZgVsMgeCD0KyFcrYJdAntG4hsR9XgCvK/5/Qv0LAAD//wMAUEsBAi0A&#10;FAAGAAgAAAAhALaDOJL+AAAA4QEAABMAAAAAAAAAAAAAAAAAAAAAAFtDb250ZW50X1R5cGVzXS54&#10;bWxQSwECLQAUAAYACAAAACEAOP0h/9YAAACUAQAACwAAAAAAAAAAAAAAAAAvAQAAX3JlbHMvLnJl&#10;bHNQSwECLQAUAAYACAAAACEA22ieFnoDAABaBwAADgAAAAAAAAAAAAAAAAAuAgAAZHJzL2Uyb0Rv&#10;Yy54bWxQSwECLQAUAAYACAAAACEA/8mt5eAAAAAKAQAADwAAAAAAAAAAAAAAAADUBQAAZHJzL2Rv&#10;d25yZXYueG1sUEsFBgAAAAAEAAQA8wAAAOEGAAAAAA==&#10;" fillcolor="#365f91 [2404]" stroked="f" strokeweight="2pt">
                <v:shadow on="t" color="black" opacity="20971f" offset="0,2.2pt"/>
                <v:textbox>
                  <w:txbxContent>
                    <w:p w14:paraId="0E089119" w14:textId="77777777" w:rsidR="00D3267F" w:rsidRPr="00EF4AFC" w:rsidRDefault="00D3267F" w:rsidP="00293826">
                      <w:pPr>
                        <w:spacing w:line="4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sz w:val="4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40"/>
                        </w:rPr>
                        <w:t>旅遊</w:t>
                      </w:r>
                      <w:r w:rsidRPr="00EF4AFC">
                        <w:rPr>
                          <w:rFonts w:ascii="微軟正黑體" w:eastAsia="微軟正黑體" w:hAnsi="微軟正黑體" w:hint="eastAsia"/>
                          <w:b/>
                          <w:sz w:val="40"/>
                        </w:rPr>
                        <w:t>行程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11BBEE06" w14:textId="6AFFC254" w:rsidR="00293826" w:rsidRDefault="00293826" w:rsidP="006733C7">
      <w:pPr>
        <w:ind w:rightChars="49" w:right="118"/>
      </w:pPr>
    </w:p>
    <w:tbl>
      <w:tblPr>
        <w:tblStyle w:val="-2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855"/>
        <w:gridCol w:w="8351"/>
      </w:tblGrid>
      <w:tr w:rsidR="0034502A" w:rsidRPr="0034502A" w14:paraId="3E2A671E" w14:textId="77777777" w:rsidTr="00533A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  <w:shd w:val="clear" w:color="auto" w:fill="365F91" w:themeFill="accent1" w:themeFillShade="BF"/>
            <w:vAlign w:val="center"/>
          </w:tcPr>
          <w:p w14:paraId="71A72648" w14:textId="77777777" w:rsidR="00293826" w:rsidRPr="00F36042" w:rsidRDefault="00293826" w:rsidP="006733C7">
            <w:pPr>
              <w:spacing w:line="500" w:lineRule="exact"/>
              <w:ind w:leftChars="59" w:left="142" w:rightChars="49" w:right="118"/>
              <w:jc w:val="center"/>
              <w:rPr>
                <w:rFonts w:ascii="微軟正黑體" w:eastAsia="微軟正黑體" w:hAnsi="微軟正黑體"/>
              </w:rPr>
            </w:pPr>
            <w:r w:rsidRPr="00F36042">
              <w:rPr>
                <w:rFonts w:ascii="微軟正黑體" w:eastAsia="微軟正黑體" w:hAnsi="微軟正黑體" w:hint="eastAsia"/>
                <w:sz w:val="44"/>
              </w:rPr>
              <w:t>第</w:t>
            </w:r>
            <w:r>
              <w:rPr>
                <w:rFonts w:ascii="微軟正黑體" w:eastAsia="微軟正黑體" w:hAnsi="微軟正黑體" w:hint="eastAsia"/>
                <w:sz w:val="44"/>
              </w:rPr>
              <w:t>二</w:t>
            </w:r>
            <w:r w:rsidRPr="00F36042">
              <w:rPr>
                <w:rFonts w:ascii="微軟正黑體" w:eastAsia="微軟正黑體" w:hAnsi="微軟正黑體" w:hint="eastAsia"/>
                <w:sz w:val="44"/>
              </w:rPr>
              <w:t>天</w:t>
            </w:r>
          </w:p>
        </w:tc>
        <w:tc>
          <w:tcPr>
            <w:tcW w:w="8351" w:type="dxa"/>
            <w:shd w:val="clear" w:color="auto" w:fill="B8CCE4" w:themeFill="accent1" w:themeFillTint="66"/>
            <w:vAlign w:val="center"/>
          </w:tcPr>
          <w:p w14:paraId="75F7CAC2" w14:textId="46333BF2" w:rsidR="00293826" w:rsidRPr="0034502A" w:rsidRDefault="000B3A14" w:rsidP="0091619E">
            <w:pPr>
              <w:tabs>
                <w:tab w:val="left" w:pos="2520"/>
              </w:tabs>
              <w:spacing w:line="400" w:lineRule="exact"/>
              <w:ind w:rightChars="49" w:right="11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403152" w:themeColor="accent4" w:themeShade="80"/>
              </w:rPr>
            </w:pPr>
            <w:r w:rsidRPr="0091619E">
              <w:rPr>
                <w:rFonts w:ascii="微軟正黑體" w:eastAsia="微軟正黑體" w:hAnsi="微軟正黑體" w:cs="Meiryo UI" w:hint="eastAsia"/>
                <w:color w:val="0F243E" w:themeColor="text2" w:themeShade="80"/>
                <w:kern w:val="0"/>
              </w:rPr>
              <w:t>全日自由活動</w:t>
            </w:r>
            <w:r w:rsidR="001C0DC1">
              <w:rPr>
                <w:rFonts w:ascii="微軟正黑體" w:eastAsia="微軟正黑體" w:hAnsi="微軟正黑體" w:cs="Meiryo UI" w:hint="eastAsia"/>
                <w:color w:val="0F243E" w:themeColor="text2" w:themeShade="80"/>
                <w:kern w:val="0"/>
              </w:rPr>
              <w:t>(可自行加價購-無隨團領隊)</w:t>
            </w:r>
          </w:p>
        </w:tc>
      </w:tr>
    </w:tbl>
    <w:p w14:paraId="4D079DCE" w14:textId="77777777" w:rsidR="004E283B" w:rsidRDefault="004E283B" w:rsidP="006733C7">
      <w:pPr>
        <w:spacing w:line="340" w:lineRule="exact"/>
        <w:ind w:left="142" w:rightChars="49" w:right="118" w:hangingChars="59" w:hanging="142"/>
        <w:rPr>
          <w:rFonts w:ascii="微軟正黑體" w:eastAsia="微軟正黑體" w:hAnsi="微軟正黑體"/>
          <w:color w:val="632423" w:themeColor="accent2" w:themeShade="80"/>
        </w:rPr>
      </w:pPr>
    </w:p>
    <w:p w14:paraId="383DD2E9" w14:textId="77777777" w:rsidR="004E283B" w:rsidRDefault="004E283B" w:rsidP="004E283B">
      <w:pPr>
        <w:spacing w:line="340" w:lineRule="exact"/>
        <w:ind w:left="159" w:rightChars="49" w:right="118" w:hangingChars="59" w:hanging="159"/>
        <w:rPr>
          <w:rFonts w:ascii="標楷體" w:eastAsia="標楷體" w:hAnsi="標楷體"/>
          <w:b/>
          <w:bCs/>
          <w:color w:val="800080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31849B" w:themeColor="accent5" w:themeShade="BF"/>
          <w:sz w:val="27"/>
          <w:szCs w:val="27"/>
        </w:rPr>
        <w:t>參考行程：</w:t>
      </w:r>
      <w:r>
        <w:rPr>
          <w:rFonts w:hint="eastAsia"/>
          <w:noProof/>
        </w:rPr>
        <w:t xml:space="preserve"> </w:t>
      </w:r>
      <w:r w:rsidRPr="00CA1163">
        <w:rPr>
          <w:rFonts w:ascii="微軟正黑體" w:eastAsia="微軟正黑體" w:hAnsi="微軟正黑體" w:hint="eastAsia"/>
          <w:b/>
          <w:color w:val="31849B" w:themeColor="accent5" w:themeShade="BF"/>
          <w:sz w:val="27"/>
          <w:szCs w:val="27"/>
        </w:rPr>
        <w:t>秋</w:t>
      </w:r>
      <w:r w:rsidRPr="004161CC">
        <w:rPr>
          <w:rFonts w:ascii="微軟正黑體" w:eastAsia="微軟正黑體" w:hAnsi="微軟正黑體" w:hint="eastAsia"/>
          <w:b/>
          <w:color w:val="31849B" w:themeColor="accent5" w:themeShade="BF"/>
          <w:sz w:val="27"/>
          <w:szCs w:val="27"/>
        </w:rPr>
        <w:t>季</w:t>
      </w:r>
      <w:r w:rsidRPr="00767010">
        <w:rPr>
          <w:rFonts w:ascii="微軟正黑體" w:eastAsia="微軟正黑體" w:hAnsi="微軟正黑體" w:hint="eastAsia"/>
          <w:b/>
          <w:color w:val="31849B" w:themeColor="accent5" w:themeShade="BF"/>
          <w:sz w:val="27"/>
          <w:szCs w:val="27"/>
        </w:rPr>
        <w:t>海洋牧場</w:t>
      </w:r>
      <w:r>
        <w:rPr>
          <w:rFonts w:ascii="微軟正黑體" w:eastAsia="微軟正黑體" w:hAnsi="微軟正黑體" w:hint="eastAsia"/>
          <w:b/>
          <w:color w:val="31849B" w:themeColor="accent5" w:themeShade="BF"/>
          <w:sz w:val="27"/>
          <w:szCs w:val="27"/>
        </w:rPr>
        <w:t xml:space="preserve"> - 加價購費用：450</w:t>
      </w:r>
    </w:p>
    <w:p w14:paraId="36D0FDC7" w14:textId="77777777" w:rsidR="004E283B" w:rsidRPr="000F53C0" w:rsidRDefault="004E283B" w:rsidP="004E283B">
      <w:pPr>
        <w:adjustRightInd w:val="0"/>
        <w:snapToGrid w:val="0"/>
        <w:rPr>
          <w:rFonts w:ascii="微軟正黑體" w:eastAsia="微軟正黑體" w:hAnsi="微軟正黑體"/>
          <w:color w:val="244061" w:themeColor="accent1" w:themeShade="80"/>
          <w:szCs w:val="26"/>
        </w:rPr>
      </w:pPr>
      <w:r w:rsidRPr="000F53C0">
        <w:rPr>
          <w:rFonts w:ascii="微軟正黑體" w:eastAsia="微軟正黑體" w:hAnsi="微軟正黑體" w:hint="eastAsia"/>
          <w:color w:val="244061" w:themeColor="accent1" w:themeShade="80"/>
          <w:szCs w:val="26"/>
        </w:rPr>
        <w:t>自行前往菜園遊客中心-星光海洋牧場</w:t>
      </w:r>
    </w:p>
    <w:p w14:paraId="0AA47990" w14:textId="20FC638F" w:rsidR="004E283B" w:rsidRPr="006454CE" w:rsidRDefault="004E283B" w:rsidP="004E283B">
      <w:pPr>
        <w:widowControl/>
        <w:tabs>
          <w:tab w:val="left" w:pos="1134"/>
        </w:tabs>
        <w:spacing w:line="380" w:lineRule="exact"/>
        <w:ind w:left="1133" w:hangingChars="472" w:hanging="1133"/>
        <w:rPr>
          <w:rFonts w:ascii="微軟正黑體" w:eastAsia="微軟正黑體" w:hAnsi="微軟正黑體"/>
          <w:color w:val="FF0000"/>
          <w:sz w:val="22"/>
        </w:rPr>
      </w:pPr>
      <w:r w:rsidRPr="000F53C0">
        <w:rPr>
          <w:rFonts w:ascii="微軟正黑體" w:eastAsia="微軟正黑體" w:hAnsi="微軟正黑體" w:hint="eastAsia"/>
          <w:color w:val="244061" w:themeColor="accent1" w:themeShade="80"/>
          <w:szCs w:val="26"/>
        </w:rPr>
        <w:t>行程活動：◆</w:t>
      </w:r>
      <w:r w:rsidRPr="006454CE">
        <w:rPr>
          <w:rFonts w:ascii="微軟正黑體" w:eastAsia="微軟正黑體" w:hAnsi="微軟正黑體" w:hint="eastAsia"/>
          <w:color w:val="0F243E" w:themeColor="text2" w:themeShade="80"/>
          <w:sz w:val="22"/>
        </w:rPr>
        <w:t xml:space="preserve">網箱體驗 </w:t>
      </w:r>
      <w:r w:rsidRPr="006454CE">
        <w:rPr>
          <w:rFonts w:ascii="微軟正黑體" w:eastAsia="微軟正黑體" w:hAnsi="微軟正黑體" w:hint="eastAsia"/>
          <w:color w:val="FF0000"/>
          <w:sz w:val="22"/>
        </w:rPr>
        <w:t>(若是海象不好基於安全考量則取消出海活動，另行補食材炭烤)</w:t>
      </w:r>
    </w:p>
    <w:p w14:paraId="62D83A9D" w14:textId="3C60C16A" w:rsidR="004E283B" w:rsidRPr="006454CE" w:rsidRDefault="004E283B" w:rsidP="004E283B">
      <w:pPr>
        <w:widowControl/>
        <w:tabs>
          <w:tab w:val="left" w:pos="1134"/>
        </w:tabs>
        <w:spacing w:line="380" w:lineRule="exact"/>
        <w:ind w:leftChars="400" w:left="960" w:firstLineChars="100" w:firstLine="240"/>
        <w:rPr>
          <w:rFonts w:ascii="微軟正黑體" w:eastAsia="微軟正黑體" w:hAnsi="微軟正黑體"/>
          <w:color w:val="0F243E" w:themeColor="text2" w:themeShade="80"/>
          <w:sz w:val="22"/>
        </w:rPr>
      </w:pPr>
      <w:r w:rsidRPr="000F53C0">
        <w:rPr>
          <w:rFonts w:ascii="微軟正黑體" w:eastAsia="微軟正黑體" w:hAnsi="微軟正黑體" w:hint="eastAsia"/>
          <w:color w:val="244061" w:themeColor="accent1" w:themeShade="80"/>
          <w:szCs w:val="26"/>
        </w:rPr>
        <w:t>◆</w:t>
      </w:r>
      <w:r w:rsidRPr="006454CE">
        <w:rPr>
          <w:rFonts w:ascii="微軟正黑體" w:eastAsia="微軟正黑體" w:hAnsi="微軟正黑體" w:hint="eastAsia"/>
          <w:color w:val="0F243E" w:themeColor="text2" w:themeShade="80"/>
          <w:sz w:val="22"/>
        </w:rPr>
        <w:t>趣釣花枝俏皮的花枝喜歡亂噴水，釣起來後注意不要被噴到唷！</w:t>
      </w:r>
    </w:p>
    <w:p w14:paraId="092D8E00" w14:textId="77777777" w:rsidR="004E283B" w:rsidRDefault="004E283B" w:rsidP="004E283B">
      <w:pPr>
        <w:widowControl/>
        <w:tabs>
          <w:tab w:val="left" w:pos="1134"/>
        </w:tabs>
        <w:spacing w:line="380" w:lineRule="exact"/>
        <w:ind w:leftChars="400" w:left="960" w:firstLineChars="100" w:firstLine="240"/>
        <w:rPr>
          <w:rFonts w:ascii="微軟正黑體" w:eastAsia="微軟正黑體" w:hAnsi="微軟正黑體"/>
          <w:color w:val="0F243E" w:themeColor="text2" w:themeShade="80"/>
          <w:sz w:val="22"/>
        </w:rPr>
      </w:pPr>
      <w:r w:rsidRPr="000F53C0">
        <w:rPr>
          <w:rFonts w:ascii="微軟正黑體" w:eastAsia="微軟正黑體" w:hAnsi="微軟正黑體" w:hint="eastAsia"/>
          <w:color w:val="244061" w:themeColor="accent1" w:themeShade="80"/>
          <w:szCs w:val="26"/>
        </w:rPr>
        <w:t>◆</w:t>
      </w:r>
      <w:r w:rsidRPr="006454CE">
        <w:rPr>
          <w:rFonts w:ascii="微軟正黑體" w:eastAsia="微軟正黑體" w:hAnsi="微軟正黑體" w:hint="eastAsia"/>
          <w:color w:val="0F243E" w:themeColor="text2" w:themeShade="80"/>
          <w:sz w:val="22"/>
        </w:rPr>
        <w:t>觸摸魟魚印象中，兇猛的魟魚，在這裡可以親手觸碰。請輕輕地碰，不要用拍的唷。</w:t>
      </w:r>
    </w:p>
    <w:p w14:paraId="306AD826" w14:textId="77777777" w:rsidR="004E283B" w:rsidRDefault="004E283B" w:rsidP="004E283B">
      <w:pPr>
        <w:widowControl/>
        <w:tabs>
          <w:tab w:val="left" w:pos="1134"/>
        </w:tabs>
        <w:spacing w:line="380" w:lineRule="exact"/>
        <w:ind w:leftChars="400" w:left="960" w:firstLineChars="100" w:firstLine="220"/>
        <w:rPr>
          <w:rFonts w:ascii="微軟正黑體" w:eastAsia="微軟正黑體" w:hAnsi="微軟正黑體"/>
          <w:color w:val="0F243E" w:themeColor="text2" w:themeShade="80"/>
          <w:sz w:val="22"/>
        </w:rPr>
      </w:pPr>
      <w:r w:rsidRPr="006454CE">
        <w:rPr>
          <w:rFonts w:ascii="微軟正黑體" w:eastAsia="微軟正黑體" w:hAnsi="微軟正黑體" w:hint="eastAsia"/>
          <w:color w:val="0F243E" w:themeColor="text2" w:themeShade="80"/>
          <w:sz w:val="22"/>
        </w:rPr>
        <w:t>◆炭烤牡蠣~當日採收新鮮牡蠣，經過清理處理後，呈現給您滿滿的新鮮感。</w:t>
      </w:r>
    </w:p>
    <w:p w14:paraId="36EE430A" w14:textId="71285C28" w:rsidR="009D0950" w:rsidRPr="004E283B" w:rsidRDefault="004E283B" w:rsidP="004E283B">
      <w:pPr>
        <w:widowControl/>
        <w:tabs>
          <w:tab w:val="left" w:pos="1134"/>
        </w:tabs>
        <w:spacing w:line="380" w:lineRule="exact"/>
        <w:ind w:leftChars="400" w:left="960" w:firstLineChars="100" w:firstLine="220"/>
        <w:rPr>
          <w:rFonts w:ascii="微軟正黑體" w:eastAsia="微軟正黑體" w:hAnsi="微軟正黑體"/>
          <w:color w:val="0F243E" w:themeColor="text2" w:themeShade="80"/>
          <w:sz w:val="22"/>
        </w:rPr>
      </w:pPr>
      <w:r w:rsidRPr="006454CE">
        <w:rPr>
          <w:rFonts w:ascii="微軟正黑體" w:eastAsia="微軟正黑體" w:hAnsi="微軟正黑體" w:hint="eastAsia"/>
          <w:color w:val="0F243E" w:themeColor="text2" w:themeShade="80"/>
          <w:sz w:val="22"/>
        </w:rPr>
        <w:t>◆海鮮粥滿滿的料，無限量供應。</w:t>
      </w:r>
    </w:p>
    <w:p w14:paraId="26CFA0BF" w14:textId="77777777" w:rsidR="00293B4B" w:rsidRDefault="00293B4B" w:rsidP="00293B4B">
      <w:pPr>
        <w:adjustRightInd w:val="0"/>
        <w:snapToGrid w:val="0"/>
        <w:ind w:left="189" w:rightChars="49" w:right="118" w:hangingChars="59" w:hanging="189"/>
        <w:rPr>
          <w:rFonts w:ascii="微軟正黑體" w:eastAsia="微軟正黑體" w:hAnsi="微軟正黑體"/>
          <w:b/>
          <w:color w:val="31849B" w:themeColor="accent5" w:themeShade="BF"/>
          <w:sz w:val="32"/>
          <w:szCs w:val="32"/>
        </w:rPr>
      </w:pPr>
    </w:p>
    <w:p w14:paraId="64FC0B40" w14:textId="3886EA83" w:rsidR="00581B43" w:rsidRDefault="000B3A14" w:rsidP="00293B4B">
      <w:pPr>
        <w:adjustRightInd w:val="0"/>
        <w:snapToGrid w:val="0"/>
        <w:ind w:left="159" w:rightChars="49" w:right="118" w:hangingChars="59" w:hanging="159"/>
        <w:rPr>
          <w:rFonts w:ascii="微軟正黑體" w:eastAsia="微軟正黑體" w:hAnsi="微軟正黑體"/>
          <w:b/>
          <w:color w:val="31849B" w:themeColor="accent5" w:themeShade="BF"/>
          <w:sz w:val="27"/>
          <w:szCs w:val="27"/>
        </w:rPr>
      </w:pPr>
      <w:r w:rsidRPr="00293B4B">
        <w:rPr>
          <w:rFonts w:ascii="微軟正黑體" w:eastAsia="微軟正黑體" w:hAnsi="微軟正黑體" w:hint="eastAsia"/>
          <w:b/>
          <w:color w:val="31849B" w:themeColor="accent5" w:themeShade="BF"/>
          <w:sz w:val="27"/>
          <w:szCs w:val="27"/>
        </w:rPr>
        <w:t>參考行程：</w:t>
      </w:r>
      <w:r w:rsidR="009B1A98">
        <w:rPr>
          <w:rFonts w:ascii="微軟正黑體" w:eastAsia="微軟正黑體" w:hAnsi="微軟正黑體" w:hint="eastAsia"/>
          <w:b/>
          <w:color w:val="31849B" w:themeColor="accent5" w:themeShade="BF"/>
          <w:sz w:val="27"/>
          <w:szCs w:val="27"/>
        </w:rPr>
        <w:t>市區觀光</w:t>
      </w:r>
      <w:r w:rsidR="009B1A98" w:rsidRPr="000F53C0">
        <w:rPr>
          <w:rFonts w:ascii="微軟正黑體" w:eastAsia="微軟正黑體" w:hAnsi="微軟正黑體" w:hint="eastAsia"/>
          <w:b/>
          <w:color w:val="31849B" w:themeColor="accent5" w:themeShade="BF"/>
          <w:sz w:val="27"/>
          <w:szCs w:val="27"/>
        </w:rPr>
        <w:t>步行探尋澎湖歷史</w:t>
      </w:r>
      <w:r w:rsidR="009B1A98">
        <w:rPr>
          <w:rFonts w:ascii="微軟正黑體" w:eastAsia="微軟正黑體" w:hAnsi="微軟正黑體" w:hint="eastAsia"/>
          <w:b/>
          <w:color w:val="31849B" w:themeColor="accent5" w:themeShade="BF"/>
          <w:sz w:val="27"/>
          <w:szCs w:val="27"/>
        </w:rPr>
        <w:t>－</w:t>
      </w:r>
    </w:p>
    <w:p w14:paraId="0465C8C6" w14:textId="77777777" w:rsidR="009B1A98" w:rsidRDefault="009B1A98" w:rsidP="009B1A98">
      <w:pPr>
        <w:widowControl/>
        <w:tabs>
          <w:tab w:val="left" w:pos="1134"/>
        </w:tabs>
        <w:spacing w:line="340" w:lineRule="exact"/>
        <w:rPr>
          <w:rFonts w:ascii="微軟正黑體" w:eastAsia="微軟正黑體" w:hAnsi="微軟正黑體"/>
          <w:color w:val="0F243E" w:themeColor="text2" w:themeShade="80"/>
          <w:sz w:val="22"/>
        </w:rPr>
      </w:pPr>
      <w:r w:rsidRPr="00361438">
        <w:rPr>
          <w:rFonts w:ascii="微軟正黑體" w:eastAsia="微軟正黑體" w:hAnsi="微軟正黑體" w:hint="eastAsia"/>
          <w:b/>
          <w:color w:val="1F497D" w:themeColor="text2"/>
          <w:szCs w:val="26"/>
        </w:rPr>
        <w:t>【中央街】</w:t>
      </w:r>
      <w:r w:rsidRPr="006454CE">
        <w:rPr>
          <w:rFonts w:ascii="微軟正黑體" w:eastAsia="微軟正黑體" w:hAnsi="微軟正黑體" w:hint="eastAsia"/>
          <w:color w:val="0F243E" w:themeColor="text2" w:themeShade="80"/>
          <w:sz w:val="22"/>
        </w:rPr>
        <w:t>早期澎湖最繁華的市集~</w:t>
      </w:r>
    </w:p>
    <w:p w14:paraId="1678C550" w14:textId="59A8926D" w:rsidR="009B1A98" w:rsidRPr="006454CE" w:rsidRDefault="009B1A98" w:rsidP="009B1A98">
      <w:pPr>
        <w:widowControl/>
        <w:tabs>
          <w:tab w:val="left" w:pos="1134"/>
        </w:tabs>
        <w:spacing w:line="340" w:lineRule="exact"/>
        <w:rPr>
          <w:rFonts w:ascii="微軟正黑體" w:eastAsia="微軟正黑體" w:hAnsi="微軟正黑體"/>
          <w:color w:val="0F243E" w:themeColor="text2" w:themeShade="80"/>
          <w:sz w:val="22"/>
        </w:rPr>
      </w:pPr>
      <w:r w:rsidRPr="006454CE">
        <w:rPr>
          <w:rFonts w:ascii="微軟正黑體" w:eastAsia="微軟正黑體" w:hAnsi="微軟正黑體" w:hint="eastAsia"/>
          <w:color w:val="0F243E" w:themeColor="text2" w:themeShade="80"/>
          <w:sz w:val="22"/>
        </w:rPr>
        <w:t>澎湖歷史最悠久的一條街，短短兩百公尺的閩式商店街，可看到四百多年歷史的四眼井、摸乳巷、施公祠等，許多在地傳統特產都由此發跡。懷舊的街巷中也不乏異國風情，巴洛克式的中藥行與日式老旅社，保留當年風華榮景</w:t>
      </w:r>
      <w:r>
        <w:rPr>
          <w:rFonts w:ascii="微軟正黑體" w:eastAsia="微軟正黑體" w:hAnsi="微軟正黑體" w:hint="eastAsia"/>
          <w:color w:val="0F243E" w:themeColor="text2" w:themeShade="80"/>
          <w:sz w:val="22"/>
        </w:rPr>
        <w:t>。</w:t>
      </w:r>
    </w:p>
    <w:p w14:paraId="1979BD83" w14:textId="58A2CA64" w:rsidR="00293B4B" w:rsidRDefault="009B1A98" w:rsidP="009B1A98">
      <w:pPr>
        <w:widowControl/>
        <w:tabs>
          <w:tab w:val="left" w:pos="1134"/>
        </w:tabs>
        <w:spacing w:line="340" w:lineRule="exact"/>
        <w:rPr>
          <w:rFonts w:ascii="微軟正黑體" w:eastAsia="微軟正黑體" w:hAnsi="微軟正黑體"/>
          <w:color w:val="0F243E" w:themeColor="text2" w:themeShade="80"/>
          <w:sz w:val="22"/>
        </w:rPr>
      </w:pPr>
      <w:r w:rsidRPr="00361438">
        <w:rPr>
          <w:rFonts w:ascii="微軟正黑體" w:eastAsia="微軟正黑體" w:hAnsi="微軟正黑體" w:hint="eastAsia"/>
          <w:b/>
          <w:color w:val="1F497D" w:themeColor="text2"/>
          <w:szCs w:val="26"/>
        </w:rPr>
        <w:t>【天后宮】</w:t>
      </w:r>
      <w:r w:rsidRPr="006454CE">
        <w:rPr>
          <w:rFonts w:ascii="微軟正黑體" w:eastAsia="微軟正黑體" w:hAnsi="微軟正黑體"/>
          <w:color w:val="0F243E" w:themeColor="text2" w:themeShade="80"/>
          <w:sz w:val="22"/>
        </w:rPr>
        <w:t>台灣歷史最悠久的廟宇</w:t>
      </w:r>
      <w:r w:rsidRPr="006454CE">
        <w:rPr>
          <w:rFonts w:ascii="微軟正黑體" w:eastAsia="微軟正黑體" w:hAnsi="微軟正黑體" w:hint="eastAsia"/>
          <w:color w:val="0F243E" w:themeColor="text2" w:themeShade="80"/>
          <w:sz w:val="22"/>
        </w:rPr>
        <w:t>~</w:t>
      </w:r>
    </w:p>
    <w:p w14:paraId="4D49BC58" w14:textId="77777777" w:rsidR="009B1A98" w:rsidRPr="006454CE" w:rsidRDefault="009B1A98" w:rsidP="009B1A98">
      <w:pPr>
        <w:widowControl/>
        <w:tabs>
          <w:tab w:val="left" w:pos="1134"/>
        </w:tabs>
        <w:spacing w:line="340" w:lineRule="exact"/>
        <w:rPr>
          <w:rFonts w:ascii="微軟正黑體" w:eastAsia="微軟正黑體" w:hAnsi="微軟正黑體"/>
          <w:color w:val="0F243E" w:themeColor="text2" w:themeShade="80"/>
          <w:sz w:val="22"/>
        </w:rPr>
      </w:pPr>
      <w:r w:rsidRPr="006454CE">
        <w:rPr>
          <w:rFonts w:ascii="微軟正黑體" w:eastAsia="微軟正黑體" w:hAnsi="微軟正黑體"/>
          <w:color w:val="0F243E" w:themeColor="text2" w:themeShade="80"/>
          <w:sz w:val="22"/>
        </w:rPr>
        <w:t>天后宮不僅是馬公的地標，更為澎湖的精神象徵，不僅歷史悠久，其建築特色也令人玩味。沒有台灣廟宇的富麗堂皇，自然的發出一股幽靜的氣氛。古色古香 入廟好濃郁的木香 到處</w:t>
      </w:r>
      <w:r w:rsidRPr="006454CE">
        <w:rPr>
          <w:rFonts w:ascii="微軟正黑體" w:eastAsia="微軟正黑體" w:hAnsi="微軟正黑體" w:hint="eastAsia"/>
          <w:color w:val="0F243E" w:themeColor="text2" w:themeShade="80"/>
          <w:sz w:val="22"/>
        </w:rPr>
        <w:t>都是歷史痕跡全台最久的媽祖廟，列入國家一級古跡保存。</w:t>
      </w:r>
    </w:p>
    <w:p w14:paraId="20CB5FC7" w14:textId="77777777" w:rsidR="009B1A98" w:rsidRPr="00361438" w:rsidRDefault="009B1A98" w:rsidP="009B1A98">
      <w:pPr>
        <w:widowControl/>
        <w:spacing w:line="80" w:lineRule="exact"/>
        <w:ind w:left="1417" w:hangingChars="506" w:hanging="1417"/>
        <w:rPr>
          <w:rFonts w:ascii="微軟正黑體" w:eastAsia="微軟正黑體" w:hAnsi="微軟正黑體"/>
          <w:color w:val="244061" w:themeColor="accent1" w:themeShade="80"/>
          <w:sz w:val="25"/>
          <w:szCs w:val="25"/>
        </w:rPr>
      </w:pPr>
      <w:r>
        <w:rPr>
          <w:rFonts w:ascii="微軟正黑體" w:eastAsia="微軟正黑體" w:hAnsi="微軟正黑體" w:hint="eastAsia"/>
          <w:b/>
          <w:color w:val="365F91" w:themeColor="accent1" w:themeShade="BF"/>
          <w:sz w:val="28"/>
          <w:szCs w:val="32"/>
        </w:rPr>
        <w:t xml:space="preserve">    </w:t>
      </w:r>
    </w:p>
    <w:p w14:paraId="57D50A3A" w14:textId="77777777" w:rsidR="009B1A98" w:rsidRDefault="009B1A98" w:rsidP="009B1A98">
      <w:pPr>
        <w:widowControl/>
        <w:tabs>
          <w:tab w:val="left" w:pos="1134"/>
        </w:tabs>
        <w:spacing w:line="340" w:lineRule="exact"/>
        <w:rPr>
          <w:rFonts w:ascii="微軟正黑體" w:eastAsia="微軟正黑體" w:hAnsi="微軟正黑體"/>
          <w:color w:val="0F243E" w:themeColor="text2" w:themeShade="80"/>
          <w:sz w:val="22"/>
        </w:rPr>
      </w:pPr>
      <w:r w:rsidRPr="00361438">
        <w:rPr>
          <w:rFonts w:ascii="微軟正黑體" w:eastAsia="微軟正黑體" w:hAnsi="微軟正黑體" w:hint="eastAsia"/>
          <w:b/>
          <w:color w:val="1F497D" w:themeColor="text2"/>
          <w:szCs w:val="26"/>
        </w:rPr>
        <w:t>【</w:t>
      </w:r>
      <w:r w:rsidRPr="00361438">
        <w:rPr>
          <w:rFonts w:ascii="微軟正黑體" w:eastAsia="微軟正黑體" w:hAnsi="微軟正黑體"/>
          <w:b/>
          <w:color w:val="1F497D" w:themeColor="text2"/>
          <w:szCs w:val="26"/>
        </w:rPr>
        <w:t>四眼井</w:t>
      </w:r>
      <w:r w:rsidRPr="00361438">
        <w:rPr>
          <w:rFonts w:ascii="微軟正黑體" w:eastAsia="微軟正黑體" w:hAnsi="微軟正黑體" w:hint="eastAsia"/>
          <w:b/>
          <w:color w:val="1F497D" w:themeColor="text2"/>
          <w:szCs w:val="26"/>
        </w:rPr>
        <w:t>】</w:t>
      </w:r>
      <w:r w:rsidRPr="006454CE">
        <w:rPr>
          <w:rFonts w:ascii="微軟正黑體" w:eastAsia="微軟正黑體" w:hAnsi="微軟正黑體"/>
          <w:color w:val="0F243E" w:themeColor="text2" w:themeShade="80"/>
          <w:sz w:val="22"/>
        </w:rPr>
        <w:t>澎湖的三級古蹟</w:t>
      </w:r>
      <w:r w:rsidRPr="006454CE">
        <w:rPr>
          <w:rFonts w:ascii="微軟正黑體" w:eastAsia="微軟正黑體" w:hAnsi="微軟正黑體" w:hint="eastAsia"/>
          <w:color w:val="0F243E" w:themeColor="text2" w:themeShade="80"/>
          <w:sz w:val="22"/>
        </w:rPr>
        <w:t>~</w:t>
      </w:r>
    </w:p>
    <w:p w14:paraId="30CB89C6" w14:textId="353BF28E" w:rsidR="009B1A98" w:rsidRPr="006454CE" w:rsidRDefault="009B1A98" w:rsidP="009B1A98">
      <w:pPr>
        <w:widowControl/>
        <w:tabs>
          <w:tab w:val="left" w:pos="1134"/>
        </w:tabs>
        <w:spacing w:line="340" w:lineRule="exact"/>
        <w:rPr>
          <w:rFonts w:ascii="微軟正黑體" w:eastAsia="微軟正黑體" w:hAnsi="微軟正黑體"/>
          <w:color w:val="0F243E" w:themeColor="text2" w:themeShade="80"/>
          <w:sz w:val="22"/>
        </w:rPr>
      </w:pPr>
      <w:r w:rsidRPr="006454CE">
        <w:rPr>
          <w:rFonts w:ascii="微軟正黑體" w:eastAsia="微軟正黑體" w:hAnsi="微軟正黑體"/>
          <w:color w:val="0F243E" w:themeColor="text2" w:themeShade="80"/>
          <w:sz w:val="22"/>
        </w:rPr>
        <w:t>距今四百多年的古井~四眼井原是一口大井，出水量多</w:t>
      </w:r>
      <w:r w:rsidRPr="006454CE">
        <w:rPr>
          <w:rFonts w:ascii="微軟正黑體" w:eastAsia="微軟正黑體" w:hAnsi="微軟正黑體" w:hint="eastAsia"/>
          <w:color w:val="0F243E" w:themeColor="text2" w:themeShade="80"/>
          <w:sz w:val="22"/>
        </w:rPr>
        <w:t>。</w:t>
      </w:r>
      <w:r w:rsidRPr="006454CE">
        <w:rPr>
          <w:rFonts w:ascii="微軟正黑體" w:eastAsia="微軟正黑體" w:hAnsi="微軟正黑體"/>
          <w:color w:val="0F243E" w:themeColor="text2" w:themeShade="80"/>
          <w:sz w:val="22"/>
        </w:rPr>
        <w:t>特別傳奇的地方是這口井永遠水量豐沛</w:t>
      </w:r>
      <w:r w:rsidRPr="006454CE">
        <w:rPr>
          <w:rFonts w:ascii="微軟正黑體" w:eastAsia="微軟正黑體" w:hAnsi="微軟正黑體" w:hint="eastAsia"/>
          <w:color w:val="0F243E" w:themeColor="text2" w:themeShade="80"/>
          <w:sz w:val="22"/>
        </w:rPr>
        <w:t>，</w:t>
      </w:r>
      <w:r w:rsidRPr="006454CE">
        <w:rPr>
          <w:rFonts w:ascii="微軟正黑體" w:eastAsia="微軟正黑體" w:hAnsi="微軟正黑體"/>
          <w:color w:val="0F243E" w:themeColor="text2" w:themeShade="80"/>
          <w:sz w:val="22"/>
        </w:rPr>
        <w:t>即使澎湖歷經許多次的大乾旱這口水井依然湧出沁涼甜美的水</w:t>
      </w:r>
      <w:r w:rsidRPr="006454CE">
        <w:rPr>
          <w:rFonts w:ascii="微軟正黑體" w:eastAsia="微軟正黑體" w:hAnsi="微軟正黑體" w:hint="eastAsia"/>
          <w:color w:val="0F243E" w:themeColor="text2" w:themeShade="80"/>
          <w:sz w:val="22"/>
        </w:rPr>
        <w:t>，</w:t>
      </w:r>
      <w:r w:rsidRPr="006454CE">
        <w:rPr>
          <w:rFonts w:ascii="微軟正黑體" w:eastAsia="微軟正黑體" w:hAnsi="微軟正黑體"/>
          <w:color w:val="0F243E" w:themeColor="text2" w:themeShade="80"/>
          <w:sz w:val="22"/>
        </w:rPr>
        <w:t>供給澎湖居民使用</w:t>
      </w:r>
      <w:r w:rsidRPr="006454CE">
        <w:rPr>
          <w:rFonts w:ascii="微軟正黑體" w:eastAsia="微軟正黑體" w:hAnsi="微軟正黑體" w:hint="eastAsia"/>
          <w:color w:val="0F243E" w:themeColor="text2" w:themeShade="80"/>
          <w:sz w:val="22"/>
        </w:rPr>
        <w:t>。</w:t>
      </w:r>
      <w:r w:rsidRPr="006454CE">
        <w:rPr>
          <w:rFonts w:ascii="微軟正黑體" w:eastAsia="微軟正黑體" w:hAnsi="微軟正黑體"/>
          <w:color w:val="0F243E" w:themeColor="text2" w:themeShade="80"/>
          <w:sz w:val="22"/>
        </w:rPr>
        <w:t>四個井眼的設置，是為了維護汲水的秩序以前為了取井水</w:t>
      </w:r>
      <w:r w:rsidRPr="006454CE">
        <w:rPr>
          <w:rFonts w:ascii="微軟正黑體" w:eastAsia="微軟正黑體" w:hAnsi="微軟正黑體" w:hint="eastAsia"/>
          <w:color w:val="0F243E" w:themeColor="text2" w:themeShade="80"/>
          <w:sz w:val="22"/>
        </w:rPr>
        <w:t>，</w:t>
      </w:r>
      <w:r w:rsidRPr="006454CE">
        <w:rPr>
          <w:rFonts w:ascii="微軟正黑體" w:eastAsia="微軟正黑體" w:hAnsi="微軟正黑體"/>
          <w:color w:val="0F243E" w:themeColor="text2" w:themeShade="80"/>
          <w:sz w:val="22"/>
        </w:rPr>
        <w:t>因此形成四個圓形的取水口</w:t>
      </w:r>
      <w:r w:rsidRPr="006454CE">
        <w:rPr>
          <w:rFonts w:ascii="微軟正黑體" w:eastAsia="微軟正黑體" w:hAnsi="微軟正黑體" w:hint="eastAsia"/>
          <w:color w:val="0F243E" w:themeColor="text2" w:themeShade="80"/>
          <w:sz w:val="22"/>
        </w:rPr>
        <w:t>，</w:t>
      </w:r>
      <w:r w:rsidRPr="006454CE">
        <w:rPr>
          <w:rFonts w:ascii="微軟正黑體" w:eastAsia="微軟正黑體" w:hAnsi="微軟正黑體"/>
          <w:color w:val="0F243E" w:themeColor="text2" w:themeShade="80"/>
          <w:sz w:val="22"/>
        </w:rPr>
        <w:t>方便同時提供四位民眾取水</w:t>
      </w:r>
      <w:r w:rsidRPr="006454CE">
        <w:rPr>
          <w:rFonts w:ascii="微軟正黑體" w:eastAsia="微軟正黑體" w:hAnsi="微軟正黑體" w:hint="eastAsia"/>
          <w:color w:val="0F243E" w:themeColor="text2" w:themeShade="80"/>
          <w:sz w:val="22"/>
        </w:rPr>
        <w:t>，</w:t>
      </w:r>
      <w:r w:rsidRPr="006454CE">
        <w:rPr>
          <w:rFonts w:ascii="微軟正黑體" w:eastAsia="微軟正黑體" w:hAnsi="微軟正黑體"/>
          <w:color w:val="0F243E" w:themeColor="text2" w:themeShade="80"/>
          <w:sz w:val="22"/>
        </w:rPr>
        <w:t>古早人的智慧古代先人的巧思。</w:t>
      </w:r>
    </w:p>
    <w:p w14:paraId="5055997C" w14:textId="77777777" w:rsidR="009B1A98" w:rsidRDefault="009B1A98" w:rsidP="009B1A98">
      <w:pPr>
        <w:widowControl/>
        <w:tabs>
          <w:tab w:val="left" w:pos="1134"/>
        </w:tabs>
        <w:spacing w:line="340" w:lineRule="exact"/>
        <w:rPr>
          <w:rFonts w:ascii="微軟正黑體" w:eastAsia="微軟正黑體" w:hAnsi="微軟正黑體"/>
          <w:color w:val="0F243E" w:themeColor="text2" w:themeShade="80"/>
          <w:sz w:val="22"/>
        </w:rPr>
      </w:pPr>
      <w:r w:rsidRPr="00361438">
        <w:rPr>
          <w:rFonts w:ascii="微軟正黑體" w:eastAsia="微軟正黑體" w:hAnsi="微軟正黑體" w:hint="eastAsia"/>
          <w:b/>
          <w:color w:val="1F497D" w:themeColor="text2"/>
          <w:szCs w:val="26"/>
        </w:rPr>
        <w:t>【篤行十村】</w:t>
      </w:r>
      <w:r w:rsidRPr="006454CE">
        <w:rPr>
          <w:rFonts w:ascii="微軟正黑體" w:eastAsia="微軟正黑體" w:hAnsi="微軟正黑體"/>
          <w:color w:val="0F243E" w:themeColor="text2" w:themeShade="80"/>
          <w:sz w:val="22"/>
        </w:rPr>
        <w:t>感受老眷村景致，走入時光的隧道</w:t>
      </w:r>
      <w:r w:rsidRPr="006454CE">
        <w:rPr>
          <w:rFonts w:ascii="微軟正黑體" w:eastAsia="微軟正黑體" w:hAnsi="微軟正黑體" w:hint="eastAsia"/>
          <w:color w:val="0F243E" w:themeColor="text2" w:themeShade="80"/>
          <w:sz w:val="22"/>
        </w:rPr>
        <w:t>~</w:t>
      </w:r>
    </w:p>
    <w:p w14:paraId="783B4101" w14:textId="7EEE07C7" w:rsidR="009B1A98" w:rsidRPr="009B1A98" w:rsidRDefault="009B1A98" w:rsidP="009B1A98">
      <w:pPr>
        <w:widowControl/>
        <w:tabs>
          <w:tab w:val="left" w:pos="1134"/>
        </w:tabs>
        <w:spacing w:line="340" w:lineRule="exact"/>
        <w:rPr>
          <w:rFonts w:ascii="微軟正黑體" w:eastAsia="微軟正黑體" w:hAnsi="微軟正黑體"/>
          <w:color w:val="0F243E" w:themeColor="text2" w:themeShade="80"/>
          <w:sz w:val="22"/>
        </w:rPr>
      </w:pPr>
      <w:r w:rsidRPr="006454CE">
        <w:rPr>
          <w:rFonts w:ascii="微軟正黑體" w:eastAsia="微軟正黑體" w:hAnsi="微軟正黑體"/>
          <w:color w:val="0F243E" w:themeColor="text2" w:themeShade="80"/>
          <w:sz w:val="22"/>
        </w:rPr>
        <w:t>舊時眷村改變為新型態的文創產業園區，結合了歷史文化與人文地景的特色</w:t>
      </w:r>
      <w:r w:rsidRPr="006454CE">
        <w:rPr>
          <w:rFonts w:ascii="微軟正黑體" w:eastAsia="微軟正黑體" w:hAnsi="微軟正黑體" w:hint="eastAsia"/>
          <w:color w:val="0F243E" w:themeColor="text2" w:themeShade="80"/>
          <w:sz w:val="22"/>
        </w:rPr>
        <w:t>。</w:t>
      </w:r>
      <w:r w:rsidRPr="006454CE">
        <w:rPr>
          <w:rFonts w:ascii="微軟正黑體" w:eastAsia="微軟正黑體" w:hAnsi="微軟正黑體"/>
          <w:color w:val="0F243E" w:themeColor="text2" w:themeShade="80"/>
          <w:sz w:val="22"/>
        </w:rPr>
        <w:t>這裡同時也是潘安邦及張雨生的故鄉，所以有張雨生及潘安邦紀念館，播著他們經典的歌曲，及他們的生平介紹。因為是軍事基地附近的眷村</w:t>
      </w:r>
      <w:r w:rsidRPr="006454CE">
        <w:rPr>
          <w:rFonts w:ascii="微軟正黑體" w:eastAsia="微軟正黑體" w:hAnsi="微軟正黑體" w:hint="eastAsia"/>
          <w:color w:val="0F243E" w:themeColor="text2" w:themeShade="80"/>
          <w:sz w:val="22"/>
        </w:rPr>
        <w:t>，所以</w:t>
      </w:r>
      <w:r w:rsidRPr="006454CE">
        <w:rPr>
          <w:rFonts w:ascii="微軟正黑體" w:eastAsia="微軟正黑體" w:hAnsi="微軟正黑體"/>
          <w:color w:val="0F243E" w:themeColor="text2" w:themeShade="80"/>
          <w:sz w:val="22"/>
        </w:rPr>
        <w:t>附近也有舊有軍事保壘可以参觀</w:t>
      </w:r>
      <w:r w:rsidRPr="006454CE">
        <w:rPr>
          <w:rFonts w:ascii="微軟正黑體" w:eastAsia="微軟正黑體" w:hAnsi="微軟正黑體" w:hint="eastAsia"/>
          <w:color w:val="0F243E" w:themeColor="text2" w:themeShade="80"/>
          <w:sz w:val="22"/>
        </w:rPr>
        <w:t>。</w:t>
      </w:r>
      <w:r w:rsidRPr="006454CE">
        <w:rPr>
          <w:rFonts w:ascii="微軟正黑體" w:eastAsia="微軟正黑體" w:hAnsi="微軟正黑體"/>
          <w:color w:val="0F243E" w:themeColor="text2" w:themeShade="80"/>
          <w:sz w:val="22"/>
        </w:rPr>
        <w:t>經過翻修後改造成文創園區</w:t>
      </w:r>
      <w:r w:rsidRPr="006454CE">
        <w:rPr>
          <w:rFonts w:ascii="微軟正黑體" w:eastAsia="微軟正黑體" w:hAnsi="微軟正黑體" w:hint="eastAsia"/>
          <w:color w:val="0F243E" w:themeColor="text2" w:themeShade="80"/>
          <w:sz w:val="22"/>
        </w:rPr>
        <w:t>，</w:t>
      </w:r>
      <w:r w:rsidRPr="006454CE">
        <w:rPr>
          <w:rFonts w:ascii="微軟正黑體" w:eastAsia="微軟正黑體" w:hAnsi="微軟正黑體"/>
          <w:color w:val="0F243E" w:themeColor="text2" w:themeShade="80"/>
          <w:sz w:val="22"/>
        </w:rPr>
        <w:t>佈置了各種的裝置藝術</w:t>
      </w:r>
      <w:r w:rsidRPr="006454CE">
        <w:rPr>
          <w:rFonts w:ascii="微軟正黑體" w:eastAsia="微軟正黑體" w:hAnsi="微軟正黑體" w:hint="eastAsia"/>
          <w:color w:val="0F243E" w:themeColor="text2" w:themeShade="80"/>
          <w:sz w:val="22"/>
        </w:rPr>
        <w:t>，</w:t>
      </w:r>
      <w:r w:rsidRPr="006454CE">
        <w:rPr>
          <w:rFonts w:ascii="微軟正黑體" w:eastAsia="微軟正黑體" w:hAnsi="微軟正黑體"/>
          <w:color w:val="0F243E" w:themeColor="text2" w:themeShade="80"/>
          <w:sz w:val="22"/>
        </w:rPr>
        <w:t>使每個角落都帶有懷舊且復古的場景</w:t>
      </w:r>
      <w:r w:rsidRPr="006454CE">
        <w:rPr>
          <w:rFonts w:ascii="微軟正黑體" w:eastAsia="微軟正黑體" w:hAnsi="微軟正黑體" w:hint="eastAsia"/>
          <w:color w:val="0F243E" w:themeColor="text2" w:themeShade="80"/>
          <w:sz w:val="22"/>
        </w:rPr>
        <w:t>。</w:t>
      </w:r>
      <w:r w:rsidRPr="006454CE">
        <w:rPr>
          <w:rFonts w:ascii="微軟正黑體" w:eastAsia="微軟正黑體" w:hAnsi="微軟正黑體"/>
          <w:color w:val="0F243E" w:themeColor="text2" w:themeShade="80"/>
          <w:sz w:val="22"/>
        </w:rPr>
        <w:t>這裡還有許多特色小店和文創產業</w:t>
      </w:r>
      <w:r w:rsidRPr="006454CE">
        <w:rPr>
          <w:rFonts w:ascii="微軟正黑體" w:eastAsia="微軟正黑體" w:hAnsi="微軟正黑體" w:hint="eastAsia"/>
          <w:color w:val="0F243E" w:themeColor="text2" w:themeShade="80"/>
          <w:sz w:val="22"/>
        </w:rPr>
        <w:t>、</w:t>
      </w:r>
      <w:r w:rsidRPr="006454CE">
        <w:rPr>
          <w:rFonts w:ascii="微軟正黑體" w:eastAsia="微軟正黑體" w:hAnsi="微軟正黑體"/>
          <w:color w:val="0F243E" w:themeColor="text2" w:themeShade="80"/>
          <w:sz w:val="22"/>
        </w:rPr>
        <w:t>古早味的柑仔店</w:t>
      </w:r>
      <w:r w:rsidRPr="006454CE">
        <w:rPr>
          <w:rFonts w:ascii="微軟正黑體" w:eastAsia="微軟正黑體" w:hAnsi="微軟正黑體" w:hint="eastAsia"/>
          <w:color w:val="0F243E" w:themeColor="text2" w:themeShade="80"/>
          <w:sz w:val="22"/>
        </w:rPr>
        <w:t>、</w:t>
      </w:r>
      <w:r w:rsidRPr="006454CE">
        <w:rPr>
          <w:rFonts w:ascii="微軟正黑體" w:eastAsia="微軟正黑體" w:hAnsi="微軟正黑體"/>
          <w:color w:val="0F243E" w:themeColor="text2" w:themeShade="80"/>
          <w:sz w:val="22"/>
        </w:rPr>
        <w:t>復古旅店</w:t>
      </w:r>
      <w:r w:rsidRPr="006454CE">
        <w:rPr>
          <w:rFonts w:ascii="微軟正黑體" w:eastAsia="微軟正黑體" w:hAnsi="微軟正黑體" w:hint="eastAsia"/>
          <w:color w:val="0F243E" w:themeColor="text2" w:themeShade="80"/>
          <w:sz w:val="22"/>
        </w:rPr>
        <w:t>、</w:t>
      </w:r>
      <w:r w:rsidRPr="006454CE">
        <w:rPr>
          <w:rFonts w:ascii="微軟正黑體" w:eastAsia="微軟正黑體" w:hAnsi="微軟正黑體"/>
          <w:color w:val="0F243E" w:themeColor="text2" w:themeShade="80"/>
          <w:sz w:val="22"/>
        </w:rPr>
        <w:t>還有到哪裡都會出現的紙箱王小火車</w:t>
      </w:r>
      <w:r w:rsidRPr="006454CE">
        <w:rPr>
          <w:rFonts w:ascii="微軟正黑體" w:eastAsia="微軟正黑體" w:hAnsi="微軟正黑體" w:hint="eastAsia"/>
          <w:color w:val="0F243E" w:themeColor="text2" w:themeShade="80"/>
          <w:sz w:val="22"/>
        </w:rPr>
        <w:t>。</w:t>
      </w:r>
    </w:p>
    <w:p w14:paraId="38FEE008" w14:textId="77777777" w:rsidR="00293826" w:rsidRPr="007C5768" w:rsidRDefault="00293826" w:rsidP="007C5768">
      <w:pPr>
        <w:widowControl/>
        <w:adjustRightInd w:val="0"/>
        <w:snapToGrid w:val="0"/>
        <w:ind w:leftChars="59" w:left="142" w:rightChars="49" w:right="118"/>
        <w:rPr>
          <w:sz w:val="28"/>
          <w:szCs w:val="24"/>
        </w:rPr>
      </w:pPr>
      <w:r w:rsidRPr="007C5768"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1" layoutInCell="1" allowOverlap="1" wp14:anchorId="13A5B0D4" wp14:editId="29E7FF05">
                <wp:simplePos x="0" y="0"/>
                <wp:positionH relativeFrom="column">
                  <wp:posOffset>38100</wp:posOffset>
                </wp:positionH>
                <wp:positionV relativeFrom="page">
                  <wp:posOffset>9065895</wp:posOffset>
                </wp:positionV>
                <wp:extent cx="6616700" cy="1094105"/>
                <wp:effectExtent l="0" t="0" r="0" b="0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0" cy="1094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1-2"/>
                              <w:tblW w:w="0" w:type="auto"/>
                              <w:shd w:val="clear" w:color="auto" w:fill="365F91" w:themeFill="accent1" w:themeFillShade="BF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6"/>
                              <w:gridCol w:w="1969"/>
                              <w:gridCol w:w="1276"/>
                              <w:gridCol w:w="2410"/>
                              <w:gridCol w:w="1134"/>
                              <w:gridCol w:w="2232"/>
                            </w:tblGrid>
                            <w:tr w:rsidR="00D3267F" w14:paraId="5F19AFEE" w14:textId="77777777" w:rsidTr="002C357B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52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16" w:type="dxa"/>
                                  <w:tcBorders>
                                    <w:top w:val="single" w:sz="18" w:space="0" w:color="FFFFFF" w:themeColor="background1"/>
                                    <w:left w:val="single" w:sz="18" w:space="0" w:color="FFFFFF" w:themeColor="background1"/>
                                    <w:bottom w:val="single" w:sz="18" w:space="0" w:color="FFFFFF" w:themeColor="background1"/>
                                  </w:tcBorders>
                                  <w:shd w:val="clear" w:color="auto" w:fill="365F91" w:themeFill="accent1" w:themeFillShade="BF"/>
                                  <w:vAlign w:val="center"/>
                                </w:tcPr>
                                <w:p w14:paraId="5A3D7083" w14:textId="77777777" w:rsidR="00D3267F" w:rsidRPr="006733C7" w:rsidRDefault="00D3267F" w:rsidP="006733C7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733C7">
                                    <w:rPr>
                                      <w:noProof/>
                                      <w:szCs w:val="24"/>
                                    </w:rPr>
                                    <w:drawing>
                                      <wp:inline distT="0" distB="0" distL="0" distR="0" wp14:anchorId="5F87B389" wp14:editId="73FF7FAF">
                                        <wp:extent cx="567001" cy="269783"/>
                                        <wp:effectExtent l="0" t="0" r="5080" b="0"/>
                                        <wp:docPr id="25" name="圖片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資產 1.p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67001" cy="2697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69" w:type="dxa"/>
                                  <w:tcBorders>
                                    <w:top w:val="single" w:sz="18" w:space="0" w:color="FFFFFF" w:themeColor="background1"/>
                                    <w:bottom w:val="single" w:sz="18" w:space="0" w:color="FFFFFF" w:themeColor="background1"/>
                                    <w:right w:val="single" w:sz="18" w:space="0" w:color="FFFFFF" w:themeColor="background1"/>
                                  </w:tcBorders>
                                  <w:shd w:val="clear" w:color="auto" w:fill="365F91" w:themeFill="accent1" w:themeFillShade="BF"/>
                                  <w:vAlign w:val="center"/>
                                </w:tcPr>
                                <w:p w14:paraId="02124788" w14:textId="77777777" w:rsidR="00D3267F" w:rsidRPr="006733C7" w:rsidRDefault="00D3267F" w:rsidP="006733C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微軟正黑體" w:eastAsia="微軟正黑體" w:hAnsi="微軟正黑體"/>
                                      <w:bCs w:val="0"/>
                                      <w:szCs w:val="24"/>
                                    </w:rPr>
                                  </w:pPr>
                                  <w:r w:rsidRPr="002061E7">
                                    <w:rPr>
                                      <w:rFonts w:ascii="微軟正黑體" w:eastAsia="微軟正黑體" w:hAnsi="微軟正黑體" w:hint="eastAsia"/>
                                      <w:bCs w:val="0"/>
                                      <w:szCs w:val="24"/>
                                    </w:rPr>
                                    <w:t>酒店內活力早餐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8" w:space="0" w:color="FFFFFF" w:themeColor="background1"/>
                                    <w:left w:val="single" w:sz="18" w:space="0" w:color="FFFFFF" w:themeColor="background1"/>
                                    <w:bottom w:val="single" w:sz="18" w:space="0" w:color="FFFFFF" w:themeColor="background1"/>
                                  </w:tcBorders>
                                  <w:shd w:val="clear" w:color="auto" w:fill="365F91" w:themeFill="accent1" w:themeFillShade="BF"/>
                                  <w:vAlign w:val="center"/>
                                </w:tcPr>
                                <w:p w14:paraId="124EDC24" w14:textId="77777777" w:rsidR="00D3267F" w:rsidRPr="006733C7" w:rsidRDefault="00D3267F" w:rsidP="006733C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Cs w:val="24"/>
                                    </w:rPr>
                                  </w:pPr>
                                  <w:r w:rsidRPr="006733C7">
                                    <w:rPr>
                                      <w:noProof/>
                                      <w:szCs w:val="24"/>
                                    </w:rPr>
                                    <w:drawing>
                                      <wp:inline distT="0" distB="0" distL="0" distR="0" wp14:anchorId="2BD25283" wp14:editId="3EB441D5">
                                        <wp:extent cx="553283" cy="265210"/>
                                        <wp:effectExtent l="0" t="0" r="0" b="1905"/>
                                        <wp:docPr id="26" name="圖片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資產 2.pn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53283" cy="2652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8" w:space="0" w:color="FFFFFF" w:themeColor="background1"/>
                                    <w:bottom w:val="single" w:sz="18" w:space="0" w:color="FFFFFF" w:themeColor="background1"/>
                                    <w:right w:val="single" w:sz="18" w:space="0" w:color="FFFFFF" w:themeColor="background1"/>
                                  </w:tcBorders>
                                  <w:shd w:val="clear" w:color="auto" w:fill="365F91" w:themeFill="accent1" w:themeFillShade="BF"/>
                                  <w:vAlign w:val="center"/>
                                </w:tcPr>
                                <w:p w14:paraId="765FF93D" w14:textId="617FDEF3" w:rsidR="00D3267F" w:rsidRPr="006733C7" w:rsidRDefault="000B3A14" w:rsidP="000B3A14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Cs w:val="0"/>
                                    </w:rPr>
                                    <w:t>敬請自理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8" w:space="0" w:color="FFFFFF" w:themeColor="background1"/>
                                    <w:left w:val="single" w:sz="18" w:space="0" w:color="FFFFFF" w:themeColor="background1"/>
                                    <w:bottom w:val="single" w:sz="18" w:space="0" w:color="FFFFFF" w:themeColor="background1"/>
                                  </w:tcBorders>
                                  <w:shd w:val="clear" w:color="auto" w:fill="365F91" w:themeFill="accent1" w:themeFillShade="BF"/>
                                  <w:vAlign w:val="center"/>
                                </w:tcPr>
                                <w:p w14:paraId="5AE997CA" w14:textId="77777777" w:rsidR="00D3267F" w:rsidRDefault="00D3267F" w:rsidP="006733C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44E64D8" wp14:editId="6E7F6B7D">
                                        <wp:extent cx="576146" cy="269783"/>
                                        <wp:effectExtent l="0" t="0" r="0" b="0"/>
                                        <wp:docPr id="27" name="圖片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資產 3.pn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76146" cy="2697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32" w:type="dxa"/>
                                  <w:tcBorders>
                                    <w:top w:val="single" w:sz="18" w:space="0" w:color="FFFFFF" w:themeColor="background1"/>
                                    <w:bottom w:val="single" w:sz="18" w:space="0" w:color="FFFFFF" w:themeColor="background1"/>
                                    <w:right w:val="single" w:sz="18" w:space="0" w:color="FFFFFF" w:themeColor="background1"/>
                                  </w:tcBorders>
                                  <w:shd w:val="clear" w:color="auto" w:fill="365F91" w:themeFill="accent1" w:themeFillShade="BF"/>
                                  <w:vAlign w:val="center"/>
                                </w:tcPr>
                                <w:p w14:paraId="4E70F952" w14:textId="3F8FE374" w:rsidR="00D3267F" w:rsidRPr="006733C7" w:rsidRDefault="000B3A14" w:rsidP="006733C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Cs w:val="0"/>
                                    </w:rPr>
                                    <w:t>敬請自理</w:t>
                                  </w:r>
                                </w:p>
                              </w:tc>
                            </w:tr>
                            <w:tr w:rsidR="00D3267F" w14:paraId="0B536DCF" w14:textId="77777777" w:rsidTr="002C357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63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16" w:type="dxa"/>
                                  <w:tcBorders>
                                    <w:top w:val="single" w:sz="18" w:space="0" w:color="FFFFFF" w:themeColor="background1"/>
                                    <w:left w:val="single" w:sz="18" w:space="0" w:color="FFFFFF" w:themeColor="background1"/>
                                    <w:bottom w:val="single" w:sz="18" w:space="0" w:color="FFFFFF" w:themeColor="background1"/>
                                  </w:tcBorders>
                                  <w:shd w:val="clear" w:color="auto" w:fill="365F91" w:themeFill="accent1" w:themeFillShade="BF"/>
                                  <w:vAlign w:val="center"/>
                                </w:tcPr>
                                <w:p w14:paraId="777F21F0" w14:textId="77777777" w:rsidR="00D3267F" w:rsidRPr="006733C7" w:rsidRDefault="00D3267F" w:rsidP="006733C7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733C7">
                                    <w:rPr>
                                      <w:noProof/>
                                      <w:szCs w:val="24"/>
                                    </w:rPr>
                                    <w:drawing>
                                      <wp:inline distT="0" distB="0" distL="0" distR="0" wp14:anchorId="294B7D04" wp14:editId="5007DDCA">
                                        <wp:extent cx="567001" cy="297218"/>
                                        <wp:effectExtent l="0" t="0" r="5080" b="0"/>
                                        <wp:docPr id="28" name="圖片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資產 4.p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67001" cy="29721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21" w:type="dxa"/>
                                  <w:gridSpan w:val="5"/>
                                  <w:tcBorders>
                                    <w:top w:val="single" w:sz="18" w:space="0" w:color="FFFFFF" w:themeColor="background1"/>
                                    <w:bottom w:val="single" w:sz="18" w:space="0" w:color="FFFFFF" w:themeColor="background1"/>
                                    <w:right w:val="single" w:sz="18" w:space="0" w:color="FFFFFF" w:themeColor="background1"/>
                                  </w:tcBorders>
                                  <w:shd w:val="clear" w:color="auto" w:fill="365F91" w:themeFill="accent1" w:themeFillShade="BF"/>
                                  <w:vAlign w:val="center"/>
                                </w:tcPr>
                                <w:p w14:paraId="6345E447" w14:textId="6C7E7C9F" w:rsidR="00D3267F" w:rsidRPr="006733C7" w:rsidRDefault="00D3267F" w:rsidP="000B3A1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szCs w:val="24"/>
                                    </w:rPr>
                                  </w:pPr>
                                  <w:r w:rsidRPr="002C357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FFFF" w:themeColor="background1"/>
                                      <w:szCs w:val="24"/>
                                    </w:rPr>
                                    <w:t>澎湖灣行旅、快樂渡假村 或同級</w:t>
                                  </w:r>
                                </w:p>
                              </w:tc>
                            </w:tr>
                          </w:tbl>
                          <w:p w14:paraId="1AA854E6" w14:textId="77777777" w:rsidR="00D3267F" w:rsidRDefault="00D3267F" w:rsidP="002938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5B0D4" id="文字方塊 19" o:spid="_x0000_s1029" type="#_x0000_t202" style="position:absolute;left:0;text-align:left;margin-left:3pt;margin-top:713.85pt;width:521pt;height:86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uURlgIAAHAFAAAOAAAAZHJzL2Uyb0RvYy54bWysVE1O3DAU3lfqHSzvSxIYpmVEBk1BVJUQ&#10;oELF2uPYTFTbz7U9k0wvUKkHoOseoAfogeAcfXaSYUS7oeomeX7ve/8/h0etVmQlnK/BlLTYySkR&#10;hkNVm9uSfrw+ffWGEh+YqZgCI0q6Fp4eTV++OGzsROzCAlQlHEEjxk8aW9JFCHaSZZ4vhGZ+B6ww&#10;KJTgNAv4dLdZ5ViD1rXKdvN8nDXgKuuAC++Re9IJ6TTZl1LwcCGlF4GokmJsIX1d+s7jN5sessmt&#10;Y3ZR8z4M9g9RaFYbdLoxdcICI0tX/2FK19yBBxl2OOgMpKy5SDlgNkX+JJurBbMi5YLF8XZTJv//&#10;zPLz1aUjdYW9O6DEMI09erj7ev/z+8Pdr/sf3wiysUaN9ROEXlkEh/YttIgf+B6ZMfVWOh3/mBRB&#10;OVZ7vamwaAPhyByPi/HrHEUcZUV+MCry/Wgne1S3zod3AjSJREkdtjBVlq3OfOigAyR6M3BaK5Xa&#10;qAxp0MXefp4UNhI0rkzEijQQvZmYUhd6osJaiYhR5oOQWJCUQWSkURTHypEVwyFinAsTUvLJLqIj&#10;SmIQz1Hs8Y9RPUe5y2PwDCZslHVtwKXsn4RdfRpClh0ea76VdyRDO2/TJOwNnZ1DtcaGO+jWxlt+&#10;WmNTzpgPl8zhnmAjcffDBX6kAiw+9BQlC3Bf/saPeBxflFLS4N6V1H9eMicoUe8NDvZBMRrFRU2P&#10;0f7rXXy4bcl8W2KW+hiwKwVeGcsTGfFBDaR0oG/wRMyiVxQxw9F3ScNAHofuGuCJ4WI2SyBcTcvC&#10;mbmyPJqOTYojd93eMGf7uQw40ucwbCibPBnPDhs1DcyWAWSdZjfWuatqX39c6zT9/QmKd2P7nVCP&#10;h3L6GwAA//8DAFBLAwQUAAYACAAAACEA/vqNN+IAAAAMAQAADwAAAGRycy9kb3ducmV2LnhtbEyP&#10;zU7DMBCE70i8g7WVuFG7UUmjEKeqIlVICA4tvXBz4m0S4Z8Qu23g6dme6G13djT7TbGerGFnHEPv&#10;nYTFXABD13jdu1bC4WP7mAELUTmtjHco4QcDrMv7u0Ll2l/cDs/72DIKcSFXEroYh5zz0HRoVZj7&#10;AR3djn60KtI6tlyP6kLh1vBEiJRb1Tv60KkBqw6br/3JSnittu9qVyc2+zXVy9txM3wfPp+kfJhN&#10;m2dgEaf4b4YrPqFDSUy1PzkdmJGQUpNI8jJZrYBdDWKZkVbTlAohgJcFvy1R/gEAAP//AwBQSwEC&#10;LQAUAAYACAAAACEAtoM4kv4AAADhAQAAEwAAAAAAAAAAAAAAAAAAAAAAW0NvbnRlbnRfVHlwZXNd&#10;LnhtbFBLAQItABQABgAIAAAAIQA4/SH/1gAAAJQBAAALAAAAAAAAAAAAAAAAAC8BAABfcmVscy8u&#10;cmVsc1BLAQItABQABgAIAAAAIQBnsuURlgIAAHAFAAAOAAAAAAAAAAAAAAAAAC4CAABkcnMvZTJv&#10;RG9jLnhtbFBLAQItABQABgAIAAAAIQD++o034gAAAAwBAAAPAAAAAAAAAAAAAAAAAPAEAABkcnMv&#10;ZG93bnJldi54bWxQSwUGAAAAAAQABADzAAAA/wUAAAAA&#10;" filled="f" stroked="f" strokeweight=".5pt">
                <v:textbox>
                  <w:txbxContent>
                    <w:tbl>
                      <w:tblPr>
                        <w:tblStyle w:val="1-2"/>
                        <w:tblW w:w="0" w:type="auto"/>
                        <w:shd w:val="clear" w:color="auto" w:fill="365F91" w:themeFill="accent1" w:themeFillShade="BF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16"/>
                        <w:gridCol w:w="1969"/>
                        <w:gridCol w:w="1276"/>
                        <w:gridCol w:w="2410"/>
                        <w:gridCol w:w="1134"/>
                        <w:gridCol w:w="2232"/>
                      </w:tblGrid>
                      <w:tr w:rsidR="00D3267F" w14:paraId="5F19AFEE" w14:textId="77777777" w:rsidTr="002C357B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52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16" w:type="dxa"/>
                            <w:tcBorders>
                              <w:top w:val="single" w:sz="18" w:space="0" w:color="FFFFFF" w:themeColor="background1"/>
                              <w:left w:val="single" w:sz="18" w:space="0" w:color="FFFFFF" w:themeColor="background1"/>
                              <w:bottom w:val="single" w:sz="18" w:space="0" w:color="FFFFFF" w:themeColor="background1"/>
                            </w:tcBorders>
                            <w:shd w:val="clear" w:color="auto" w:fill="365F91" w:themeFill="accent1" w:themeFillShade="BF"/>
                            <w:vAlign w:val="center"/>
                          </w:tcPr>
                          <w:p w14:paraId="5A3D7083" w14:textId="77777777" w:rsidR="00D3267F" w:rsidRPr="006733C7" w:rsidRDefault="00D3267F" w:rsidP="006733C7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6733C7">
                              <w:rPr>
                                <w:noProof/>
                                <w:szCs w:val="24"/>
                              </w:rPr>
                              <w:drawing>
                                <wp:inline distT="0" distB="0" distL="0" distR="0" wp14:anchorId="5F87B389" wp14:editId="73FF7FAF">
                                  <wp:extent cx="567001" cy="269783"/>
                                  <wp:effectExtent l="0" t="0" r="5080" b="0"/>
                                  <wp:docPr id="25" name="圖片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資產 1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7001" cy="2697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69" w:type="dxa"/>
                            <w:tcBorders>
                              <w:top w:val="single" w:sz="18" w:space="0" w:color="FFFFFF" w:themeColor="background1"/>
                              <w:bottom w:val="single" w:sz="18" w:space="0" w:color="FFFFFF" w:themeColor="background1"/>
                              <w:right w:val="single" w:sz="18" w:space="0" w:color="FFFFFF" w:themeColor="background1"/>
                            </w:tcBorders>
                            <w:shd w:val="clear" w:color="auto" w:fill="365F91" w:themeFill="accent1" w:themeFillShade="BF"/>
                            <w:vAlign w:val="center"/>
                          </w:tcPr>
                          <w:p w14:paraId="02124788" w14:textId="77777777" w:rsidR="00D3267F" w:rsidRPr="006733C7" w:rsidRDefault="00D3267F" w:rsidP="006733C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微軟正黑體" w:eastAsia="微軟正黑體" w:hAnsi="微軟正黑體"/>
                                <w:bCs w:val="0"/>
                                <w:szCs w:val="24"/>
                              </w:rPr>
                            </w:pPr>
                            <w:r w:rsidRPr="002061E7">
                              <w:rPr>
                                <w:rFonts w:ascii="微軟正黑體" w:eastAsia="微軟正黑體" w:hAnsi="微軟正黑體" w:hint="eastAsia"/>
                                <w:bCs w:val="0"/>
                                <w:szCs w:val="24"/>
                              </w:rPr>
                              <w:t>酒店內活力早餐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8" w:space="0" w:color="FFFFFF" w:themeColor="background1"/>
                              <w:left w:val="single" w:sz="18" w:space="0" w:color="FFFFFF" w:themeColor="background1"/>
                              <w:bottom w:val="single" w:sz="18" w:space="0" w:color="FFFFFF" w:themeColor="background1"/>
                            </w:tcBorders>
                            <w:shd w:val="clear" w:color="auto" w:fill="365F91" w:themeFill="accent1" w:themeFillShade="BF"/>
                            <w:vAlign w:val="center"/>
                          </w:tcPr>
                          <w:p w14:paraId="124EDC24" w14:textId="77777777" w:rsidR="00D3267F" w:rsidRPr="006733C7" w:rsidRDefault="00D3267F" w:rsidP="006733C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Cs w:val="24"/>
                              </w:rPr>
                            </w:pPr>
                            <w:r w:rsidRPr="006733C7">
                              <w:rPr>
                                <w:noProof/>
                                <w:szCs w:val="24"/>
                              </w:rPr>
                              <w:drawing>
                                <wp:inline distT="0" distB="0" distL="0" distR="0" wp14:anchorId="2BD25283" wp14:editId="3EB441D5">
                                  <wp:extent cx="553283" cy="265210"/>
                                  <wp:effectExtent l="0" t="0" r="0" b="1905"/>
                                  <wp:docPr id="26" name="圖片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資產 2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3283" cy="265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8" w:space="0" w:color="FFFFFF" w:themeColor="background1"/>
                              <w:bottom w:val="single" w:sz="18" w:space="0" w:color="FFFFFF" w:themeColor="background1"/>
                              <w:right w:val="single" w:sz="18" w:space="0" w:color="FFFFFF" w:themeColor="background1"/>
                            </w:tcBorders>
                            <w:shd w:val="clear" w:color="auto" w:fill="365F91" w:themeFill="accent1" w:themeFillShade="BF"/>
                            <w:vAlign w:val="center"/>
                          </w:tcPr>
                          <w:p w14:paraId="765FF93D" w14:textId="617FDEF3" w:rsidR="00D3267F" w:rsidRPr="006733C7" w:rsidRDefault="000B3A14" w:rsidP="000B3A14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Cs w:val="0"/>
                              </w:rPr>
                              <w:t>敬請自理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8" w:space="0" w:color="FFFFFF" w:themeColor="background1"/>
                              <w:left w:val="single" w:sz="18" w:space="0" w:color="FFFFFF" w:themeColor="background1"/>
                              <w:bottom w:val="single" w:sz="18" w:space="0" w:color="FFFFFF" w:themeColor="background1"/>
                            </w:tcBorders>
                            <w:shd w:val="clear" w:color="auto" w:fill="365F91" w:themeFill="accent1" w:themeFillShade="BF"/>
                            <w:vAlign w:val="center"/>
                          </w:tcPr>
                          <w:p w14:paraId="5AE997CA" w14:textId="77777777" w:rsidR="00D3267F" w:rsidRDefault="00D3267F" w:rsidP="006733C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4E64D8" wp14:editId="6E7F6B7D">
                                  <wp:extent cx="576146" cy="269783"/>
                                  <wp:effectExtent l="0" t="0" r="0" b="0"/>
                                  <wp:docPr id="27" name="圖片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資產 3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6146" cy="2697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32" w:type="dxa"/>
                            <w:tcBorders>
                              <w:top w:val="single" w:sz="18" w:space="0" w:color="FFFFFF" w:themeColor="background1"/>
                              <w:bottom w:val="single" w:sz="18" w:space="0" w:color="FFFFFF" w:themeColor="background1"/>
                              <w:right w:val="single" w:sz="18" w:space="0" w:color="FFFFFF" w:themeColor="background1"/>
                            </w:tcBorders>
                            <w:shd w:val="clear" w:color="auto" w:fill="365F91" w:themeFill="accent1" w:themeFillShade="BF"/>
                            <w:vAlign w:val="center"/>
                          </w:tcPr>
                          <w:p w14:paraId="4E70F952" w14:textId="3F8FE374" w:rsidR="00D3267F" w:rsidRPr="006733C7" w:rsidRDefault="000B3A14" w:rsidP="006733C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Cs w:val="0"/>
                              </w:rPr>
                              <w:t>敬請自理</w:t>
                            </w:r>
                          </w:p>
                        </w:tc>
                      </w:tr>
                      <w:tr w:rsidR="00D3267F" w14:paraId="0B536DCF" w14:textId="77777777" w:rsidTr="002C357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63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16" w:type="dxa"/>
                            <w:tcBorders>
                              <w:top w:val="single" w:sz="18" w:space="0" w:color="FFFFFF" w:themeColor="background1"/>
                              <w:left w:val="single" w:sz="18" w:space="0" w:color="FFFFFF" w:themeColor="background1"/>
                              <w:bottom w:val="single" w:sz="18" w:space="0" w:color="FFFFFF" w:themeColor="background1"/>
                            </w:tcBorders>
                            <w:shd w:val="clear" w:color="auto" w:fill="365F91" w:themeFill="accent1" w:themeFillShade="BF"/>
                            <w:vAlign w:val="center"/>
                          </w:tcPr>
                          <w:p w14:paraId="777F21F0" w14:textId="77777777" w:rsidR="00D3267F" w:rsidRPr="006733C7" w:rsidRDefault="00D3267F" w:rsidP="006733C7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6733C7">
                              <w:rPr>
                                <w:noProof/>
                                <w:szCs w:val="24"/>
                              </w:rPr>
                              <w:drawing>
                                <wp:inline distT="0" distB="0" distL="0" distR="0" wp14:anchorId="294B7D04" wp14:editId="5007DDCA">
                                  <wp:extent cx="567001" cy="297218"/>
                                  <wp:effectExtent l="0" t="0" r="5080" b="0"/>
                                  <wp:docPr id="28" name="圖片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資產 4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7001" cy="2972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21" w:type="dxa"/>
                            <w:gridSpan w:val="5"/>
                            <w:tcBorders>
                              <w:top w:val="single" w:sz="18" w:space="0" w:color="FFFFFF" w:themeColor="background1"/>
                              <w:bottom w:val="single" w:sz="18" w:space="0" w:color="FFFFFF" w:themeColor="background1"/>
                              <w:right w:val="single" w:sz="18" w:space="0" w:color="FFFFFF" w:themeColor="background1"/>
                            </w:tcBorders>
                            <w:shd w:val="clear" w:color="auto" w:fill="365F91" w:themeFill="accent1" w:themeFillShade="BF"/>
                            <w:vAlign w:val="center"/>
                          </w:tcPr>
                          <w:p w14:paraId="6345E447" w14:textId="6C7E7C9F" w:rsidR="00D3267F" w:rsidRPr="006733C7" w:rsidRDefault="00D3267F" w:rsidP="000B3A1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2C357B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Cs w:val="24"/>
                              </w:rPr>
                              <w:t>澎湖灣行旅、快樂渡假村 或同級</w:t>
                            </w:r>
                          </w:p>
                        </w:tc>
                      </w:tr>
                    </w:tbl>
                    <w:p w14:paraId="1AA854E6" w14:textId="77777777" w:rsidR="00D3267F" w:rsidRDefault="00D3267F" w:rsidP="00293826"/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7C5768">
        <w:rPr>
          <w:sz w:val="28"/>
          <w:szCs w:val="24"/>
        </w:rPr>
        <w:br w:type="page"/>
      </w:r>
    </w:p>
    <w:p w14:paraId="24E5658E" w14:textId="33F94541" w:rsidR="00351527" w:rsidRDefault="00581B43" w:rsidP="006733C7">
      <w:pPr>
        <w:ind w:rightChars="49" w:right="118"/>
      </w:pPr>
      <w:r w:rsidRPr="00EF4AF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5D116AC3" wp14:editId="5C16CC8D">
                <wp:simplePos x="0" y="0"/>
                <wp:positionH relativeFrom="column">
                  <wp:posOffset>-227330</wp:posOffset>
                </wp:positionH>
                <wp:positionV relativeFrom="page">
                  <wp:posOffset>572135</wp:posOffset>
                </wp:positionV>
                <wp:extent cx="1389380" cy="388620"/>
                <wp:effectExtent l="76200" t="57150" r="96520" b="106680"/>
                <wp:wrapNone/>
                <wp:docPr id="29" name="圓角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380" cy="3886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303001" w14:textId="77777777" w:rsidR="00D3267F" w:rsidRPr="00EF4AFC" w:rsidRDefault="00D3267F" w:rsidP="00351527">
                            <w:pPr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40"/>
                              </w:rPr>
                              <w:t>旅遊</w:t>
                            </w:r>
                            <w:r w:rsidRPr="00EF4AFC">
                              <w:rPr>
                                <w:rFonts w:ascii="微軟正黑體" w:eastAsia="微軟正黑體" w:hAnsi="微軟正黑體" w:hint="eastAsia"/>
                                <w:b/>
                                <w:sz w:val="40"/>
                              </w:rPr>
                              <w:t>行程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116AC3" id="圓角矩形 29" o:spid="_x0000_s1030" style="position:absolute;margin-left:-17.9pt;margin-top:45.05pt;width:109.4pt;height:30.6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775ewMAAFoHAAAOAAAAZHJzL2Uyb0RvYy54bWysVctu3DYU3QfoPxDa15qX45mBx4HhwEUB&#10;JzFsF1lzKGpEgOJlSc7D+YxkW6BAN0U+Ip8TJJ/RQ1KS7fQFFN1IfNznuedenr44tJrtpPOKzKoY&#10;H40KJo2gSpnNqvjp7vL7ecF84KbimoxcFffSFy/Ovnt2urdLOaGGdCUdgxHjl3u7KpoQ7LIsvWhk&#10;y/0RWWlwWZNrecDWbcrK8T2st7qcjEbPyz25yjoS0nucvsyXxVmyX9dShDd17WVgelUgtpC+Ln3X&#10;8VuenfLlxnHbKNGFwf9DFC1XBk4HUy954Gzr1J9MtUo48lSHI0FtSXWthEw5IJvx6JtsbhtuZcoF&#10;4Hg7wOT/P7Pi9e7aMVWtismiYIa3qNHnXz58/f39l18/fv70G8MxMNpbv4Torb123c5jGRM+1K6N&#10;f6TCDgnX+wFXeQhM4HA8nS+mc8AvcDedz59PEvDlg7Z1PvwgqWVxsSocbU11g+IlTPnuyge4hXwv&#10;Fz160qq6VFqnTSSMvNCO7ThKzYWQJoyTut62r6jK5yfHo1HvO3EsqiTLT6xpE20aitaz43wiE6MQ&#10;Tcp4G6S7bao9W+utu+HAcDabHSPNSsUkJieLWdqAbscz+IVnxvUGfSKCS6F5t1kPMSeJUc5Y24bn&#10;iKdg+RBxFk/xUu897Z4E5pG7nFYxRoGCOt6hSi401HH90pHJ6DpCc3DEi+jQo+nv5K4rIjDPNqI1&#10;rTZNuFEb5hS6e801N0JWMV+k+C/W5icpv0gm2OwtZegf4vU2x72WO6nv2B7cWYxQs4I1kTnjByiS&#10;YBl5mZmYVuFeyxSouZE1WA3uTTLQf08P3/BKZqwjOQase40cbzQYLddgxGA782vg0VPq5UQ7+aia&#10;azQo50r/o/KgkTyjYINyqwx1FOrjzN41SN95zvII/xE0cRkO60Pq+Fnf2Wuq7jEFwIRUfW/FpUIf&#10;XnEfrrnDPAT+mPHhDT61JlSFuhXqQu7dX51HeYwp3BZsj/m6KvzPW+4kSPajwQBbjGexO0LazI5P&#10;MBKYe3yzfnxjtu0Foa/HeE2sSMsoH3S/rB21b/EUnEevuAIz4Tt3Wre5CNjjCo+JkOfnaY0hbHm4&#10;MrdWROMR5zhi7g5vubNd2wSMsdfUz2K+/GYcZdmoaeh8G6hWaVZFpDOuXQUwwBOVugaML8TjfZJ6&#10;eBLP/gAAAP//AwBQSwMEFAAGAAgAAAAhAKQ0zRPgAAAACgEAAA8AAABkcnMvZG93bnJldi54bWxM&#10;j8FOwzAQRO9I/IO1SNxax1itmhCnQkhw4USLkLg58TYOxOsodtPQr8c9ldusZjT7ptzOrmcTjqHz&#10;pEAsM2BIjTcdtQo+9i+LDbAQNRnde0IFvxhgW93elLow/kTvOO1iy1IJhUIrsDEOBeehseh0WPoB&#10;KXkHPzod0zm23Iz6lMpdzx+ybM2d7ih9sHrAZ4vNz+7oFLzWX/s32/b54ZyfJ2mk+JafQqn7u/np&#10;EVjEOV7DcMFP6FAlptofyQTWK1jIVUKPCvJMALsENjKNq5NYCQm8Kvn/CdUfAAAA//8DAFBLAQIt&#10;ABQABgAIAAAAIQC2gziS/gAAAOEBAAATAAAAAAAAAAAAAAAAAAAAAABbQ29udGVudF9UeXBlc10u&#10;eG1sUEsBAi0AFAAGAAgAAAAhADj9If/WAAAAlAEAAAsAAAAAAAAAAAAAAAAALwEAAF9yZWxzLy5y&#10;ZWxzUEsBAi0AFAAGAAgAAAAhALU7vvl7AwAAWgcAAA4AAAAAAAAAAAAAAAAALgIAAGRycy9lMm9E&#10;b2MueG1sUEsBAi0AFAAGAAgAAAAhAKQ0zRPgAAAACgEAAA8AAAAAAAAAAAAAAAAA1QUAAGRycy9k&#10;b3ducmV2LnhtbFBLBQYAAAAABAAEAPMAAADiBgAAAAA=&#10;" fillcolor="#365f91 [2404]" stroked="f" strokeweight="2pt">
                <v:shadow on="t" color="black" opacity="20971f" offset="0,2.2pt"/>
                <v:textbox>
                  <w:txbxContent>
                    <w:p w14:paraId="5F303001" w14:textId="77777777" w:rsidR="00D3267F" w:rsidRPr="00EF4AFC" w:rsidRDefault="00D3267F" w:rsidP="00351527">
                      <w:pPr>
                        <w:spacing w:line="4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sz w:val="4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40"/>
                        </w:rPr>
                        <w:t>旅遊</w:t>
                      </w:r>
                      <w:r w:rsidRPr="00EF4AFC">
                        <w:rPr>
                          <w:rFonts w:ascii="微軟正黑體" w:eastAsia="微軟正黑體" w:hAnsi="微軟正黑體" w:hint="eastAsia"/>
                          <w:b/>
                          <w:sz w:val="40"/>
                        </w:rPr>
                        <w:t>行程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Pr="00EF4AFC">
        <w:rPr>
          <w:noProof/>
        </w:rPr>
        <w:drawing>
          <wp:anchor distT="0" distB="0" distL="114300" distR="114300" simplePos="0" relativeHeight="251630592" behindDoc="0" locked="0" layoutInCell="0" allowOverlap="1" wp14:anchorId="2626C40A" wp14:editId="2E3FAE84">
            <wp:simplePos x="0" y="0"/>
            <wp:positionH relativeFrom="column">
              <wp:posOffset>1290320</wp:posOffset>
            </wp:positionH>
            <wp:positionV relativeFrom="page">
              <wp:posOffset>626110</wp:posOffset>
            </wp:positionV>
            <wp:extent cx="1236980" cy="382905"/>
            <wp:effectExtent l="0" t="0" r="1270" b="0"/>
            <wp:wrapNone/>
            <wp:docPr id="31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980" cy="382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75B97A" w14:textId="77777777" w:rsidR="00351527" w:rsidRDefault="00351527" w:rsidP="006733C7">
      <w:pPr>
        <w:ind w:rightChars="49" w:right="118"/>
      </w:pPr>
    </w:p>
    <w:p w14:paraId="32593C56" w14:textId="77777777" w:rsidR="00351527" w:rsidRDefault="00351527" w:rsidP="006733C7">
      <w:pPr>
        <w:ind w:rightChars="49" w:right="118"/>
      </w:pPr>
    </w:p>
    <w:tbl>
      <w:tblPr>
        <w:tblStyle w:val="-2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855"/>
        <w:gridCol w:w="8351"/>
      </w:tblGrid>
      <w:tr w:rsidR="00351527" w14:paraId="4416CED0" w14:textId="77777777" w:rsidTr="005526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  <w:shd w:val="clear" w:color="auto" w:fill="365F91" w:themeFill="accent1" w:themeFillShade="BF"/>
            <w:vAlign w:val="center"/>
          </w:tcPr>
          <w:p w14:paraId="246C7FDE" w14:textId="77777777" w:rsidR="00351527" w:rsidRPr="00F36042" w:rsidRDefault="00351527" w:rsidP="006733C7">
            <w:pPr>
              <w:spacing w:line="500" w:lineRule="exact"/>
              <w:ind w:leftChars="59" w:left="142" w:rightChars="49" w:right="118"/>
              <w:jc w:val="center"/>
              <w:rPr>
                <w:rFonts w:ascii="微軟正黑體" w:eastAsia="微軟正黑體" w:hAnsi="微軟正黑體"/>
              </w:rPr>
            </w:pPr>
            <w:r w:rsidRPr="00F36042">
              <w:rPr>
                <w:rFonts w:ascii="微軟正黑體" w:eastAsia="微軟正黑體" w:hAnsi="微軟正黑體" w:hint="eastAsia"/>
                <w:sz w:val="44"/>
              </w:rPr>
              <w:t>第</w:t>
            </w:r>
            <w:r>
              <w:rPr>
                <w:rFonts w:ascii="微軟正黑體" w:eastAsia="微軟正黑體" w:hAnsi="微軟正黑體" w:hint="eastAsia"/>
                <w:sz w:val="44"/>
              </w:rPr>
              <w:t>三</w:t>
            </w:r>
            <w:r w:rsidRPr="00F36042">
              <w:rPr>
                <w:rFonts w:ascii="微軟正黑體" w:eastAsia="微軟正黑體" w:hAnsi="微軟正黑體" w:hint="eastAsia"/>
                <w:sz w:val="44"/>
              </w:rPr>
              <w:t>天</w:t>
            </w:r>
          </w:p>
        </w:tc>
        <w:tc>
          <w:tcPr>
            <w:tcW w:w="8351" w:type="dxa"/>
            <w:shd w:val="clear" w:color="auto" w:fill="B8CCE4" w:themeFill="accent1" w:themeFillTint="66"/>
            <w:vAlign w:val="center"/>
          </w:tcPr>
          <w:p w14:paraId="71722C35" w14:textId="76DE1FEF" w:rsidR="005526CA" w:rsidRPr="005526CA" w:rsidRDefault="005526CA" w:rsidP="0091619E">
            <w:pPr>
              <w:tabs>
                <w:tab w:val="left" w:pos="2520"/>
              </w:tabs>
              <w:spacing w:line="400" w:lineRule="exact"/>
              <w:ind w:rightChars="49" w:right="11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Meiryo UI"/>
                <w:color w:val="0F243E" w:themeColor="text2" w:themeShade="80"/>
                <w:kern w:val="0"/>
                <w:sz w:val="28"/>
                <w:szCs w:val="28"/>
              </w:rPr>
            </w:pPr>
            <w:r w:rsidRPr="00533A1F">
              <w:rPr>
                <w:rFonts w:ascii="微軟正黑體" w:eastAsia="微軟正黑體" w:hAnsi="微軟正黑體" w:cs="Meiryo UI" w:hint="eastAsia"/>
                <w:color w:val="0F243E" w:themeColor="text2" w:themeShade="80"/>
                <w:kern w:val="0"/>
                <w:sz w:val="28"/>
                <w:szCs w:val="28"/>
              </w:rPr>
              <w:sym w:font="Webdings" w:char="F076"/>
            </w:r>
            <w:r w:rsidR="0091619E" w:rsidRPr="0091619E">
              <w:rPr>
                <w:rFonts w:ascii="微軟正黑體" w:eastAsia="微軟正黑體" w:hAnsi="微軟正黑體" w:cs="Meiryo UI" w:hint="eastAsia"/>
                <w:color w:val="0F243E" w:themeColor="text2" w:themeShade="80"/>
                <w:kern w:val="0"/>
                <w:sz w:val="28"/>
                <w:szCs w:val="28"/>
              </w:rPr>
              <w:t>奎壁山地質(摩西分海)</w:t>
            </w:r>
            <w:r w:rsidR="0091619E" w:rsidRPr="00533A1F">
              <w:rPr>
                <w:rFonts w:ascii="微軟正黑體" w:eastAsia="微軟正黑體" w:hAnsi="微軟正黑體" w:cs="Meiryo UI" w:hint="eastAsia"/>
                <w:color w:val="0F243E" w:themeColor="text2" w:themeShade="80"/>
                <w:kern w:val="0"/>
                <w:sz w:val="28"/>
                <w:szCs w:val="28"/>
              </w:rPr>
              <w:t xml:space="preserve"> </w:t>
            </w:r>
            <w:r w:rsidRPr="00533A1F">
              <w:rPr>
                <w:rFonts w:ascii="微軟正黑體" w:eastAsia="微軟正黑體" w:hAnsi="微軟正黑體" w:cs="Meiryo UI" w:hint="eastAsia"/>
                <w:color w:val="0F243E" w:themeColor="text2" w:themeShade="80"/>
                <w:kern w:val="0"/>
                <w:sz w:val="28"/>
                <w:szCs w:val="28"/>
              </w:rPr>
              <w:sym w:font="Webdings" w:char="F076"/>
            </w:r>
            <w:r w:rsidRPr="005526CA">
              <w:rPr>
                <w:rFonts w:ascii="微軟正黑體" w:eastAsia="微軟正黑體" w:hAnsi="微軟正黑體" w:cs="Meiryo UI" w:hint="eastAsia"/>
                <w:color w:val="0F243E" w:themeColor="text2" w:themeShade="80"/>
                <w:kern w:val="0"/>
                <w:sz w:val="28"/>
                <w:szCs w:val="28"/>
              </w:rPr>
              <w:t>馬公</w:t>
            </w:r>
            <w:r w:rsidRPr="00533A1F">
              <w:rPr>
                <w:rFonts w:ascii="微軟正黑體" w:eastAsia="微軟正黑體" w:hAnsi="微軟正黑體" w:cs="Meiryo UI" w:hint="eastAsia"/>
                <w:color w:val="0F243E" w:themeColor="text2" w:themeShade="80"/>
                <w:kern w:val="0"/>
                <w:sz w:val="32"/>
                <w:szCs w:val="28"/>
              </w:rPr>
              <w:sym w:font="Wingdings" w:char="F051"/>
            </w:r>
            <w:r w:rsidRPr="005526CA">
              <w:rPr>
                <w:rFonts w:ascii="微軟正黑體" w:eastAsia="微軟正黑體" w:hAnsi="微軟正黑體" w:cs="Meiryo UI" w:hint="eastAsia"/>
                <w:color w:val="0F243E" w:themeColor="text2" w:themeShade="80"/>
                <w:kern w:val="0"/>
                <w:sz w:val="28"/>
                <w:szCs w:val="28"/>
              </w:rPr>
              <w:t>清泉崗機場</w:t>
            </w:r>
          </w:p>
        </w:tc>
      </w:tr>
    </w:tbl>
    <w:p w14:paraId="3A08C838" w14:textId="427C05DE" w:rsidR="00351527" w:rsidRDefault="00351527" w:rsidP="006733C7">
      <w:pPr>
        <w:ind w:leftChars="59" w:left="142" w:rightChars="49" w:right="118"/>
      </w:pPr>
    </w:p>
    <w:p w14:paraId="5514E745" w14:textId="77777777" w:rsidR="00581B43" w:rsidRDefault="0091619E" w:rsidP="0091619E">
      <w:pPr>
        <w:adjustRightInd w:val="0"/>
        <w:snapToGrid w:val="0"/>
        <w:ind w:leftChars="59" w:left="142" w:rightChars="49" w:right="118"/>
        <w:rPr>
          <w:rFonts w:ascii="微軟正黑體" w:eastAsia="微軟正黑體" w:hAnsi="微軟正黑體"/>
          <w:b/>
          <w:color w:val="1F497D" w:themeColor="text2"/>
          <w:sz w:val="28"/>
          <w:szCs w:val="28"/>
        </w:rPr>
      </w:pPr>
      <w:r w:rsidRPr="007C5768">
        <w:rPr>
          <w:rFonts w:ascii="微軟正黑體" w:eastAsia="微軟正黑體" w:hAnsi="微軟正黑體" w:hint="eastAsia"/>
          <w:b/>
          <w:color w:val="1F497D" w:themeColor="text2"/>
          <w:sz w:val="28"/>
          <w:szCs w:val="28"/>
        </w:rPr>
        <w:t>【奎壁山地質景觀】</w:t>
      </w:r>
    </w:p>
    <w:p w14:paraId="2AF9DACF" w14:textId="196865C5" w:rsidR="0091619E" w:rsidRPr="007C5768" w:rsidRDefault="0091619E" w:rsidP="0091619E">
      <w:pPr>
        <w:adjustRightInd w:val="0"/>
        <w:snapToGrid w:val="0"/>
        <w:ind w:leftChars="59" w:left="142" w:rightChars="49" w:right="118"/>
        <w:rPr>
          <w:rFonts w:ascii="微軟正黑體" w:eastAsia="微軟正黑體" w:hAnsi="微軟正黑體"/>
          <w:color w:val="0F243E" w:themeColor="text2" w:themeShade="80"/>
          <w:sz w:val="22"/>
        </w:rPr>
      </w:pPr>
      <w:r w:rsidRPr="007C5768">
        <w:rPr>
          <w:rFonts w:ascii="微軟正黑體" w:eastAsia="微軟正黑體" w:hAnsi="微軟正黑體" w:hint="eastAsia"/>
          <w:color w:val="0F243E" w:themeColor="text2" w:themeShade="80"/>
          <w:sz w:val="22"/>
        </w:rPr>
        <w:t>是一處典型的陸連島，在奎壁山的退潮時會露出一條長約500公尺的礫石步道與本島相連，走在潮間帶的玄武岩礫石步道上，一面享受有如摩西出埃及記的踏浪樂趣，遠眺周圍東海的島嶼，員貝嶼、活龍灘、鳥嶼、小白沙嶼、雞善嶼、錠鉤嶼清晰可見。（視潮汐狀況而定）</w:t>
      </w:r>
    </w:p>
    <w:p w14:paraId="5539B532" w14:textId="72502466" w:rsidR="0091619E" w:rsidRDefault="0091619E" w:rsidP="006733C7">
      <w:pPr>
        <w:ind w:leftChars="59" w:left="142" w:rightChars="49" w:right="118"/>
      </w:pPr>
    </w:p>
    <w:p w14:paraId="000D7FED" w14:textId="5DED5EB0" w:rsidR="001E0DEC" w:rsidRDefault="001E0DEC" w:rsidP="001E0DEC">
      <w:pPr>
        <w:adjustRightInd w:val="0"/>
        <w:snapToGrid w:val="0"/>
        <w:spacing w:line="380" w:lineRule="exact"/>
        <w:jc w:val="both"/>
        <w:rPr>
          <w:rFonts w:ascii="微軟正黑體" w:eastAsia="微軟正黑體" w:hAnsi="微軟正黑體"/>
          <w:b/>
          <w:color w:val="1F497D" w:themeColor="text2"/>
          <w:sz w:val="28"/>
          <w:szCs w:val="28"/>
        </w:rPr>
      </w:pPr>
      <w:r>
        <w:rPr>
          <w:rFonts w:ascii="微軟正黑體" w:eastAsia="微軟正黑體" w:hAnsi="微軟正黑體" w:cs="新細明體" w:hint="eastAsia"/>
          <w:b/>
          <w:color w:val="003399"/>
          <w:kern w:val="0"/>
          <w:sz w:val="28"/>
        </w:rPr>
        <w:t xml:space="preserve"> 若因為摩西分海潮汐無法配合則改為</w:t>
      </w:r>
      <w:r w:rsidRPr="007C5768">
        <w:rPr>
          <w:rFonts w:ascii="微軟正黑體" w:eastAsia="微軟正黑體" w:hAnsi="微軟正黑體" w:hint="eastAsia"/>
          <w:b/>
          <w:color w:val="1F497D" w:themeColor="text2"/>
          <w:sz w:val="28"/>
          <w:szCs w:val="28"/>
        </w:rPr>
        <w:t>【</w:t>
      </w:r>
      <w:r w:rsidRPr="00D14235">
        <w:rPr>
          <w:rFonts w:ascii="微軟正黑體" w:eastAsia="微軟正黑體" w:hAnsi="微軟正黑體" w:cs="新細明體" w:hint="eastAsia"/>
          <w:b/>
          <w:color w:val="003399"/>
          <w:kern w:val="0"/>
          <w:sz w:val="28"/>
        </w:rPr>
        <w:t>南環之旅</w:t>
      </w:r>
      <w:r w:rsidRPr="007C5768">
        <w:rPr>
          <w:rFonts w:ascii="微軟正黑體" w:eastAsia="微軟正黑體" w:hAnsi="微軟正黑體" w:hint="eastAsia"/>
          <w:b/>
          <w:color w:val="1F497D" w:themeColor="text2"/>
          <w:sz w:val="28"/>
          <w:szCs w:val="28"/>
        </w:rPr>
        <w:t>】</w:t>
      </w:r>
    </w:p>
    <w:p w14:paraId="7912208E" w14:textId="77777777" w:rsidR="00581B43" w:rsidRPr="00581B43" w:rsidRDefault="001E0DEC" w:rsidP="00581B43">
      <w:pPr>
        <w:adjustRightInd w:val="0"/>
        <w:snapToGrid w:val="0"/>
        <w:ind w:leftChars="59" w:left="142" w:rightChars="49" w:right="118"/>
        <w:rPr>
          <w:rFonts w:ascii="微軟正黑體" w:eastAsia="微軟正黑體" w:hAnsi="微軟正黑體"/>
          <w:b/>
          <w:color w:val="1F497D" w:themeColor="text2"/>
          <w:sz w:val="28"/>
          <w:szCs w:val="28"/>
        </w:rPr>
      </w:pPr>
      <w:r w:rsidRPr="00581B43">
        <w:rPr>
          <w:rFonts w:ascii="微軟正黑體" w:eastAsia="微軟正黑體" w:hAnsi="微軟正黑體" w:hint="eastAsia"/>
          <w:b/>
          <w:color w:val="1F497D" w:themeColor="text2"/>
          <w:sz w:val="28"/>
          <w:szCs w:val="28"/>
        </w:rPr>
        <w:t>【山水沙灘】</w:t>
      </w:r>
    </w:p>
    <w:p w14:paraId="6FA667EA" w14:textId="0614E5EF" w:rsidR="00581B43" w:rsidRPr="001E0DEC" w:rsidRDefault="001E0DEC" w:rsidP="009B1A98">
      <w:pPr>
        <w:adjustRightInd w:val="0"/>
        <w:snapToGrid w:val="0"/>
        <w:ind w:leftChars="59" w:left="142" w:rightChars="49" w:right="118"/>
        <w:rPr>
          <w:rFonts w:ascii="微軟正黑體" w:eastAsia="微軟正黑體" w:hAnsi="微軟正黑體"/>
          <w:color w:val="0F243E" w:themeColor="text2" w:themeShade="80"/>
          <w:sz w:val="22"/>
        </w:rPr>
      </w:pPr>
      <w:r w:rsidRPr="001E0DEC">
        <w:rPr>
          <w:rFonts w:ascii="微軟正黑體" w:eastAsia="微軟正黑體" w:hAnsi="微軟正黑體" w:hint="eastAsia"/>
          <w:color w:val="0F243E" w:themeColor="text2" w:themeShade="80"/>
          <w:sz w:val="22"/>
        </w:rPr>
        <w:t>全長約兩百多公尺的山水沙灘有股奇幻的魔力，總是吸引遊客一訪再訪，每次造訪這片沙灘都會感覺到他的不同變化。從馬鞍藤的綠，到山水沙灘的金黃，遠方清晰可見一波一波的雪白浪湧，搭配海浪拍打沙灘的節奏，這是屬於山水沙灘的乾淨旋律。山水沙灘是許多拜訪澎湖的旅客戲水的天堂，也吸引了許多導演前來這裡拍攝MV，像是陳昇、優客李林等等，都曾經把山水沙灘的美用MV記錄下來。山水沙灘旁邊的攔砂堤防有著許多可愛的3D彩繪作品。</w:t>
      </w:r>
    </w:p>
    <w:p w14:paraId="3B69175B" w14:textId="76D29E13" w:rsidR="00581B43" w:rsidRPr="00581B43" w:rsidRDefault="001E0DEC" w:rsidP="00581B43">
      <w:pPr>
        <w:adjustRightInd w:val="0"/>
        <w:snapToGrid w:val="0"/>
        <w:ind w:leftChars="59" w:left="142" w:rightChars="49" w:right="118"/>
        <w:rPr>
          <w:rFonts w:ascii="微軟正黑體" w:eastAsia="微軟正黑體" w:hAnsi="微軟正黑體"/>
          <w:b/>
          <w:color w:val="1F497D" w:themeColor="text2"/>
          <w:sz w:val="28"/>
          <w:szCs w:val="28"/>
        </w:rPr>
      </w:pPr>
      <w:r w:rsidRPr="00581B43">
        <w:rPr>
          <w:rFonts w:ascii="微軟正黑體" w:eastAsia="微軟正黑體" w:hAnsi="微軟正黑體" w:hint="eastAsia"/>
          <w:b/>
          <w:color w:val="1F497D" w:themeColor="text2"/>
          <w:sz w:val="28"/>
          <w:szCs w:val="28"/>
        </w:rPr>
        <w:t>【風櫃洞聽濤】</w:t>
      </w:r>
    </w:p>
    <w:p w14:paraId="7996CC82" w14:textId="7E1B1A2D" w:rsidR="001E0DEC" w:rsidRPr="001E0DEC" w:rsidRDefault="009B1A98" w:rsidP="00581B43">
      <w:pPr>
        <w:adjustRightInd w:val="0"/>
        <w:snapToGrid w:val="0"/>
        <w:ind w:leftChars="59" w:left="142" w:rightChars="49" w:right="118"/>
        <w:rPr>
          <w:rFonts w:ascii="微軟正黑體" w:eastAsia="微軟正黑體" w:hAnsi="微軟正黑體"/>
          <w:color w:val="0F243E" w:themeColor="text2" w:themeShade="80"/>
          <w:sz w:val="2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1C87DF7A" wp14:editId="1D89843B">
            <wp:simplePos x="0" y="0"/>
            <wp:positionH relativeFrom="column">
              <wp:posOffset>0</wp:posOffset>
            </wp:positionH>
            <wp:positionV relativeFrom="paragraph">
              <wp:posOffset>1257935</wp:posOffset>
            </wp:positionV>
            <wp:extent cx="6478270" cy="2139315"/>
            <wp:effectExtent l="0" t="0" r="0" b="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圖片 9"/>
                    <pic:cNvPicPr/>
                  </pic:nvPicPr>
                  <pic:blipFill rotWithShape="1"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478270" cy="2139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DEC" w:rsidRPr="001E0DEC">
        <w:rPr>
          <w:rFonts w:ascii="微軟正黑體" w:eastAsia="微軟正黑體" w:hAnsi="微軟正黑體" w:hint="eastAsia"/>
          <w:color w:val="0F243E" w:themeColor="text2" w:themeShade="80"/>
          <w:sz w:val="22"/>
        </w:rPr>
        <w:t>風櫃半島的尾端，澎湖當地人稱呼「風櫃尾」。受到海浪侵蝕，這些玄武岩柱切割的相當整齊，讓人驚嘆大自然的鬼斧神工。風櫃半島的地形屬於「玄武岩柱」，因玄武岩柱長年被波海浪侵蝕，形成了狹長的海蝕溝，海蝕溝的底端又被侵蝕成海蝕洞，而海蝕洞順著玄武岩的節理縫隙形成通到地面的小孔，每當遇到漲潮時，浪花順著海蝕溝灌入，洞內空氣受到擠壓由縫隙噴出，發出陣陣的呼嘯聲，這就是風櫃聽濤的來由。也是名導演侯孝賢早期成名電影</w:t>
      </w:r>
      <w:r w:rsidR="001E0DEC" w:rsidRPr="001E0DEC">
        <w:rPr>
          <w:rFonts w:ascii="微軟正黑體" w:eastAsia="微軟正黑體" w:hAnsi="微軟正黑體"/>
          <w:color w:val="0F243E" w:themeColor="text2" w:themeShade="80"/>
          <w:sz w:val="22"/>
        </w:rPr>
        <w:t>-</w:t>
      </w:r>
      <w:r w:rsidR="001E0DEC" w:rsidRPr="001E0DEC">
        <w:rPr>
          <w:rFonts w:ascii="微軟正黑體" w:eastAsia="微軟正黑體" w:hAnsi="微軟正黑體" w:hint="eastAsia"/>
          <w:color w:val="0F243E" w:themeColor="text2" w:themeShade="80"/>
          <w:sz w:val="22"/>
        </w:rPr>
        <w:t>風櫃來的人拍攝地點。</w:t>
      </w:r>
    </w:p>
    <w:p w14:paraId="4FABE46B" w14:textId="2A33F0F9" w:rsidR="006733C7" w:rsidRDefault="00351527" w:rsidP="00581B43">
      <w:pPr>
        <w:spacing w:line="360" w:lineRule="exact"/>
        <w:ind w:rightChars="49" w:right="118"/>
      </w:pPr>
      <w:r w:rsidRPr="00581B43">
        <w:rPr>
          <w:rFonts w:ascii="微軟正黑體" w:eastAsia="微軟正黑體" w:hAnsi="微軟正黑體" w:hint="eastAsia"/>
          <w:b/>
          <w:color w:val="943634" w:themeColor="accent2" w:themeShade="BF"/>
          <w:szCs w:val="24"/>
        </w:rPr>
        <w:t>於約定時間集合後，專車接往機場，辦理離境手續之後，搭機飛返台中，結束此次</w:t>
      </w:r>
      <w:r w:rsidR="005526CA" w:rsidRPr="00581B43">
        <w:rPr>
          <w:rFonts w:ascii="微軟正黑體" w:eastAsia="微軟正黑體" w:hAnsi="微軟正黑體" w:hint="eastAsia"/>
          <w:b/>
          <w:color w:val="943634" w:themeColor="accent2" w:themeShade="BF"/>
          <w:szCs w:val="24"/>
        </w:rPr>
        <w:t>豪華、熱情的澎湖之旅</w:t>
      </w:r>
      <w:r w:rsidRPr="00581B43">
        <w:rPr>
          <w:rFonts w:ascii="微軟正黑體" w:eastAsia="微軟正黑體" w:hAnsi="微軟正黑體" w:hint="eastAsia"/>
          <w:b/>
          <w:color w:val="943634" w:themeColor="accent2" w:themeShade="BF"/>
          <w:szCs w:val="24"/>
        </w:rPr>
        <w:t>。</w:t>
      </w:r>
    </w:p>
    <w:p w14:paraId="1066CF71" w14:textId="77777777" w:rsidR="00351527" w:rsidRDefault="00351527" w:rsidP="00137672">
      <w:pPr>
        <w:widowControl/>
        <w:spacing w:line="360" w:lineRule="exact"/>
        <w:ind w:rightChars="49" w:right="1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1" layoutInCell="1" allowOverlap="1" wp14:anchorId="248DF336" wp14:editId="648CDDC5">
                <wp:simplePos x="0" y="0"/>
                <wp:positionH relativeFrom="column">
                  <wp:posOffset>38100</wp:posOffset>
                </wp:positionH>
                <wp:positionV relativeFrom="page">
                  <wp:posOffset>9294495</wp:posOffset>
                </wp:positionV>
                <wp:extent cx="6616700" cy="1094105"/>
                <wp:effectExtent l="0" t="0" r="0" b="0"/>
                <wp:wrapNone/>
                <wp:docPr id="30" name="文字方塊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0" cy="1094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1-2"/>
                              <w:tblW w:w="0" w:type="auto"/>
                              <w:shd w:val="clear" w:color="auto" w:fill="365F91" w:themeFill="accent1" w:themeFillShade="BF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6"/>
                              <w:gridCol w:w="2394"/>
                              <w:gridCol w:w="1276"/>
                              <w:gridCol w:w="3402"/>
                              <w:gridCol w:w="1134"/>
                              <w:gridCol w:w="815"/>
                            </w:tblGrid>
                            <w:tr w:rsidR="00D3267F" w14:paraId="572CCC6D" w14:textId="77777777" w:rsidTr="005526C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52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16" w:type="dxa"/>
                                  <w:tcBorders>
                                    <w:top w:val="single" w:sz="18" w:space="0" w:color="FFFFFF" w:themeColor="background1"/>
                                    <w:left w:val="single" w:sz="18" w:space="0" w:color="FFFFFF" w:themeColor="background1"/>
                                    <w:bottom w:val="single" w:sz="18" w:space="0" w:color="FFFFFF" w:themeColor="background1"/>
                                  </w:tcBorders>
                                  <w:shd w:val="clear" w:color="auto" w:fill="365F91" w:themeFill="accent1" w:themeFillShade="BF"/>
                                  <w:vAlign w:val="center"/>
                                </w:tcPr>
                                <w:p w14:paraId="7DBFC4CD" w14:textId="77777777" w:rsidR="00D3267F" w:rsidRDefault="00D3267F" w:rsidP="00307B25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8D47855" wp14:editId="6A192892">
                                        <wp:extent cx="567001" cy="269783"/>
                                        <wp:effectExtent l="0" t="0" r="5080" b="0"/>
                                        <wp:docPr id="32" name="圖片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資產 1.p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67001" cy="2697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94" w:type="dxa"/>
                                  <w:tcBorders>
                                    <w:top w:val="single" w:sz="18" w:space="0" w:color="FFFFFF" w:themeColor="background1"/>
                                    <w:bottom w:val="single" w:sz="18" w:space="0" w:color="FFFFFF" w:themeColor="background1"/>
                                    <w:right w:val="single" w:sz="18" w:space="0" w:color="FFFFFF" w:themeColor="background1"/>
                                  </w:tcBorders>
                                  <w:shd w:val="clear" w:color="auto" w:fill="365F91" w:themeFill="accent1" w:themeFillShade="BF"/>
                                  <w:vAlign w:val="center"/>
                                </w:tcPr>
                                <w:p w14:paraId="40EDDB24" w14:textId="77777777" w:rsidR="00D3267F" w:rsidRPr="006733C7" w:rsidRDefault="00D3267F" w:rsidP="00307B25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微軟正黑體" w:eastAsia="微軟正黑體" w:hAnsi="微軟正黑體"/>
                                      <w:bCs w:val="0"/>
                                      <w:szCs w:val="24"/>
                                    </w:rPr>
                                  </w:pPr>
                                  <w:r w:rsidRPr="005526CA">
                                    <w:rPr>
                                      <w:rFonts w:ascii="微軟正黑體" w:eastAsia="微軟正黑體" w:hAnsi="微軟正黑體" w:hint="eastAsia"/>
                                      <w:bCs w:val="0"/>
                                      <w:szCs w:val="24"/>
                                    </w:rPr>
                                    <w:t>酒店內活力早餐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8" w:space="0" w:color="FFFFFF" w:themeColor="background1"/>
                                    <w:left w:val="single" w:sz="18" w:space="0" w:color="FFFFFF" w:themeColor="background1"/>
                                    <w:bottom w:val="single" w:sz="18" w:space="0" w:color="FFFFFF" w:themeColor="background1"/>
                                  </w:tcBorders>
                                  <w:shd w:val="clear" w:color="auto" w:fill="365F91" w:themeFill="accent1" w:themeFillShade="BF"/>
                                  <w:vAlign w:val="center"/>
                                </w:tcPr>
                                <w:p w14:paraId="7FFCD8DA" w14:textId="77777777" w:rsidR="00D3267F" w:rsidRPr="006733C7" w:rsidRDefault="00D3267F" w:rsidP="00307B25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Cs w:val="24"/>
                                    </w:rPr>
                                  </w:pPr>
                                  <w:r w:rsidRPr="006733C7">
                                    <w:rPr>
                                      <w:noProof/>
                                      <w:szCs w:val="24"/>
                                    </w:rPr>
                                    <w:drawing>
                                      <wp:inline distT="0" distB="0" distL="0" distR="0" wp14:anchorId="6236651E" wp14:editId="5BD2284F">
                                        <wp:extent cx="553283" cy="265210"/>
                                        <wp:effectExtent l="0" t="0" r="0" b="1905"/>
                                        <wp:docPr id="33" name="圖片 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資產 2.pn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53283" cy="2652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18" w:space="0" w:color="FFFFFF" w:themeColor="background1"/>
                                    <w:bottom w:val="single" w:sz="18" w:space="0" w:color="FFFFFF" w:themeColor="background1"/>
                                    <w:right w:val="single" w:sz="18" w:space="0" w:color="FFFFFF" w:themeColor="background1"/>
                                  </w:tcBorders>
                                  <w:shd w:val="clear" w:color="auto" w:fill="365F91" w:themeFill="accent1" w:themeFillShade="BF"/>
                                  <w:vAlign w:val="center"/>
                                </w:tcPr>
                                <w:p w14:paraId="22182F2A" w14:textId="4010E705" w:rsidR="00D3267F" w:rsidRPr="006733C7" w:rsidRDefault="00293B4B" w:rsidP="00293B4B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bCs w:val="0"/>
                                      <w:szCs w:val="24"/>
                                    </w:rPr>
                                  </w:pPr>
                                  <w:r w:rsidRPr="00293B4B">
                                    <w:rPr>
                                      <w:rFonts w:ascii="微軟正黑體" w:eastAsia="微軟正黑體" w:hAnsi="微軟正黑體" w:hint="eastAsia"/>
                                      <w:bCs w:val="0"/>
                                      <w:szCs w:val="24"/>
                                    </w:rPr>
                                    <w:t>敬請自理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8" w:space="0" w:color="FFFFFF" w:themeColor="background1"/>
                                    <w:left w:val="single" w:sz="18" w:space="0" w:color="FFFFFF" w:themeColor="background1"/>
                                    <w:bottom w:val="single" w:sz="18" w:space="0" w:color="FFFFFF" w:themeColor="background1"/>
                                  </w:tcBorders>
                                  <w:shd w:val="clear" w:color="auto" w:fill="365F91" w:themeFill="accent1" w:themeFillShade="BF"/>
                                  <w:vAlign w:val="center"/>
                                </w:tcPr>
                                <w:p w14:paraId="14D61D6D" w14:textId="77777777" w:rsidR="00D3267F" w:rsidRPr="006733C7" w:rsidRDefault="00D3267F" w:rsidP="00307B25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Cs w:val="24"/>
                                    </w:rPr>
                                  </w:pPr>
                                  <w:r w:rsidRPr="006733C7">
                                    <w:rPr>
                                      <w:noProof/>
                                      <w:szCs w:val="24"/>
                                    </w:rPr>
                                    <w:drawing>
                                      <wp:inline distT="0" distB="0" distL="0" distR="0" wp14:anchorId="28613492" wp14:editId="342A7EA9">
                                        <wp:extent cx="576146" cy="269783"/>
                                        <wp:effectExtent l="0" t="0" r="0" b="0"/>
                                        <wp:docPr id="34" name="圖片 3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資產 3.pn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76146" cy="2697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  <w:tcBorders>
                                    <w:top w:val="single" w:sz="18" w:space="0" w:color="FFFFFF" w:themeColor="background1"/>
                                    <w:bottom w:val="single" w:sz="18" w:space="0" w:color="FFFFFF" w:themeColor="background1"/>
                                    <w:right w:val="single" w:sz="18" w:space="0" w:color="FFFFFF" w:themeColor="background1"/>
                                  </w:tcBorders>
                                  <w:shd w:val="clear" w:color="auto" w:fill="365F91" w:themeFill="accent1" w:themeFillShade="BF"/>
                                  <w:vAlign w:val="center"/>
                                </w:tcPr>
                                <w:p w14:paraId="753396CA" w14:textId="77777777" w:rsidR="00D3267F" w:rsidRPr="006733C7" w:rsidRDefault="00D3267F" w:rsidP="00307B25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bCs w:val="0"/>
                                      <w:szCs w:val="24"/>
                                    </w:rPr>
                                  </w:pPr>
                                  <w:r w:rsidRPr="006733C7">
                                    <w:rPr>
                                      <w:rFonts w:ascii="微軟正黑體" w:eastAsia="微軟正黑體" w:hAnsi="微軟正黑體" w:hint="eastAsia"/>
                                      <w:bCs w:val="0"/>
                                      <w:szCs w:val="24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D3267F" w14:paraId="32EF9F59" w14:textId="77777777" w:rsidTr="00533A1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63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16" w:type="dxa"/>
                                  <w:tcBorders>
                                    <w:top w:val="single" w:sz="18" w:space="0" w:color="FFFFFF" w:themeColor="background1"/>
                                    <w:left w:val="single" w:sz="18" w:space="0" w:color="FFFFFF" w:themeColor="background1"/>
                                    <w:bottom w:val="single" w:sz="18" w:space="0" w:color="FFFFFF" w:themeColor="background1"/>
                                  </w:tcBorders>
                                  <w:shd w:val="clear" w:color="auto" w:fill="365F91" w:themeFill="accent1" w:themeFillShade="BF"/>
                                  <w:vAlign w:val="center"/>
                                </w:tcPr>
                                <w:p w14:paraId="6CAB53FA" w14:textId="77777777" w:rsidR="00D3267F" w:rsidRPr="00293826" w:rsidRDefault="00D3267F" w:rsidP="00307B25">
                                  <w:pPr>
                                    <w:jc w:val="center"/>
                                  </w:pPr>
                                  <w:r w:rsidRPr="0029382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D49E705" wp14:editId="77308B8C">
                                        <wp:extent cx="567001" cy="297218"/>
                                        <wp:effectExtent l="0" t="0" r="5080" b="0"/>
                                        <wp:docPr id="35" name="圖片 3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資產 4.p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67001" cy="29721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21" w:type="dxa"/>
                                  <w:gridSpan w:val="5"/>
                                  <w:tcBorders>
                                    <w:top w:val="single" w:sz="18" w:space="0" w:color="FFFFFF" w:themeColor="background1"/>
                                    <w:bottom w:val="single" w:sz="18" w:space="0" w:color="FFFFFF" w:themeColor="background1"/>
                                    <w:right w:val="single" w:sz="18" w:space="0" w:color="FFFFFF" w:themeColor="background1"/>
                                  </w:tcBorders>
                                  <w:shd w:val="clear" w:color="auto" w:fill="365F91" w:themeFill="accent1" w:themeFillShade="BF"/>
                                  <w:vAlign w:val="center"/>
                                </w:tcPr>
                                <w:p w14:paraId="03C18A9F" w14:textId="77777777" w:rsidR="00D3267F" w:rsidRPr="00307B25" w:rsidRDefault="00D3267F" w:rsidP="00307B2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szCs w:val="24"/>
                                    </w:rPr>
                                  </w:pPr>
                                  <w:r w:rsidRPr="00307B25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FFFF" w:themeColor="background1"/>
                                      <w:szCs w:val="24"/>
                                    </w:rPr>
                                    <w:t>溫暖的家</w:t>
                                  </w:r>
                                </w:p>
                              </w:tc>
                            </w:tr>
                          </w:tbl>
                          <w:p w14:paraId="2DC0EBE8" w14:textId="77777777" w:rsidR="00D3267F" w:rsidRDefault="00D3267F" w:rsidP="003515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DF336" id="文字方塊 30" o:spid="_x0000_s1031" type="#_x0000_t202" style="position:absolute;margin-left:3pt;margin-top:731.85pt;width:521pt;height:86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EfflgIAAHAFAAAOAAAAZHJzL2Uyb0RvYy54bWysVN1O2zAUvp+0d7B8P5KUUkZFijoQ0yQE&#10;aDBx7To2jeb4eLbbpHsBpD0Au94D7AH2QPAcO3aStup2w7Sb5Picz5/P//FJUymyFNaVoHOa7aWU&#10;CM2hKPV9Tj/dnr95S4nzTBdMgRY5XQlHTyavXx3XZiwGMAdVCEuQRLtxbXI6996Mk8TxuaiY2wMj&#10;NBol2Ip5PNr7pLCsRvZKJYM0HSU12MJY4MI51J61RjqJ/FIK7q+kdMITlVP0zcevjd9Z+CaTYza+&#10;t8zMS965wf7Bi4qVGh9dU50xz8jCln9QVSW34ED6PQ5VAlKWXMQYMJos3YnmZs6MiLFgcpxZp8n9&#10;P1p+uby2pCxyuo/p0azCGj0/Pjz9/P78+OvpxzeCasxRbdwYoTcGwb55Bw3Wutc7VIbQG2mr8Meg&#10;CNqRbrXOsGg84agcjbLRYYomjrYsPRpm6UHgSTbXjXX+vYCKBCGnFksYM8uWF8630B4SXtNwXioV&#10;y6g0qfGJ/YM0XlhbkFzpgBWxITqaEFLrepT8SomAUfqjkJiQGEFQxFYUp8qSJcMmYpwL7WPwkRfR&#10;ASXRiZdc7PAbr15yuY2jfxm0X1+uSg02Rr/jdvG5d1m2eMz5VtxB9M2siZ0QKxI0MyhWWHAL7dg4&#10;w89LLMoFc/6aWZwTLCTOvr/Cj1SAyYdOomQO9uvf9AGP7YtWSmqcu5y6LwtmBSXqg8bGPsqGQ6T1&#10;8TA8OBzgwW5bZtsWvahOAauS4ZYxPIoB71UvSgvVHa6IaXgVTUxzfDunvhdPfbsNcMVwMZ1GEI6m&#10;Yf5C3xgeqEORQsvdNnfMmq4vPbb0JfQTysY77dliw00N04UHWcbe3WS1yz+Odez+bgWFvbF9jqjN&#10;opz8BgAA//8DAFBLAwQUAAYACAAAACEAEeiNDuAAAAAMAQAADwAAAGRycy9kb3ducmV2LnhtbExP&#10;TUvDQBC9C/6HZQRvdmNbY4jZlBIoguihtRdvk+w0Ce5HzG7b6K93etLbvA/evFesJmvEicbQe6fg&#10;fpaAINd43btWwf59c5eBCBGdRuMdKfimAKvy+qrAXPuz29JpF1vBIS7kqKCLccilDE1HFsPMD+RY&#10;O/jRYmQ4tlKPeOZwa+Q8SVJpsXf8ocOBqo6az93RKnipNm+4rec2+zHV8+thPXztPx6Uur2Z1k8g&#10;Ik3xzwyX+lwdSu5U+6PTQRgFKS+JTC/TxSOIiyFZZszVfKULVmVZyP8jyl8AAAD//wMAUEsBAi0A&#10;FAAGAAgAAAAhALaDOJL+AAAA4QEAABMAAAAAAAAAAAAAAAAAAAAAAFtDb250ZW50X1R5cGVzXS54&#10;bWxQSwECLQAUAAYACAAAACEAOP0h/9YAAACUAQAACwAAAAAAAAAAAAAAAAAvAQAAX3JlbHMvLnJl&#10;bHNQSwECLQAUAAYACAAAACEA9mBH35YCAABwBQAADgAAAAAAAAAAAAAAAAAuAgAAZHJzL2Uyb0Rv&#10;Yy54bWxQSwECLQAUAAYACAAAACEAEeiNDuAAAAAMAQAADwAAAAAAAAAAAAAAAADwBAAAZHJzL2Rv&#10;d25yZXYueG1sUEsFBgAAAAAEAAQA8wAAAP0FAAAAAA==&#10;" filled="f" stroked="f" strokeweight=".5pt">
                <v:textbox>
                  <w:txbxContent>
                    <w:tbl>
                      <w:tblPr>
                        <w:tblStyle w:val="1-2"/>
                        <w:tblW w:w="0" w:type="auto"/>
                        <w:shd w:val="clear" w:color="auto" w:fill="365F91" w:themeFill="accent1" w:themeFillShade="BF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16"/>
                        <w:gridCol w:w="2394"/>
                        <w:gridCol w:w="1276"/>
                        <w:gridCol w:w="3402"/>
                        <w:gridCol w:w="1134"/>
                        <w:gridCol w:w="815"/>
                      </w:tblGrid>
                      <w:tr w:rsidR="00D3267F" w14:paraId="572CCC6D" w14:textId="77777777" w:rsidTr="005526CA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52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16" w:type="dxa"/>
                            <w:tcBorders>
                              <w:top w:val="single" w:sz="18" w:space="0" w:color="FFFFFF" w:themeColor="background1"/>
                              <w:left w:val="single" w:sz="18" w:space="0" w:color="FFFFFF" w:themeColor="background1"/>
                              <w:bottom w:val="single" w:sz="18" w:space="0" w:color="FFFFFF" w:themeColor="background1"/>
                            </w:tcBorders>
                            <w:shd w:val="clear" w:color="auto" w:fill="365F91" w:themeFill="accent1" w:themeFillShade="BF"/>
                            <w:vAlign w:val="center"/>
                          </w:tcPr>
                          <w:p w14:paraId="7DBFC4CD" w14:textId="77777777" w:rsidR="00D3267F" w:rsidRDefault="00D3267F" w:rsidP="00307B2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D47855" wp14:editId="6A192892">
                                  <wp:extent cx="567001" cy="269783"/>
                                  <wp:effectExtent l="0" t="0" r="5080" b="0"/>
                                  <wp:docPr id="32" name="圖片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資產 1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7001" cy="2697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94" w:type="dxa"/>
                            <w:tcBorders>
                              <w:top w:val="single" w:sz="18" w:space="0" w:color="FFFFFF" w:themeColor="background1"/>
                              <w:bottom w:val="single" w:sz="18" w:space="0" w:color="FFFFFF" w:themeColor="background1"/>
                              <w:right w:val="single" w:sz="18" w:space="0" w:color="FFFFFF" w:themeColor="background1"/>
                            </w:tcBorders>
                            <w:shd w:val="clear" w:color="auto" w:fill="365F91" w:themeFill="accent1" w:themeFillShade="BF"/>
                            <w:vAlign w:val="center"/>
                          </w:tcPr>
                          <w:p w14:paraId="40EDDB24" w14:textId="77777777" w:rsidR="00D3267F" w:rsidRPr="006733C7" w:rsidRDefault="00D3267F" w:rsidP="00307B25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微軟正黑體" w:eastAsia="微軟正黑體" w:hAnsi="微軟正黑體"/>
                                <w:bCs w:val="0"/>
                                <w:szCs w:val="24"/>
                              </w:rPr>
                            </w:pPr>
                            <w:r w:rsidRPr="005526CA">
                              <w:rPr>
                                <w:rFonts w:ascii="微軟正黑體" w:eastAsia="微軟正黑體" w:hAnsi="微軟正黑體" w:hint="eastAsia"/>
                                <w:bCs w:val="0"/>
                                <w:szCs w:val="24"/>
                              </w:rPr>
                              <w:t>酒店內活力早餐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8" w:space="0" w:color="FFFFFF" w:themeColor="background1"/>
                              <w:left w:val="single" w:sz="18" w:space="0" w:color="FFFFFF" w:themeColor="background1"/>
                              <w:bottom w:val="single" w:sz="18" w:space="0" w:color="FFFFFF" w:themeColor="background1"/>
                            </w:tcBorders>
                            <w:shd w:val="clear" w:color="auto" w:fill="365F91" w:themeFill="accent1" w:themeFillShade="BF"/>
                            <w:vAlign w:val="center"/>
                          </w:tcPr>
                          <w:p w14:paraId="7FFCD8DA" w14:textId="77777777" w:rsidR="00D3267F" w:rsidRPr="006733C7" w:rsidRDefault="00D3267F" w:rsidP="00307B25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Cs w:val="24"/>
                              </w:rPr>
                            </w:pPr>
                            <w:r w:rsidRPr="006733C7">
                              <w:rPr>
                                <w:noProof/>
                                <w:szCs w:val="24"/>
                              </w:rPr>
                              <w:drawing>
                                <wp:inline distT="0" distB="0" distL="0" distR="0" wp14:anchorId="6236651E" wp14:editId="5BD2284F">
                                  <wp:extent cx="553283" cy="265210"/>
                                  <wp:effectExtent l="0" t="0" r="0" b="1905"/>
                                  <wp:docPr id="33" name="圖片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資產 2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3283" cy="265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18" w:space="0" w:color="FFFFFF" w:themeColor="background1"/>
                              <w:bottom w:val="single" w:sz="18" w:space="0" w:color="FFFFFF" w:themeColor="background1"/>
                              <w:right w:val="single" w:sz="18" w:space="0" w:color="FFFFFF" w:themeColor="background1"/>
                            </w:tcBorders>
                            <w:shd w:val="clear" w:color="auto" w:fill="365F91" w:themeFill="accent1" w:themeFillShade="BF"/>
                            <w:vAlign w:val="center"/>
                          </w:tcPr>
                          <w:p w14:paraId="22182F2A" w14:textId="4010E705" w:rsidR="00D3267F" w:rsidRPr="006733C7" w:rsidRDefault="00293B4B" w:rsidP="00293B4B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bCs w:val="0"/>
                                <w:szCs w:val="24"/>
                              </w:rPr>
                            </w:pPr>
                            <w:r w:rsidRPr="00293B4B">
                              <w:rPr>
                                <w:rFonts w:ascii="微軟正黑體" w:eastAsia="微軟正黑體" w:hAnsi="微軟正黑體" w:hint="eastAsia"/>
                                <w:bCs w:val="0"/>
                                <w:szCs w:val="24"/>
                              </w:rPr>
                              <w:t>敬請自理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8" w:space="0" w:color="FFFFFF" w:themeColor="background1"/>
                              <w:left w:val="single" w:sz="18" w:space="0" w:color="FFFFFF" w:themeColor="background1"/>
                              <w:bottom w:val="single" w:sz="18" w:space="0" w:color="FFFFFF" w:themeColor="background1"/>
                            </w:tcBorders>
                            <w:shd w:val="clear" w:color="auto" w:fill="365F91" w:themeFill="accent1" w:themeFillShade="BF"/>
                            <w:vAlign w:val="center"/>
                          </w:tcPr>
                          <w:p w14:paraId="14D61D6D" w14:textId="77777777" w:rsidR="00D3267F" w:rsidRPr="006733C7" w:rsidRDefault="00D3267F" w:rsidP="00307B25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Cs w:val="24"/>
                              </w:rPr>
                            </w:pPr>
                            <w:r w:rsidRPr="006733C7">
                              <w:rPr>
                                <w:noProof/>
                                <w:szCs w:val="24"/>
                              </w:rPr>
                              <w:drawing>
                                <wp:inline distT="0" distB="0" distL="0" distR="0" wp14:anchorId="28613492" wp14:editId="342A7EA9">
                                  <wp:extent cx="576146" cy="269783"/>
                                  <wp:effectExtent l="0" t="0" r="0" b="0"/>
                                  <wp:docPr id="34" name="圖片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資產 3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6146" cy="2697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15" w:type="dxa"/>
                            <w:tcBorders>
                              <w:top w:val="single" w:sz="18" w:space="0" w:color="FFFFFF" w:themeColor="background1"/>
                              <w:bottom w:val="single" w:sz="18" w:space="0" w:color="FFFFFF" w:themeColor="background1"/>
                              <w:right w:val="single" w:sz="18" w:space="0" w:color="FFFFFF" w:themeColor="background1"/>
                            </w:tcBorders>
                            <w:shd w:val="clear" w:color="auto" w:fill="365F91" w:themeFill="accent1" w:themeFillShade="BF"/>
                            <w:vAlign w:val="center"/>
                          </w:tcPr>
                          <w:p w14:paraId="753396CA" w14:textId="77777777" w:rsidR="00D3267F" w:rsidRPr="006733C7" w:rsidRDefault="00D3267F" w:rsidP="00307B25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bCs w:val="0"/>
                                <w:szCs w:val="24"/>
                              </w:rPr>
                            </w:pPr>
                            <w:r w:rsidRPr="006733C7">
                              <w:rPr>
                                <w:rFonts w:ascii="微軟正黑體" w:eastAsia="微軟正黑體" w:hAnsi="微軟正黑體" w:hint="eastAsia"/>
                                <w:bCs w:val="0"/>
                                <w:szCs w:val="24"/>
                              </w:rPr>
                              <w:t>X</w:t>
                            </w:r>
                          </w:p>
                        </w:tc>
                      </w:tr>
                      <w:tr w:rsidR="00D3267F" w14:paraId="32EF9F59" w14:textId="77777777" w:rsidTr="00533A1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63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16" w:type="dxa"/>
                            <w:tcBorders>
                              <w:top w:val="single" w:sz="18" w:space="0" w:color="FFFFFF" w:themeColor="background1"/>
                              <w:left w:val="single" w:sz="18" w:space="0" w:color="FFFFFF" w:themeColor="background1"/>
                              <w:bottom w:val="single" w:sz="18" w:space="0" w:color="FFFFFF" w:themeColor="background1"/>
                            </w:tcBorders>
                            <w:shd w:val="clear" w:color="auto" w:fill="365F91" w:themeFill="accent1" w:themeFillShade="BF"/>
                            <w:vAlign w:val="center"/>
                          </w:tcPr>
                          <w:p w14:paraId="6CAB53FA" w14:textId="77777777" w:rsidR="00D3267F" w:rsidRPr="00293826" w:rsidRDefault="00D3267F" w:rsidP="00307B25">
                            <w:pPr>
                              <w:jc w:val="center"/>
                            </w:pPr>
                            <w:r w:rsidRPr="00293826">
                              <w:rPr>
                                <w:noProof/>
                              </w:rPr>
                              <w:drawing>
                                <wp:inline distT="0" distB="0" distL="0" distR="0" wp14:anchorId="5D49E705" wp14:editId="77308B8C">
                                  <wp:extent cx="567001" cy="297218"/>
                                  <wp:effectExtent l="0" t="0" r="5080" b="0"/>
                                  <wp:docPr id="35" name="圖片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資產 4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7001" cy="2972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21" w:type="dxa"/>
                            <w:gridSpan w:val="5"/>
                            <w:tcBorders>
                              <w:top w:val="single" w:sz="18" w:space="0" w:color="FFFFFF" w:themeColor="background1"/>
                              <w:bottom w:val="single" w:sz="18" w:space="0" w:color="FFFFFF" w:themeColor="background1"/>
                              <w:right w:val="single" w:sz="18" w:space="0" w:color="FFFFFF" w:themeColor="background1"/>
                            </w:tcBorders>
                            <w:shd w:val="clear" w:color="auto" w:fill="365F91" w:themeFill="accent1" w:themeFillShade="BF"/>
                            <w:vAlign w:val="center"/>
                          </w:tcPr>
                          <w:p w14:paraId="03C18A9F" w14:textId="77777777" w:rsidR="00D3267F" w:rsidRPr="00307B25" w:rsidRDefault="00D3267F" w:rsidP="00307B2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307B25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Cs w:val="24"/>
                              </w:rPr>
                              <w:t>溫暖的家</w:t>
                            </w:r>
                          </w:p>
                        </w:tc>
                      </w:tr>
                    </w:tbl>
                    <w:p w14:paraId="2DC0EBE8" w14:textId="77777777" w:rsidR="00D3267F" w:rsidRDefault="00D3267F" w:rsidP="00351527"/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br w:type="page"/>
      </w:r>
    </w:p>
    <w:p w14:paraId="5330CB1C" w14:textId="77777777" w:rsidR="00F36042" w:rsidRDefault="00533A1F" w:rsidP="006733C7">
      <w:pPr>
        <w:ind w:rightChars="49" w:right="118"/>
      </w:pPr>
      <w:r w:rsidRPr="00351527">
        <w:rPr>
          <w:noProof/>
        </w:rPr>
        <w:lastRenderedPageBreak/>
        <w:drawing>
          <wp:anchor distT="0" distB="0" distL="114300" distR="114300" simplePos="0" relativeHeight="251652608" behindDoc="0" locked="0" layoutInCell="0" allowOverlap="1" wp14:anchorId="58862741" wp14:editId="2D9CD5A3">
            <wp:simplePos x="0" y="0"/>
            <wp:positionH relativeFrom="column">
              <wp:posOffset>1198880</wp:posOffset>
            </wp:positionH>
            <wp:positionV relativeFrom="page">
              <wp:posOffset>641350</wp:posOffset>
            </wp:positionV>
            <wp:extent cx="1236980" cy="382905"/>
            <wp:effectExtent l="0" t="0" r="1270" b="0"/>
            <wp:wrapNone/>
            <wp:docPr id="37" name="圖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980" cy="382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B25" w:rsidRPr="00351527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4BC8CB4" wp14:editId="006EC1F7">
                <wp:simplePos x="0" y="0"/>
                <wp:positionH relativeFrom="column">
                  <wp:posOffset>-335915</wp:posOffset>
                </wp:positionH>
                <wp:positionV relativeFrom="page">
                  <wp:posOffset>577850</wp:posOffset>
                </wp:positionV>
                <wp:extent cx="1389380" cy="388620"/>
                <wp:effectExtent l="76200" t="38100" r="96520" b="106680"/>
                <wp:wrapNone/>
                <wp:docPr id="36" name="圓角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380" cy="3886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00D707" w14:textId="77777777" w:rsidR="00D3267F" w:rsidRPr="00EF4AFC" w:rsidRDefault="00D3267F" w:rsidP="00351527">
                            <w:pPr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40"/>
                              </w:rPr>
                            </w:pPr>
                            <w:r w:rsidRPr="00EF4AFC">
                              <w:rPr>
                                <w:rFonts w:ascii="微軟正黑體" w:eastAsia="微軟正黑體" w:hAnsi="微軟正黑體" w:hint="eastAsia"/>
                                <w:b/>
                                <w:sz w:val="40"/>
                              </w:rPr>
                              <w:t>行程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40"/>
                              </w:rPr>
                              <w:t>備註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BC8CB4" id="圓角矩形 36" o:spid="_x0000_s1032" style="position:absolute;margin-left:-26.45pt;margin-top:45.5pt;width:109.4pt;height:30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nCJegMAAFoHAAAOAAAAZHJzL2Uyb0RvYy54bWysVctqHDkU3QfmH0Ttx9Uv2+3G7WAcHAKe&#10;2LQdslarVF0ClaS5Uj88n5FsBwZmM+Qj8jkm+YwcSdVlO/OCYTZVetznuedenb7ctZptJHllzbwY&#10;HgwKJo2wlTKrefHu7vLHacF84Kbi2ho5L+6lL16e/fDidOtmcmQbqytJDEaMn23dvGhCcLOy9KKR&#10;LfcH1kmDy9pSywO2tCor4ltYb3U5GgyOyq2lypEV0nucvsqXxVmyX9dShOu69jIwPS8QW0hfSt9l&#10;/JZnp3y2Iu4aJbow+H+IouXKwGlv6hUPnK1J/clUqwRZb+twIGxb2rpWQqYckM1w8F02tw13MuUC&#10;cLzrYfL/n1nxdnNDTFXzYnxUMMNb1Ojh149f//jw5bdPD59/ZzgGRlvnZxC9dTfU7TyWMeFdTW38&#10;IxW2S7je97jKXWACh8Px9GQ8BfwCd+Pp9GiUgC8ftR358FralsXFvCC7NtUCxUuY8s2VD3AL+b1c&#10;9OitVtWl0jptImHkhSa24Sg1F0KaMEzqet3+ZKt8fnw4GOx9J45FlWT5mTVtok1jo/XsOJ/IxChE&#10;kzJeB0m3TbVlS72mBQeGk8nkEGlWKiYxOj6ZpA3odjiBX3hmXK/QJyJQCs3TatnHnCQGOWPtGp4j&#10;HoPlfcRZPMVr997T7llgHrnLcRVjFCgo8Q5VS6GxHdcvyZqMLlk0B0e8iA49mv4kN10RgXm2Ea1p&#10;tWrCQq0YKXT3kmtuhKxivkjxX6xNj1N+kUywubeUoX+M17sc91JupL5jW3DnZICaFayJzBk+QpEE&#10;y8jLzMS0CvdapkDNQtZgNbg3ykD/PT18wyuZsY7k6LHea+R4o8FouQYjetuZXz2PnlMvJ9rJR9Vc&#10;o145V/oflXuN5BkF65VbZWxHoX2c2bsG6TvPWR7hP4EmLsNuuUsd33f20lb3mAJgQqq+d+JSoQ+v&#10;uA83nDAPgT9mfLjGp9YWVbHdCnWx9MtfnUd5jCncFmyL+Tov/M9rThIke2MwwE6Gk9gdIW0mh8cY&#10;CYye3iyf3ph1e2HR10O8Jk6kZZQPer+sybbv8RScR6+4AjPhO3dat7kI2OMKj4mQ5+dpjSHseLgy&#10;t05E4xHnOGLudu85ua5tAsbYW7ufxXz23TjKslHT2PN1sLVKsyoinXHtKoABnqjUNWB8IZ7uk9Tj&#10;k3j2DQAA//8DAFBLAwQUAAYACAAAACEAfVNN4eAAAAAKAQAADwAAAGRycy9kb3ducmV2LnhtbEyP&#10;S0/DMBCE70j8B2uRuLXOQ6lIiFMhJLhwoq2QuDnxNg74EcVuGvrr2Z7gtrszmv2m3i7WsBmnMHgn&#10;IF0nwNB1Xg2uF3DYv6wegIUonZLGOxTwgwG2ze1NLSvlz+4d513sGYW4UEkBOsax4jx0Gq0Maz+i&#10;I+3oJysjrVPP1STPFG4Nz5Jkw60cHH3QcsRnjd337mQFvLaf+zfdm/J4KS9zrvL0K/9Ihbi/W54e&#10;gUVc4p8ZrviEDg0xtf7kVGBGwKrISrIKKFPqdDVsCjq0NBRZBryp+f8KzS8AAAD//wMAUEsBAi0A&#10;FAAGAAgAAAAhALaDOJL+AAAA4QEAABMAAAAAAAAAAAAAAAAAAAAAAFtDb250ZW50X1R5cGVzXS54&#10;bWxQSwECLQAUAAYACAAAACEAOP0h/9YAAACUAQAACwAAAAAAAAAAAAAAAAAvAQAAX3JlbHMvLnJl&#10;bHNQSwECLQAUAAYACAAAACEAc5pwiXoDAABaBwAADgAAAAAAAAAAAAAAAAAuAgAAZHJzL2Uyb0Rv&#10;Yy54bWxQSwECLQAUAAYACAAAACEAfVNN4eAAAAAKAQAADwAAAAAAAAAAAAAAAADUBQAAZHJzL2Rv&#10;d25yZXYueG1sUEsFBgAAAAAEAAQA8wAAAOEGAAAAAA==&#10;" fillcolor="#365f91 [2404]" stroked="f" strokeweight="2pt">
                <v:shadow on="t" color="black" opacity="20971f" offset="0,2.2pt"/>
                <v:textbox>
                  <w:txbxContent>
                    <w:p w14:paraId="3700D707" w14:textId="77777777" w:rsidR="00D3267F" w:rsidRPr="00EF4AFC" w:rsidRDefault="00D3267F" w:rsidP="00351527">
                      <w:pPr>
                        <w:spacing w:line="4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sz w:val="40"/>
                        </w:rPr>
                      </w:pPr>
                      <w:r w:rsidRPr="00EF4AFC">
                        <w:rPr>
                          <w:rFonts w:ascii="微軟正黑體" w:eastAsia="微軟正黑體" w:hAnsi="微軟正黑體" w:hint="eastAsia"/>
                          <w:b/>
                          <w:sz w:val="40"/>
                        </w:rPr>
                        <w:t>行程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40"/>
                        </w:rPr>
                        <w:t>備註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11ECDFB2" w14:textId="77777777" w:rsidR="00351527" w:rsidRDefault="008641C2" w:rsidP="006733C7">
      <w:pPr>
        <w:ind w:rightChars="49" w:right="118"/>
      </w:pPr>
      <w:r w:rsidRPr="0035152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13DBDA" wp14:editId="3520FBBA">
                <wp:simplePos x="0" y="0"/>
                <wp:positionH relativeFrom="column">
                  <wp:posOffset>76200</wp:posOffset>
                </wp:positionH>
                <wp:positionV relativeFrom="page">
                  <wp:posOffset>1095375</wp:posOffset>
                </wp:positionV>
                <wp:extent cx="6411595" cy="1962150"/>
                <wp:effectExtent l="0" t="0" r="0" b="0"/>
                <wp:wrapNone/>
                <wp:docPr id="46" name="文字方塊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1595" cy="196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923D47" w14:textId="01C5CED0" w:rsidR="001C0DC1" w:rsidRPr="00581B43" w:rsidRDefault="001C0DC1" w:rsidP="001C0DC1">
                            <w:pPr>
                              <w:spacing w:line="320" w:lineRule="exact"/>
                              <w:ind w:firstLineChars="50" w:firstLine="110"/>
                              <w:rPr>
                                <w:rFonts w:ascii="微軟正黑體" w:eastAsia="微軟正黑體" w:hAnsi="微軟正黑體"/>
                                <w:color w:val="C00000"/>
                                <w:sz w:val="22"/>
                              </w:rPr>
                            </w:pPr>
                            <w:r w:rsidRPr="00581B43">
                              <w:rPr>
                                <w:rFonts w:ascii="微軟正黑體" w:eastAsia="微軟正黑體" w:hAnsi="微軟正黑體" w:hint="eastAsia"/>
                                <w:color w:val="C00000"/>
                                <w:sz w:val="22"/>
                              </w:rPr>
                              <w:t>★團體六人成行</w:t>
                            </w:r>
                          </w:p>
                          <w:p w14:paraId="3DF1AC4E" w14:textId="3E0BE663" w:rsidR="001C0DC1" w:rsidRPr="00581B43" w:rsidRDefault="001C0DC1" w:rsidP="001C0DC1">
                            <w:pPr>
                              <w:spacing w:line="320" w:lineRule="exact"/>
                              <w:ind w:firstLineChars="50" w:firstLine="110"/>
                              <w:rPr>
                                <w:rFonts w:ascii="微軟正黑體" w:eastAsia="微軟正黑體" w:hAnsi="微軟正黑體"/>
                                <w:color w:val="0F243E" w:themeColor="text2" w:themeShade="80"/>
                                <w:sz w:val="22"/>
                              </w:rPr>
                            </w:pPr>
                            <w:r w:rsidRPr="00581B43">
                              <w:rPr>
                                <w:rFonts w:ascii="微軟正黑體" w:eastAsia="微軟正黑體" w:hAnsi="微軟正黑體" w:hint="eastAsia"/>
                                <w:color w:val="0F243E" w:themeColor="text2" w:themeShade="80"/>
                                <w:sz w:val="22"/>
                              </w:rPr>
                              <w:t>1.搭乘國內線班機，需準備個人身份證，出發前請再次檢查您的身份證帶了沒？</w:t>
                            </w:r>
                          </w:p>
                          <w:p w14:paraId="70BA0AD0" w14:textId="77777777" w:rsidR="00D3267F" w:rsidRPr="00581B43" w:rsidRDefault="00D3267F" w:rsidP="00DF1456">
                            <w:pPr>
                              <w:spacing w:line="320" w:lineRule="exact"/>
                              <w:ind w:leftChars="118" w:left="424" w:hangingChars="64" w:hanging="141"/>
                              <w:rPr>
                                <w:rFonts w:ascii="微軟正黑體" w:eastAsia="微軟正黑體" w:hAnsi="微軟正黑體"/>
                                <w:color w:val="0F243E" w:themeColor="text2" w:themeShade="80"/>
                                <w:sz w:val="22"/>
                              </w:rPr>
                            </w:pPr>
                            <w:r w:rsidRPr="00581B43">
                              <w:rPr>
                                <w:rFonts w:ascii="微軟正黑體" w:eastAsia="微軟正黑體" w:hAnsi="微軟正黑體" w:hint="eastAsia"/>
                                <w:color w:val="0F243E" w:themeColor="text2" w:themeShade="80"/>
                                <w:sz w:val="22"/>
                              </w:rPr>
                              <w:t>14歲以下可使用戶口名簿或戶籍謄本或健保卡(需有照片)代替即可。</w:t>
                            </w:r>
                          </w:p>
                          <w:p w14:paraId="2C3DB890" w14:textId="77777777" w:rsidR="00D3267F" w:rsidRPr="00581B43" w:rsidRDefault="00D3267F" w:rsidP="00DF1456">
                            <w:pPr>
                              <w:spacing w:line="320" w:lineRule="exact"/>
                              <w:ind w:firstLineChars="50" w:firstLine="110"/>
                              <w:rPr>
                                <w:rFonts w:ascii="微軟正黑體" w:eastAsia="微軟正黑體" w:hAnsi="微軟正黑體"/>
                                <w:color w:val="0F243E" w:themeColor="text2" w:themeShade="80"/>
                                <w:sz w:val="22"/>
                              </w:rPr>
                            </w:pPr>
                            <w:r w:rsidRPr="00581B43">
                              <w:rPr>
                                <w:rFonts w:ascii="微軟正黑體" w:eastAsia="微軟正黑體" w:hAnsi="微軟正黑體" w:hint="eastAsia"/>
                                <w:color w:val="0F243E" w:themeColor="text2" w:themeShade="80"/>
                                <w:sz w:val="22"/>
                              </w:rPr>
                              <w:t>2.機票一經開立，不得更改姓名、轉讓。若取消此行程需繳付機票取費用等相關費用，</w:t>
                            </w:r>
                          </w:p>
                          <w:p w14:paraId="56DE2E79" w14:textId="77777777" w:rsidR="00D3267F" w:rsidRPr="00581B43" w:rsidRDefault="00D3267F" w:rsidP="00DF1456">
                            <w:pPr>
                              <w:spacing w:line="320" w:lineRule="exact"/>
                              <w:ind w:firstLineChars="129" w:firstLine="284"/>
                              <w:rPr>
                                <w:rFonts w:ascii="微軟正黑體" w:eastAsia="微軟正黑體" w:hAnsi="微軟正黑體"/>
                                <w:color w:val="0F243E" w:themeColor="text2" w:themeShade="80"/>
                                <w:sz w:val="22"/>
                              </w:rPr>
                            </w:pPr>
                            <w:r w:rsidRPr="00581B43">
                              <w:rPr>
                                <w:rFonts w:ascii="微軟正黑體" w:eastAsia="微軟正黑體" w:hAnsi="微軟正黑體" w:hint="eastAsia"/>
                                <w:color w:val="0F243E" w:themeColor="text2" w:themeShade="80"/>
                                <w:sz w:val="22"/>
                              </w:rPr>
                              <w:t>詳細取消費說明請參照旅遊定型化契約書。</w:t>
                            </w:r>
                          </w:p>
                          <w:p w14:paraId="24A9C0B5" w14:textId="77777777" w:rsidR="00D3267F" w:rsidRPr="00581B43" w:rsidRDefault="00D3267F" w:rsidP="00DF1456">
                            <w:pPr>
                              <w:spacing w:line="320" w:lineRule="exact"/>
                              <w:ind w:firstLineChars="50" w:firstLine="110"/>
                              <w:rPr>
                                <w:rFonts w:ascii="微軟正黑體" w:eastAsia="微軟正黑體" w:hAnsi="微軟正黑體"/>
                                <w:color w:val="0F243E" w:themeColor="text2" w:themeShade="80"/>
                                <w:sz w:val="22"/>
                              </w:rPr>
                            </w:pPr>
                            <w:r w:rsidRPr="00581B43">
                              <w:rPr>
                                <w:rFonts w:ascii="微軟正黑體" w:eastAsia="微軟正黑體" w:hAnsi="微軟正黑體" w:hint="eastAsia"/>
                                <w:color w:val="0F243E" w:themeColor="text2" w:themeShade="80"/>
                                <w:sz w:val="22"/>
                              </w:rPr>
                              <w:t>3.離島交通資源有限，車輛皆以接駁為主；遇旺季期間，車輛調度吃緊，需請見諒並耐心等待。</w:t>
                            </w:r>
                          </w:p>
                          <w:p w14:paraId="1F52B70C" w14:textId="77777777" w:rsidR="00D3267F" w:rsidRPr="00581B43" w:rsidRDefault="00D3267F" w:rsidP="00DF1456">
                            <w:pPr>
                              <w:spacing w:line="320" w:lineRule="exact"/>
                              <w:ind w:firstLineChars="50" w:firstLine="110"/>
                              <w:rPr>
                                <w:rFonts w:ascii="微軟正黑體" w:eastAsia="微軟正黑體" w:hAnsi="微軟正黑體"/>
                                <w:color w:val="0F243E" w:themeColor="text2" w:themeShade="80"/>
                                <w:sz w:val="22"/>
                              </w:rPr>
                            </w:pPr>
                            <w:r w:rsidRPr="00581B43">
                              <w:rPr>
                                <w:rFonts w:ascii="微軟正黑體" w:eastAsia="微軟正黑體" w:hAnsi="微軟正黑體" w:hint="eastAsia"/>
                                <w:color w:val="0F243E" w:themeColor="text2" w:themeShade="80"/>
                                <w:sz w:val="22"/>
                              </w:rPr>
                              <w:t>4.行程會因住宿地點、潮汐、車船調度，而有前後順序對調，若有調整之處，敬請配合及見諒。</w:t>
                            </w:r>
                          </w:p>
                          <w:p w14:paraId="4345124A" w14:textId="77777777" w:rsidR="00D3267F" w:rsidRPr="00581B43" w:rsidRDefault="00D3267F" w:rsidP="00DF1456">
                            <w:pPr>
                              <w:spacing w:line="320" w:lineRule="exact"/>
                              <w:ind w:firstLineChars="50" w:firstLine="110"/>
                              <w:rPr>
                                <w:rFonts w:ascii="微軟正黑體" w:eastAsia="微軟正黑體" w:hAnsi="微軟正黑體"/>
                                <w:color w:val="0F243E" w:themeColor="text2" w:themeShade="80"/>
                                <w:sz w:val="22"/>
                              </w:rPr>
                            </w:pPr>
                            <w:r w:rsidRPr="00581B43">
                              <w:rPr>
                                <w:rFonts w:ascii="微軟正黑體" w:eastAsia="微軟正黑體" w:hAnsi="微軟正黑體" w:hint="eastAsia"/>
                                <w:color w:val="0F243E" w:themeColor="text2" w:themeShade="80"/>
                                <w:sz w:val="22"/>
                              </w:rPr>
                              <w:t>5.此行程為散客成團，車輛分配、導遊調度皆需以當地安排為主。</w:t>
                            </w:r>
                          </w:p>
                          <w:p w14:paraId="4BDB6CEF" w14:textId="77777777" w:rsidR="00D3267F" w:rsidRPr="00581B43" w:rsidRDefault="00D3267F" w:rsidP="00DF1456">
                            <w:pPr>
                              <w:spacing w:line="320" w:lineRule="exact"/>
                              <w:ind w:firstLineChars="50" w:firstLine="110"/>
                              <w:rPr>
                                <w:rFonts w:ascii="微軟正黑體" w:eastAsia="微軟正黑體" w:hAnsi="微軟正黑體"/>
                                <w:color w:val="0F243E" w:themeColor="text2" w:themeShade="80"/>
                                <w:sz w:val="22"/>
                              </w:rPr>
                            </w:pPr>
                            <w:r w:rsidRPr="00581B43">
                              <w:rPr>
                                <w:rFonts w:ascii="微軟正黑體" w:eastAsia="微軟正黑體" w:hAnsi="微軟正黑體" w:hint="eastAsia"/>
                                <w:color w:val="0F243E" w:themeColor="text2" w:themeShade="80"/>
                                <w:sz w:val="22"/>
                              </w:rPr>
                              <w:t>6.表列之行程景點，若因當天天候、風浪，為安全上考量，本公司保有變更行程之權利。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3DBDA" id="文字方塊 46" o:spid="_x0000_s1033" type="#_x0000_t202" style="position:absolute;margin-left:6pt;margin-top:86.25pt;width:504.85pt;height:154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MKIlwIAAHAFAAAOAAAAZHJzL2Uyb0RvYy54bWysVE1uEzEU3iNxB8t7OpmQBBp1UoVWRUhV&#10;W9Girh2P3Yyw/YztZCZcAIkDlDUH4AAcqD0Hz56ZNBQ2RWxmnt/73v/PwWGjFVkL5yswBc33BpQI&#10;w6GszE1BP1ydvHhNiQ/MlEyBEQXdCE8PZ8+fHdR2KoawBFUKR9CI8dPaFnQZgp1mmedLoZnfAysM&#10;CiU4zQI+3U1WOlajda2y4WAwyWpwpXXAhffIPW6FdJbsSyl4OJfSi0BUQTG2kL4ufRfxm80O2PTG&#10;MbuseBcG+4coNKsMOt2aOmaBkZWr/jClK+7Agwx7HHQGUlZcpBwwm3zwKJvLJbMi5YLF8XZbJv//&#10;zPKz9YUjVVnQ0YQSwzT26P72y92Pb/e3P+++fyXIxhrV1k8RemkRHJo30GCve75HZky9kU7HPyZF&#10;UI7V3mwrLJpAODInozwf748p4SjL9yfDfJx6kD2oW+fDWwGaRKKgDluYKsvWpz5gKAjtIdGbgZNK&#10;qdRGZUiNLl6iyd8kqKFM5Ig0EJ2ZmFIbeqLCRomIUea9kFiQlEFkpFEUR8qRNcMhYpwLE1LyyS6i&#10;I0piEE9R7PAPUT1Fuc2j9wwmbJV1ZcCl7B+FXX7sQ5YtHgu5k3ckQ7No0iS86ju7gHKDDXfQro23&#10;/KTCppwyHy6Ywz3BHuPuh3P8SAVYfOgoSpbgPv+NH/E4viilpMa9K6j/tGJOUKLeGRzs/Xw0ioua&#10;HqPxqyE+3K5ksSsxK30E2JUcr4zliYz4oHpSOtDXeCLm0SuKmOHou6ChJ49Cew3wxHAxnycQrqZl&#10;4dRcWh5NxybFkbtqrpmz3VwGHOkz6DeUTR+NZ4uNmgbmqwCySrMb69xWtas/rnUa6e4Exbux+06o&#10;h0M5+wUAAP//AwBQSwMEFAAGAAgAAAAhADH2T3DiAAAACwEAAA8AAABkcnMvZG93bnJldi54bWxM&#10;j09Lw0AQxe+C32EZwZvdZDE2xGxKCRRB9NDai7dNdpoE90/Mbtvop3d6sqfhMY/3fq9czdawE05h&#10;8E5CukiAoWu9HlwnYf+xeciBhaicVsY7lPCDAVbV7U2pCu3PbounXewYhbhQKAl9jGPBeWh7tCos&#10;/IiOfgc/WRVJTh3XkzpTuDVcJMkTt2pw1NCrEese26/d0Up4rTfvatsIm/+a+uXtsB6/95+ZlPd3&#10;8/oZWMQ5/pvhgk/oUBFT449OB2ZIC5oS6S5FBuxiSES6BNZIeMzTDHhV8usN1R8AAAD//wMAUEsB&#10;Ai0AFAAGAAgAAAAhALaDOJL+AAAA4QEAABMAAAAAAAAAAAAAAAAAAAAAAFtDb250ZW50X1R5cGVz&#10;XS54bWxQSwECLQAUAAYACAAAACEAOP0h/9YAAACUAQAACwAAAAAAAAAAAAAAAAAvAQAAX3JlbHMv&#10;LnJlbHNQSwECLQAUAAYACAAAACEALpzCiJcCAABwBQAADgAAAAAAAAAAAAAAAAAuAgAAZHJzL2Uy&#10;b0RvYy54bWxQSwECLQAUAAYACAAAACEAMfZPcOIAAAALAQAADwAAAAAAAAAAAAAAAADxBAAAZHJz&#10;L2Rvd25yZXYueG1sUEsFBgAAAAAEAAQA8wAAAAAGAAAAAA==&#10;" filled="f" stroked="f" strokeweight=".5pt">
                <v:textbox>
                  <w:txbxContent>
                    <w:p w14:paraId="69923D47" w14:textId="01C5CED0" w:rsidR="001C0DC1" w:rsidRPr="00581B43" w:rsidRDefault="001C0DC1" w:rsidP="001C0DC1">
                      <w:pPr>
                        <w:spacing w:line="320" w:lineRule="exact"/>
                        <w:ind w:firstLineChars="50" w:firstLine="110"/>
                        <w:rPr>
                          <w:rFonts w:ascii="微軟正黑體" w:eastAsia="微軟正黑體" w:hAnsi="微軟正黑體"/>
                          <w:color w:val="C00000"/>
                          <w:sz w:val="22"/>
                        </w:rPr>
                      </w:pPr>
                      <w:r w:rsidRPr="00581B43">
                        <w:rPr>
                          <w:rFonts w:ascii="微軟正黑體" w:eastAsia="微軟正黑體" w:hAnsi="微軟正黑體" w:hint="eastAsia"/>
                          <w:color w:val="C00000"/>
                          <w:sz w:val="22"/>
                        </w:rPr>
                        <w:t>★團體六人成行</w:t>
                      </w:r>
                    </w:p>
                    <w:p w14:paraId="3DF1AC4E" w14:textId="3E0BE663" w:rsidR="001C0DC1" w:rsidRPr="00581B43" w:rsidRDefault="001C0DC1" w:rsidP="001C0DC1">
                      <w:pPr>
                        <w:spacing w:line="320" w:lineRule="exact"/>
                        <w:ind w:firstLineChars="50" w:firstLine="110"/>
                        <w:rPr>
                          <w:rFonts w:ascii="微軟正黑體" w:eastAsia="微軟正黑體" w:hAnsi="微軟正黑體"/>
                          <w:color w:val="0F243E" w:themeColor="text2" w:themeShade="80"/>
                          <w:sz w:val="22"/>
                        </w:rPr>
                      </w:pPr>
                      <w:r w:rsidRPr="00581B43">
                        <w:rPr>
                          <w:rFonts w:ascii="微軟正黑體" w:eastAsia="微軟正黑體" w:hAnsi="微軟正黑體" w:hint="eastAsia"/>
                          <w:color w:val="0F243E" w:themeColor="text2" w:themeShade="80"/>
                          <w:sz w:val="22"/>
                        </w:rPr>
                        <w:t>1.搭乘國內線班機，需準備個人身份證，出發前請再次檢查您的身份證帶了沒？</w:t>
                      </w:r>
                    </w:p>
                    <w:p w14:paraId="70BA0AD0" w14:textId="77777777" w:rsidR="00D3267F" w:rsidRPr="00581B43" w:rsidRDefault="00D3267F" w:rsidP="00DF1456">
                      <w:pPr>
                        <w:spacing w:line="320" w:lineRule="exact"/>
                        <w:ind w:leftChars="118" w:left="424" w:hangingChars="64" w:hanging="141"/>
                        <w:rPr>
                          <w:rFonts w:ascii="微軟正黑體" w:eastAsia="微軟正黑體" w:hAnsi="微軟正黑體"/>
                          <w:color w:val="0F243E" w:themeColor="text2" w:themeShade="80"/>
                          <w:sz w:val="22"/>
                        </w:rPr>
                      </w:pPr>
                      <w:r w:rsidRPr="00581B43">
                        <w:rPr>
                          <w:rFonts w:ascii="微軟正黑體" w:eastAsia="微軟正黑體" w:hAnsi="微軟正黑體" w:hint="eastAsia"/>
                          <w:color w:val="0F243E" w:themeColor="text2" w:themeShade="80"/>
                          <w:sz w:val="22"/>
                        </w:rPr>
                        <w:t>14歲以下可使用戶口名簿或戶籍謄本或健保卡(需有照片)代替即可。</w:t>
                      </w:r>
                    </w:p>
                    <w:p w14:paraId="2C3DB890" w14:textId="77777777" w:rsidR="00D3267F" w:rsidRPr="00581B43" w:rsidRDefault="00D3267F" w:rsidP="00DF1456">
                      <w:pPr>
                        <w:spacing w:line="320" w:lineRule="exact"/>
                        <w:ind w:firstLineChars="50" w:firstLine="110"/>
                        <w:rPr>
                          <w:rFonts w:ascii="微軟正黑體" w:eastAsia="微軟正黑體" w:hAnsi="微軟正黑體"/>
                          <w:color w:val="0F243E" w:themeColor="text2" w:themeShade="80"/>
                          <w:sz w:val="22"/>
                        </w:rPr>
                      </w:pPr>
                      <w:r w:rsidRPr="00581B43">
                        <w:rPr>
                          <w:rFonts w:ascii="微軟正黑體" w:eastAsia="微軟正黑體" w:hAnsi="微軟正黑體" w:hint="eastAsia"/>
                          <w:color w:val="0F243E" w:themeColor="text2" w:themeShade="80"/>
                          <w:sz w:val="22"/>
                        </w:rPr>
                        <w:t>2.機票一經開立，不得更改姓名、轉讓。若取消此行程需繳付機票取費用等相關費用，</w:t>
                      </w:r>
                    </w:p>
                    <w:p w14:paraId="56DE2E79" w14:textId="77777777" w:rsidR="00D3267F" w:rsidRPr="00581B43" w:rsidRDefault="00D3267F" w:rsidP="00DF1456">
                      <w:pPr>
                        <w:spacing w:line="320" w:lineRule="exact"/>
                        <w:ind w:firstLineChars="129" w:firstLine="284"/>
                        <w:rPr>
                          <w:rFonts w:ascii="微軟正黑體" w:eastAsia="微軟正黑體" w:hAnsi="微軟正黑體"/>
                          <w:color w:val="0F243E" w:themeColor="text2" w:themeShade="80"/>
                          <w:sz w:val="22"/>
                        </w:rPr>
                      </w:pPr>
                      <w:r w:rsidRPr="00581B43">
                        <w:rPr>
                          <w:rFonts w:ascii="微軟正黑體" w:eastAsia="微軟正黑體" w:hAnsi="微軟正黑體" w:hint="eastAsia"/>
                          <w:color w:val="0F243E" w:themeColor="text2" w:themeShade="80"/>
                          <w:sz w:val="22"/>
                        </w:rPr>
                        <w:t>詳細取消費說明請參照旅遊定型化契約書。</w:t>
                      </w:r>
                    </w:p>
                    <w:p w14:paraId="24A9C0B5" w14:textId="77777777" w:rsidR="00D3267F" w:rsidRPr="00581B43" w:rsidRDefault="00D3267F" w:rsidP="00DF1456">
                      <w:pPr>
                        <w:spacing w:line="320" w:lineRule="exact"/>
                        <w:ind w:firstLineChars="50" w:firstLine="110"/>
                        <w:rPr>
                          <w:rFonts w:ascii="微軟正黑體" w:eastAsia="微軟正黑體" w:hAnsi="微軟正黑體"/>
                          <w:color w:val="0F243E" w:themeColor="text2" w:themeShade="80"/>
                          <w:sz w:val="22"/>
                        </w:rPr>
                      </w:pPr>
                      <w:r w:rsidRPr="00581B43">
                        <w:rPr>
                          <w:rFonts w:ascii="微軟正黑體" w:eastAsia="微軟正黑體" w:hAnsi="微軟正黑體" w:hint="eastAsia"/>
                          <w:color w:val="0F243E" w:themeColor="text2" w:themeShade="80"/>
                          <w:sz w:val="22"/>
                        </w:rPr>
                        <w:t>3.離島交通資源有限，車輛皆以接駁為主；遇旺季期間，車輛調度吃緊，需請見諒並耐心等待。</w:t>
                      </w:r>
                    </w:p>
                    <w:p w14:paraId="1F52B70C" w14:textId="77777777" w:rsidR="00D3267F" w:rsidRPr="00581B43" w:rsidRDefault="00D3267F" w:rsidP="00DF1456">
                      <w:pPr>
                        <w:spacing w:line="320" w:lineRule="exact"/>
                        <w:ind w:firstLineChars="50" w:firstLine="110"/>
                        <w:rPr>
                          <w:rFonts w:ascii="微軟正黑體" w:eastAsia="微軟正黑體" w:hAnsi="微軟正黑體"/>
                          <w:color w:val="0F243E" w:themeColor="text2" w:themeShade="80"/>
                          <w:sz w:val="22"/>
                        </w:rPr>
                      </w:pPr>
                      <w:r w:rsidRPr="00581B43">
                        <w:rPr>
                          <w:rFonts w:ascii="微軟正黑體" w:eastAsia="微軟正黑體" w:hAnsi="微軟正黑體" w:hint="eastAsia"/>
                          <w:color w:val="0F243E" w:themeColor="text2" w:themeShade="80"/>
                          <w:sz w:val="22"/>
                        </w:rPr>
                        <w:t>4.行程會因住宿地點、潮汐、車船調度，而有前後順序對調，若有調整之處，敬請配合及見諒。</w:t>
                      </w:r>
                    </w:p>
                    <w:p w14:paraId="4345124A" w14:textId="77777777" w:rsidR="00D3267F" w:rsidRPr="00581B43" w:rsidRDefault="00D3267F" w:rsidP="00DF1456">
                      <w:pPr>
                        <w:spacing w:line="320" w:lineRule="exact"/>
                        <w:ind w:firstLineChars="50" w:firstLine="110"/>
                        <w:rPr>
                          <w:rFonts w:ascii="微軟正黑體" w:eastAsia="微軟正黑體" w:hAnsi="微軟正黑體"/>
                          <w:color w:val="0F243E" w:themeColor="text2" w:themeShade="80"/>
                          <w:sz w:val="22"/>
                        </w:rPr>
                      </w:pPr>
                      <w:r w:rsidRPr="00581B43">
                        <w:rPr>
                          <w:rFonts w:ascii="微軟正黑體" w:eastAsia="微軟正黑體" w:hAnsi="微軟正黑體" w:hint="eastAsia"/>
                          <w:color w:val="0F243E" w:themeColor="text2" w:themeShade="80"/>
                          <w:sz w:val="22"/>
                        </w:rPr>
                        <w:t>5.此行程為散客成團，車輛分配、導遊調度皆需以當地安排為主。</w:t>
                      </w:r>
                    </w:p>
                    <w:p w14:paraId="4BDB6CEF" w14:textId="77777777" w:rsidR="00D3267F" w:rsidRPr="00581B43" w:rsidRDefault="00D3267F" w:rsidP="00DF1456">
                      <w:pPr>
                        <w:spacing w:line="320" w:lineRule="exact"/>
                        <w:ind w:firstLineChars="50" w:firstLine="110"/>
                        <w:rPr>
                          <w:rFonts w:ascii="微軟正黑體" w:eastAsia="微軟正黑體" w:hAnsi="微軟正黑體"/>
                          <w:color w:val="0F243E" w:themeColor="text2" w:themeShade="80"/>
                          <w:sz w:val="22"/>
                        </w:rPr>
                      </w:pPr>
                      <w:r w:rsidRPr="00581B43">
                        <w:rPr>
                          <w:rFonts w:ascii="微軟正黑體" w:eastAsia="微軟正黑體" w:hAnsi="微軟正黑體" w:hint="eastAsia"/>
                          <w:color w:val="0F243E" w:themeColor="text2" w:themeShade="80"/>
                          <w:sz w:val="22"/>
                        </w:rPr>
                        <w:t>6.表列之行程景點，若因當天天候、風浪，為安全上考量，本公司保有變更行程之權利。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74E6011" w14:textId="77777777" w:rsidR="00351527" w:rsidRDefault="00351527" w:rsidP="006733C7">
      <w:pPr>
        <w:ind w:rightChars="49" w:right="118"/>
      </w:pPr>
    </w:p>
    <w:p w14:paraId="24C8530E" w14:textId="77777777" w:rsidR="00351527" w:rsidRPr="00351527" w:rsidRDefault="00351527" w:rsidP="006733C7">
      <w:pPr>
        <w:ind w:rightChars="49" w:right="118"/>
      </w:pPr>
    </w:p>
    <w:p w14:paraId="342702A0" w14:textId="77777777" w:rsidR="00293826" w:rsidRDefault="00293826" w:rsidP="006733C7">
      <w:pPr>
        <w:ind w:rightChars="49" w:right="118"/>
      </w:pPr>
    </w:p>
    <w:p w14:paraId="579C72FD" w14:textId="77777777" w:rsidR="00293826" w:rsidRDefault="00293826" w:rsidP="006733C7">
      <w:pPr>
        <w:ind w:rightChars="49" w:right="118"/>
      </w:pPr>
    </w:p>
    <w:p w14:paraId="27F43CF6" w14:textId="77777777" w:rsidR="00351527" w:rsidRDefault="00351527" w:rsidP="006733C7">
      <w:pPr>
        <w:ind w:rightChars="49" w:right="118"/>
      </w:pPr>
    </w:p>
    <w:p w14:paraId="5FD3762B" w14:textId="77777777" w:rsidR="00351527" w:rsidRDefault="00351527" w:rsidP="006733C7">
      <w:pPr>
        <w:ind w:rightChars="49" w:right="118"/>
      </w:pPr>
    </w:p>
    <w:p w14:paraId="4E69306E" w14:textId="77777777" w:rsidR="00351527" w:rsidRDefault="00351527" w:rsidP="006733C7">
      <w:pPr>
        <w:ind w:rightChars="49" w:right="118"/>
      </w:pPr>
    </w:p>
    <w:p w14:paraId="3473B983" w14:textId="77777777" w:rsidR="008641C2" w:rsidRDefault="008641C2" w:rsidP="006733C7">
      <w:pPr>
        <w:ind w:rightChars="49" w:right="118"/>
      </w:pPr>
    </w:p>
    <w:p w14:paraId="56A0B05A" w14:textId="47E1CA80" w:rsidR="00351527" w:rsidRDefault="00581B43" w:rsidP="006733C7">
      <w:pPr>
        <w:ind w:rightChars="49" w:right="118"/>
      </w:pPr>
      <w:r w:rsidRPr="0035152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5EFCB3" wp14:editId="64AA4B62">
                <wp:simplePos x="0" y="0"/>
                <wp:positionH relativeFrom="column">
                  <wp:posOffset>-281940</wp:posOffset>
                </wp:positionH>
                <wp:positionV relativeFrom="page">
                  <wp:posOffset>3246755</wp:posOffset>
                </wp:positionV>
                <wp:extent cx="1389380" cy="388620"/>
                <wp:effectExtent l="76200" t="57150" r="96520" b="106680"/>
                <wp:wrapNone/>
                <wp:docPr id="38" name="圓角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380" cy="3886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EA577E" w14:textId="77777777" w:rsidR="00D3267F" w:rsidRPr="00EF4AFC" w:rsidRDefault="00D3267F" w:rsidP="00C649B4">
                            <w:pPr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40"/>
                              </w:rPr>
                              <w:t>票價包含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5EFCB3" id="圓角矩形 38" o:spid="_x0000_s1034" style="position:absolute;margin-left:-22.2pt;margin-top:255.65pt;width:109.4pt;height:30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VkegMAAFoHAAAOAAAAZHJzL2Uyb0RvYy54bWysVUluHDcU3QfwHYjaR9WTpFZDLUGQoSCA&#10;YgstGV6zWawuAiySJtmDcox4GyCAN0YOkeMYyTH8+FldkjwCRjZVHP74/vufp+e7VrON9EFZMy+G&#10;B4OCSSNspcxqXry6u/p5WrAQuam4tkbOi3sZivOzZz+dbt1MjmxjdSU9gxETZls3L5oY3awsg2hk&#10;y8OBddLgsra+5RFbvyorz7ew3upyNBgclVvrK+etkCHg9Hm+LM7Ifl1LEV/WdZCR6XmB2CJ9PX2X&#10;6VuenfLZynPXKNGFwX8gipYrA6e9qec8crb26jNTrRLeBlvHA2Hb0ta1EpJyQDbDwSfZ3DbcScoF&#10;4ATXwxT+P7PixebGM1XNizEqZXiLGn348+1/7//496+/P/zzjuEYGG1dmEH01t34bhewTAnvat+m&#10;P1JhO8L1vsdV7iITOByOpyfjKeAXuBtPp0cjAr580HY+xF+kbVlazAtv16ZaoHiEKd9chwi3kN/L&#10;JY/BalVdKa1pkwgjL7VnG45ScyGkiUNS1+v2N1vl8+PDwWDvmziWVMjyE2vaJJvGJuvZcT6RxChE&#10;Qxmvo/S3TbVlS732Cw4MJ5PJIdKsVEpidHwyoQ3odjiBX3hmXK/QJyJ6Ci341bKPmSQGOWPtGp4j&#10;HoPlfcRZnOK1e++0exJYQO5yXKUYBQrqeYeq9bGxHdevvDUZXW/RHBzxIjr0KP293HRFBObZRrKm&#10;1aqJC7ViXqG7l1xzI2SV8kWK37E2Pab8Eplgc28pQ/8Qb3A57qXcSH3HtuDOyQA1K1iTmDN8gIIE&#10;y8TLzERaxXstKVCzkDVYDe6NMtBfp0doeCUz1okcPdZ7jRxvMpgs12BEbzvzq+fRU+rlRDv5pJpr&#10;1CvnSn9TudcgzyhYr9wqYzsK7ePM3jVI33nO8gj/ETRpGXfLHXV839lLW91jCoAJVP3gxJVCH17z&#10;EG+4xzwE/pjx8SU+tbaoiu1WqIv1v3/pPMljTOG2YFvM13kR3qy5lyDZrwYD7GQ4Sd0RaTM5PMZI&#10;YP7xzfLxjVm3lxZ9PcRr4gQtk3zU+2XtbfsaT8FF8oorMBO+c6d1m8uIPa7wmAh5cUFrDGHH47W5&#10;dSIZTzinEXO3e82969omYoy9sPtZzGefjKMsmzSNvVhHWyuaVQnpjGtXAQxwolLXgOmFeLwnqYcn&#10;8ewjAAAA//8DAFBLAwQUAAYACAAAACEAQlztmeAAAAALAQAADwAAAGRycy9kb3ducmV2LnhtbEyP&#10;wU7DMAyG70i8Q2QkbluatWOsNJ0QElw4sSEkbmnjNYXGqZqsK3t60hMc/fvT78/FbrIdG3HwrSMJ&#10;YpkAQ6qdbqmR8H54XtwD80GRVp0jlPCDHnbl9VWhcu3O9IbjPjQslpDPlQQTQp9z7muDVvml65Hi&#10;7ugGq0Ich4brQZ1jue34KknuuFUtxQtG9fhksP7en6yEl+rz8Gqabnu8bC9jqlPxlX4IKW9vpscH&#10;YAGn8AfDrB/VoYxOlTuR9qyTsMiyLKIS1kKkwGZiMydVTDarNfCy4P9/KH8BAAD//wMAUEsBAi0A&#10;FAAGAAgAAAAhALaDOJL+AAAA4QEAABMAAAAAAAAAAAAAAAAAAAAAAFtDb250ZW50X1R5cGVzXS54&#10;bWxQSwECLQAUAAYACAAAACEAOP0h/9YAAACUAQAACwAAAAAAAAAAAAAAAAAvAQAAX3JlbHMvLnJl&#10;bHNQSwECLQAUAAYACAAAACEA7BqVZHoDAABaBwAADgAAAAAAAAAAAAAAAAAuAgAAZHJzL2Uyb0Rv&#10;Yy54bWxQSwECLQAUAAYACAAAACEAQlztmeAAAAALAQAADwAAAAAAAAAAAAAAAADUBQAAZHJzL2Rv&#10;d25yZXYueG1sUEsFBgAAAAAEAAQA8wAAAOEGAAAAAA==&#10;" fillcolor="#365f91 [2404]" stroked="f" strokeweight="2pt">
                <v:shadow on="t" color="black" opacity="20971f" offset="0,2.2pt"/>
                <v:textbox>
                  <w:txbxContent>
                    <w:p w14:paraId="1EEA577E" w14:textId="77777777" w:rsidR="00D3267F" w:rsidRPr="00EF4AFC" w:rsidRDefault="00D3267F" w:rsidP="00C649B4">
                      <w:pPr>
                        <w:spacing w:line="4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sz w:val="4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40"/>
                        </w:rPr>
                        <w:t>票價包含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Pr="0035152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976" behindDoc="0" locked="1" layoutInCell="1" allowOverlap="1" wp14:anchorId="7B587EA0" wp14:editId="652DD067">
                <wp:simplePos x="0" y="0"/>
                <wp:positionH relativeFrom="column">
                  <wp:posOffset>75565</wp:posOffset>
                </wp:positionH>
                <wp:positionV relativeFrom="page">
                  <wp:posOffset>3783330</wp:posOffset>
                </wp:positionV>
                <wp:extent cx="7107555" cy="1632585"/>
                <wp:effectExtent l="0" t="0" r="0" b="5715"/>
                <wp:wrapNone/>
                <wp:docPr id="47" name="文字方塊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7555" cy="1632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D613F" w14:textId="77777777" w:rsidR="00D3267F" w:rsidRPr="00DF1456" w:rsidRDefault="00D3267F" w:rsidP="00DF1456">
                            <w:pPr>
                              <w:widowControl/>
                              <w:adjustRightInd w:val="0"/>
                              <w:snapToGrid w:val="0"/>
                              <w:spacing w:line="360" w:lineRule="exact"/>
                              <w:ind w:right="720"/>
                              <w:rPr>
                                <w:rFonts w:ascii="微軟正黑體" w:eastAsia="微軟正黑體" w:hAnsi="微軟正黑體"/>
                                <w:color w:val="0F243E" w:themeColor="text2" w:themeShade="80"/>
                                <w:szCs w:val="24"/>
                              </w:rPr>
                            </w:pPr>
                            <w:r w:rsidRPr="00DF1456">
                              <w:rPr>
                                <w:rFonts w:ascii="微軟正黑體" w:eastAsia="微軟正黑體" w:hAnsi="微軟正黑體"/>
                                <w:color w:val="0F243E" w:themeColor="text2" w:themeShade="80"/>
                                <w:szCs w:val="24"/>
                              </w:rPr>
                              <w:t>【交通】台中/馬公來回團體經濟艙機票(限當日當班使用，不得轉讓、不得更改取消)</w:t>
                            </w:r>
                            <w:r w:rsidRPr="00DF1456">
                              <w:rPr>
                                <w:rFonts w:ascii="微軟正黑體" w:eastAsia="微軟正黑體" w:hAnsi="微軟正黑體"/>
                                <w:color w:val="0F243E" w:themeColor="text2" w:themeShade="80"/>
                                <w:szCs w:val="24"/>
                              </w:rPr>
                              <w:br/>
                              <w:t>【住宿】依行程 馬公地區旅館或同級</w:t>
                            </w:r>
                          </w:p>
                          <w:p w14:paraId="3CF883E8" w14:textId="77777777" w:rsidR="00D3267F" w:rsidRPr="00DF1456" w:rsidRDefault="00D3267F" w:rsidP="00DF1456">
                            <w:pPr>
                              <w:widowControl/>
                              <w:adjustRightInd w:val="0"/>
                              <w:snapToGrid w:val="0"/>
                              <w:spacing w:line="360" w:lineRule="exact"/>
                              <w:ind w:right="720"/>
                              <w:rPr>
                                <w:rFonts w:ascii="微軟正黑體" w:eastAsia="微軟正黑體" w:hAnsi="微軟正黑體"/>
                                <w:color w:val="0F243E" w:themeColor="text2" w:themeShade="80"/>
                                <w:sz w:val="22"/>
                                <w:szCs w:val="24"/>
                              </w:rPr>
                            </w:pPr>
                            <w:r w:rsidRPr="00DF1456">
                              <w:rPr>
                                <w:rFonts w:ascii="微軟正黑體" w:eastAsia="微軟正黑體" w:hAnsi="微軟正黑體"/>
                                <w:color w:val="0F243E" w:themeColor="text2" w:themeShade="80"/>
                                <w:szCs w:val="24"/>
                              </w:rPr>
                              <w:t>【行程】表列行程、餐食費用。</w:t>
                            </w:r>
                            <w:r w:rsidRPr="00DF1456">
                              <w:rPr>
                                <w:rFonts w:ascii="微軟正黑體" w:eastAsia="微軟正黑體" w:hAnsi="微軟正黑體"/>
                                <w:color w:val="0F243E" w:themeColor="text2" w:themeShade="80"/>
                                <w:szCs w:val="24"/>
                              </w:rPr>
                              <w:br/>
                              <w:t>【保險】新台幣200萬履約責任險暨20萬意外醫療險。</w:t>
                            </w:r>
                            <w:r w:rsidRPr="00DF1456">
                              <w:rPr>
                                <w:rFonts w:ascii="微軟正黑體" w:eastAsia="微軟正黑體" w:hAnsi="微軟正黑體"/>
                                <w:color w:val="0F243E" w:themeColor="text2" w:themeShade="80"/>
                                <w:szCs w:val="24"/>
                              </w:rPr>
                              <w:br/>
                              <w:t>【兒童不佔床】(不含飯店內床位、餐食)。</w:t>
                            </w:r>
                            <w:r w:rsidRPr="00DF1456">
                              <w:rPr>
                                <w:rFonts w:ascii="微軟正黑體" w:eastAsia="微軟正黑體" w:hAnsi="微軟正黑體"/>
                                <w:color w:val="0F243E" w:themeColor="text2" w:themeShade="80"/>
                                <w:sz w:val="22"/>
                                <w:szCs w:val="24"/>
                              </w:rPr>
                              <w:t>(兒童若達到飯店收費標準，須依飯店規定現場自行付費)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87EA0" id="文字方塊 47" o:spid="_x0000_s1035" type="#_x0000_t202" style="position:absolute;margin-left:5.95pt;margin-top:297.9pt;width:559.65pt;height:128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m6HmwIAAHAFAAAOAAAAZHJzL2Uyb0RvYy54bWysVEtu2zAQ3RfoHQjuG9mOFSdG5MBNkKJA&#10;kAR1iqxpirSFUhyWpC25FyjQA6TrHqAH6IGSc3RISY7hdpOiG2k48zicefM5PatLRdbCugJ0RvsH&#10;PUqE5pAXepHRj3eXb44pcZ7pnCnQIqMb4ejZ5PWr08qMxQCWoHJhCTrRblyZjC69N+MkcXwpSuYO&#10;wAiNRgm2ZB6PdpHkllXovVTJoNc7SiqwubHAhXOovWiMdBL9Sym4v5HSCU9URjE2H782fufhm0xO&#10;2XhhmVkWvA2D/UMUJSs0Prp1dcE8Iytb/OGqLLgFB9IfcCgTkLLgIuaA2fR7e9nMlsyImAuS48yW&#10;Jvf/3PLr9a0lRZ7R4YgSzUqs0dPD18ef358efj3++EZQjRxVxo0ROjMI9vVbqLHWnd6hMqReS1uG&#10;PyZF0I5sb7YMi9oTjspRvzdK05QSjrb+0eEgPU6Dn+T5urHOvxNQkiBk1GIJI7NsfeV8A+0g4TUN&#10;l4VSsYxKkyqjR4dpL17YWtC50gErYkO0bkJKTehR8hslAkbpD0IiITGDoIitKM6VJWuGTcQ4F9rH&#10;5KNfRAeUxCBecrHFP0f1kstNHt3LoP32cllosDH7vbDzT13IssEj5zt5B9HX8zp2wklX2TnkGyy4&#10;hWZsnOGXBRblijl/yyzOCdYYZ9/f4EcqQPKhlShZgv3yN33AY/uilZIK5y6j7vOKWUGJeq+xsU/6&#10;w2EY1HgYpqMBHuyuZb5r0avyHLAqfdwyhkcx4L3qRGmhvMcVMQ2voolpjm9n1HfiuW+2Aa4YLqbT&#10;CMLRNMxf6ZnhwXUoUmi5u/qeWdP2pceWvoZuQtl4rz0bbLipYbryIIvYu4HnhtWWfxzr2P3tCgp7&#10;Y/ccUc+LcvIbAAD//wMAUEsDBBQABgAIAAAAIQAcm1n/4QAAAAsBAAAPAAAAZHJzL2Rvd25yZXYu&#10;eG1sTI9NS8NAFEX3Qv/D8Aru7CSRSBIzKSVQBNFFazfuXjKvSXA+YmbaRn+905VdXt7hvnPL9awV&#10;O9PkBmsExKsIGJnWysF0Ag4f24cMmPNoJCprSMAPOVhXi7sSC2kvZkfnve9YKDGuQAG992PBuWt7&#10;0uhWdiQTbkc7afQhTh2XE15CuVY8iaInrnEw4UOPI9U9tV/7kxbwWm/fcdckOvtV9cvbcTN+Hz5T&#10;Ie6X8+YZmKfZ/8Nw1Q/qUAWnxp6MdEyFHOeBFJDmaZhwBeLHOAHWCMjSJAdelfx2Q/UHAAD//wMA&#10;UEsBAi0AFAAGAAgAAAAhALaDOJL+AAAA4QEAABMAAAAAAAAAAAAAAAAAAAAAAFtDb250ZW50X1R5&#10;cGVzXS54bWxQSwECLQAUAAYACAAAACEAOP0h/9YAAACUAQAACwAAAAAAAAAAAAAAAAAvAQAAX3Jl&#10;bHMvLnJlbHNQSwECLQAUAAYACAAAACEAVhJuh5sCAABwBQAADgAAAAAAAAAAAAAAAAAuAgAAZHJz&#10;L2Uyb0RvYy54bWxQSwECLQAUAAYACAAAACEAHJtZ/+EAAAALAQAADwAAAAAAAAAAAAAAAAD1BAAA&#10;ZHJzL2Rvd25yZXYueG1sUEsFBgAAAAAEAAQA8wAAAAMGAAAAAA==&#10;" filled="f" stroked="f" strokeweight=".5pt">
                <v:textbox>
                  <w:txbxContent>
                    <w:p w14:paraId="592D613F" w14:textId="77777777" w:rsidR="00D3267F" w:rsidRPr="00DF1456" w:rsidRDefault="00D3267F" w:rsidP="00DF1456">
                      <w:pPr>
                        <w:widowControl/>
                        <w:adjustRightInd w:val="0"/>
                        <w:snapToGrid w:val="0"/>
                        <w:spacing w:line="360" w:lineRule="exact"/>
                        <w:ind w:right="720"/>
                        <w:rPr>
                          <w:rFonts w:ascii="微軟正黑體" w:eastAsia="微軟正黑體" w:hAnsi="微軟正黑體"/>
                          <w:color w:val="0F243E" w:themeColor="text2" w:themeShade="80"/>
                          <w:szCs w:val="24"/>
                        </w:rPr>
                      </w:pPr>
                      <w:r w:rsidRPr="00DF1456">
                        <w:rPr>
                          <w:rFonts w:ascii="微軟正黑體" w:eastAsia="微軟正黑體" w:hAnsi="微軟正黑體"/>
                          <w:color w:val="0F243E" w:themeColor="text2" w:themeShade="80"/>
                          <w:szCs w:val="24"/>
                        </w:rPr>
                        <w:t>【交通】台中/馬公來回團體經濟艙機票(限當日當班使用，不得轉讓、不得更改取消)</w:t>
                      </w:r>
                      <w:r w:rsidRPr="00DF1456">
                        <w:rPr>
                          <w:rFonts w:ascii="微軟正黑體" w:eastAsia="微軟正黑體" w:hAnsi="微軟正黑體"/>
                          <w:color w:val="0F243E" w:themeColor="text2" w:themeShade="80"/>
                          <w:szCs w:val="24"/>
                        </w:rPr>
                        <w:br/>
                        <w:t>【住宿】依行程 馬公地區旅館或同級</w:t>
                      </w:r>
                    </w:p>
                    <w:p w14:paraId="3CF883E8" w14:textId="77777777" w:rsidR="00D3267F" w:rsidRPr="00DF1456" w:rsidRDefault="00D3267F" w:rsidP="00DF1456">
                      <w:pPr>
                        <w:widowControl/>
                        <w:adjustRightInd w:val="0"/>
                        <w:snapToGrid w:val="0"/>
                        <w:spacing w:line="360" w:lineRule="exact"/>
                        <w:ind w:right="720"/>
                        <w:rPr>
                          <w:rFonts w:ascii="微軟正黑體" w:eastAsia="微軟正黑體" w:hAnsi="微軟正黑體"/>
                          <w:color w:val="0F243E" w:themeColor="text2" w:themeShade="80"/>
                          <w:sz w:val="22"/>
                          <w:szCs w:val="24"/>
                        </w:rPr>
                      </w:pPr>
                      <w:r w:rsidRPr="00DF1456">
                        <w:rPr>
                          <w:rFonts w:ascii="微軟正黑體" w:eastAsia="微軟正黑體" w:hAnsi="微軟正黑體"/>
                          <w:color w:val="0F243E" w:themeColor="text2" w:themeShade="80"/>
                          <w:szCs w:val="24"/>
                        </w:rPr>
                        <w:t>【行程】表列行程、餐食費用。</w:t>
                      </w:r>
                      <w:r w:rsidRPr="00DF1456">
                        <w:rPr>
                          <w:rFonts w:ascii="微軟正黑體" w:eastAsia="微軟正黑體" w:hAnsi="微軟正黑體"/>
                          <w:color w:val="0F243E" w:themeColor="text2" w:themeShade="80"/>
                          <w:szCs w:val="24"/>
                        </w:rPr>
                        <w:br/>
                        <w:t>【保險】新台幣200萬履約責任險暨20萬意外醫療險。</w:t>
                      </w:r>
                      <w:r w:rsidRPr="00DF1456">
                        <w:rPr>
                          <w:rFonts w:ascii="微軟正黑體" w:eastAsia="微軟正黑體" w:hAnsi="微軟正黑體"/>
                          <w:color w:val="0F243E" w:themeColor="text2" w:themeShade="80"/>
                          <w:szCs w:val="24"/>
                        </w:rPr>
                        <w:br/>
                        <w:t>【兒童不佔床】(不含飯店內床位、餐食)。</w:t>
                      </w:r>
                      <w:r w:rsidRPr="00DF1456">
                        <w:rPr>
                          <w:rFonts w:ascii="微軟正黑體" w:eastAsia="微軟正黑體" w:hAnsi="微軟正黑體"/>
                          <w:color w:val="0F243E" w:themeColor="text2" w:themeShade="80"/>
                          <w:sz w:val="22"/>
                          <w:szCs w:val="24"/>
                        </w:rPr>
                        <w:t>(兒童若達到飯店收費標準，須依飯店規定現場自行付費)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6D9A5DC2" w14:textId="3C226F23" w:rsidR="00351527" w:rsidRDefault="00581B43" w:rsidP="006733C7">
      <w:pPr>
        <w:ind w:rightChars="49" w:right="118"/>
      </w:pPr>
      <w:r w:rsidRPr="00351527">
        <w:rPr>
          <w:noProof/>
        </w:rPr>
        <w:drawing>
          <wp:anchor distT="0" distB="0" distL="114300" distR="114300" simplePos="0" relativeHeight="251699200" behindDoc="0" locked="0" layoutInCell="0" allowOverlap="1" wp14:anchorId="29AA87D7" wp14:editId="450F2BA0">
            <wp:simplePos x="0" y="0"/>
            <wp:positionH relativeFrom="column">
              <wp:posOffset>1239520</wp:posOffset>
            </wp:positionH>
            <wp:positionV relativeFrom="page">
              <wp:posOffset>3258185</wp:posOffset>
            </wp:positionV>
            <wp:extent cx="1236980" cy="382905"/>
            <wp:effectExtent l="0" t="0" r="1270" b="0"/>
            <wp:wrapNone/>
            <wp:docPr id="39" name="圖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980" cy="382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0BDF59" w14:textId="77777777" w:rsidR="00351527" w:rsidRDefault="00351527" w:rsidP="006733C7">
      <w:pPr>
        <w:ind w:rightChars="49" w:right="118"/>
      </w:pPr>
    </w:p>
    <w:p w14:paraId="20844D8C" w14:textId="77777777" w:rsidR="00351527" w:rsidRDefault="00351527" w:rsidP="006733C7">
      <w:pPr>
        <w:ind w:rightChars="49" w:right="118"/>
      </w:pPr>
    </w:p>
    <w:p w14:paraId="0E9FC323" w14:textId="77777777" w:rsidR="00351527" w:rsidRDefault="00351527" w:rsidP="006733C7">
      <w:pPr>
        <w:ind w:rightChars="49" w:right="118"/>
      </w:pPr>
    </w:p>
    <w:p w14:paraId="220DCFF0" w14:textId="77777777" w:rsidR="00351527" w:rsidRDefault="00351527" w:rsidP="006733C7">
      <w:pPr>
        <w:ind w:rightChars="49" w:right="118"/>
      </w:pPr>
    </w:p>
    <w:p w14:paraId="06EEE2D6" w14:textId="77777777" w:rsidR="00351527" w:rsidRDefault="00351527" w:rsidP="006733C7">
      <w:pPr>
        <w:ind w:rightChars="49" w:right="118"/>
      </w:pPr>
    </w:p>
    <w:p w14:paraId="1580EB82" w14:textId="77777777" w:rsidR="00351527" w:rsidRDefault="00351527" w:rsidP="006733C7">
      <w:pPr>
        <w:ind w:rightChars="49" w:right="118"/>
      </w:pPr>
    </w:p>
    <w:p w14:paraId="0DD7A3CF" w14:textId="77777777" w:rsidR="00351527" w:rsidRDefault="00351527" w:rsidP="006733C7">
      <w:pPr>
        <w:ind w:rightChars="49" w:right="118"/>
      </w:pPr>
    </w:p>
    <w:p w14:paraId="24B3FDEA" w14:textId="77777777" w:rsidR="00351527" w:rsidRDefault="00DF1456" w:rsidP="006733C7">
      <w:pPr>
        <w:ind w:rightChars="49" w:right="118"/>
      </w:pPr>
      <w:r w:rsidRPr="0035152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77D18717" wp14:editId="3C38832E">
                <wp:simplePos x="0" y="0"/>
                <wp:positionH relativeFrom="column">
                  <wp:posOffset>76835</wp:posOffset>
                </wp:positionH>
                <wp:positionV relativeFrom="page">
                  <wp:posOffset>5770880</wp:posOffset>
                </wp:positionV>
                <wp:extent cx="6705600" cy="1460500"/>
                <wp:effectExtent l="0" t="0" r="0" b="6350"/>
                <wp:wrapNone/>
                <wp:docPr id="48" name="文字方塊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46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C0BBB" w14:textId="763679B5" w:rsidR="00D3267F" w:rsidRDefault="00D3267F" w:rsidP="00DF1456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color w:val="0F243E" w:themeColor="text2" w:themeShade="80"/>
                              </w:rPr>
                            </w:pPr>
                            <w:r w:rsidRPr="00DF1456">
                              <w:rPr>
                                <w:rFonts w:ascii="微軟正黑體" w:eastAsia="微軟正黑體" w:hAnsi="微軟正黑體" w:hint="eastAsia"/>
                                <w:color w:val="0F243E" w:themeColor="text2" w:themeShade="80"/>
                              </w:rPr>
                              <w:t>馬公當地導遊人員及司機小費，旅客每人每日100元</w:t>
                            </w:r>
                            <w:r w:rsidR="001C0DC1">
                              <w:rPr>
                                <w:rFonts w:ascii="微軟正黑體" w:eastAsia="微軟正黑體" w:hAnsi="微軟正黑體" w:hint="eastAsia"/>
                                <w:color w:val="0F243E" w:themeColor="text2" w:themeShade="80"/>
                              </w:rPr>
                              <w:t>*</w:t>
                            </w:r>
                            <w:r w:rsidR="001C0DC1">
                              <w:rPr>
                                <w:rFonts w:ascii="微軟正黑體" w:eastAsia="微軟正黑體" w:hAnsi="微軟正黑體"/>
                                <w:color w:val="0F243E" w:themeColor="text2" w:themeShade="80"/>
                              </w:rPr>
                              <w:t>2</w:t>
                            </w:r>
                            <w:r w:rsidR="001C0DC1">
                              <w:rPr>
                                <w:rFonts w:ascii="微軟正黑體" w:eastAsia="微軟正黑體" w:hAnsi="微軟正黑體" w:hint="eastAsia"/>
                                <w:color w:val="0F243E" w:themeColor="text2" w:themeShade="80"/>
                              </w:rPr>
                              <w:t>天</w:t>
                            </w:r>
                            <w:r w:rsidRPr="00DF1456">
                              <w:rPr>
                                <w:rFonts w:ascii="微軟正黑體" w:eastAsia="微軟正黑體" w:hAnsi="微軟正黑體" w:hint="eastAsia"/>
                                <w:color w:val="0F243E" w:themeColor="text2" w:themeShade="80"/>
                              </w:rPr>
                              <w:t>。</w:t>
                            </w:r>
                          </w:p>
                          <w:p w14:paraId="38F2355C" w14:textId="24574DBB" w:rsidR="001C0DC1" w:rsidRPr="00DF1456" w:rsidRDefault="001C0DC1" w:rsidP="001C0DC1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color w:val="0F243E" w:themeColor="text2" w:themeShade="80"/>
                              </w:rPr>
                            </w:pPr>
                            <w:r w:rsidRPr="00DF1456">
                              <w:rPr>
                                <w:rFonts w:ascii="微軟正黑體" w:eastAsia="微軟正黑體" w:hAnsi="微軟正黑體" w:hint="eastAsia"/>
                                <w:color w:val="0F243E" w:themeColor="text2" w:themeShade="80"/>
                              </w:rPr>
                              <w:t>●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F243E" w:themeColor="text2" w:themeShade="80"/>
                              </w:rPr>
                              <w:t>若團體未達</w:t>
                            </w:r>
                            <w:r w:rsidRPr="00DF1456">
                              <w:rPr>
                                <w:rFonts w:ascii="微軟正黑體" w:eastAsia="微軟正黑體" w:hAnsi="微軟正黑體" w:hint="eastAsia"/>
                                <w:color w:val="0F243E" w:themeColor="text2" w:themeShade="80"/>
                              </w:rPr>
                              <w:t>10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F243E" w:themeColor="text2" w:themeShade="80"/>
                              </w:rPr>
                              <w:t>以上</w:t>
                            </w:r>
                            <w:r w:rsidRPr="00DF1456">
                              <w:rPr>
                                <w:rFonts w:ascii="微軟正黑體" w:eastAsia="微軟正黑體" w:hAnsi="微軟正黑體" w:hint="eastAsia"/>
                                <w:color w:val="0F243E" w:themeColor="text2" w:themeShade="80"/>
                              </w:rPr>
                              <w:t>，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F243E" w:themeColor="text2" w:themeShade="80"/>
                              </w:rPr>
                              <w:t>則台中機場不採用送機人員，竟請旅客自行辦理登機手續</w:t>
                            </w:r>
                            <w:r w:rsidRPr="00DF1456">
                              <w:rPr>
                                <w:rFonts w:ascii="微軟正黑體" w:eastAsia="微軟正黑體" w:hAnsi="微軟正黑體" w:hint="eastAsia"/>
                                <w:color w:val="0F243E" w:themeColor="text2" w:themeShade="80"/>
                              </w:rPr>
                              <w:t>。</w:t>
                            </w:r>
                          </w:p>
                          <w:p w14:paraId="612ADFF8" w14:textId="77777777" w:rsidR="00D3267F" w:rsidRPr="00DF1456" w:rsidRDefault="00D3267F" w:rsidP="00DF1456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color w:val="0F243E" w:themeColor="text2" w:themeShade="80"/>
                              </w:rPr>
                            </w:pPr>
                            <w:r w:rsidRPr="00DF1456">
                              <w:rPr>
                                <w:rFonts w:ascii="微軟正黑體" w:eastAsia="微軟正黑體" w:hAnsi="微軟正黑體" w:hint="eastAsia"/>
                                <w:color w:val="0F243E" w:themeColor="text2" w:themeShade="80"/>
                              </w:rPr>
                              <w:t>●航空行李託運規定每人限重10公斤，超過部分將加收行李超重費。</w:t>
                            </w:r>
                          </w:p>
                          <w:p w14:paraId="44DF2188" w14:textId="77777777" w:rsidR="00D3267F" w:rsidRPr="00DF1456" w:rsidRDefault="00D3267F" w:rsidP="00DF1456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color w:val="0F243E" w:themeColor="text2" w:themeShade="80"/>
                              </w:rPr>
                            </w:pPr>
                            <w:r w:rsidRPr="00DF1456">
                              <w:rPr>
                                <w:rFonts w:ascii="微軟正黑體" w:eastAsia="微軟正黑體" w:hAnsi="微軟正黑體" w:hint="eastAsia"/>
                                <w:color w:val="0F243E" w:themeColor="text2" w:themeShade="80"/>
                              </w:rPr>
                              <w:t>●個人因素所產生之消費，如飲料、私人購物費…等。</w:t>
                            </w:r>
                          </w:p>
                          <w:p w14:paraId="3F164296" w14:textId="77777777" w:rsidR="00D3267F" w:rsidRPr="00DF1456" w:rsidRDefault="00D3267F" w:rsidP="00DF1456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color w:val="0F243E" w:themeColor="text2" w:themeShade="80"/>
                              </w:rPr>
                            </w:pPr>
                            <w:r w:rsidRPr="00DF1456">
                              <w:rPr>
                                <w:rFonts w:ascii="微軟正黑體" w:eastAsia="微軟正黑體" w:hAnsi="微軟正黑體" w:hint="eastAsia"/>
                                <w:color w:val="0F243E" w:themeColor="text2" w:themeShade="80"/>
                              </w:rPr>
                              <w:t>●個人旅遊平安保險，依規定旅客若有個別需求，得自行投保旅行平安保險。</w:t>
                            </w:r>
                          </w:p>
                          <w:p w14:paraId="540548B6" w14:textId="77777777" w:rsidR="00D3267F" w:rsidRPr="008D423A" w:rsidRDefault="00D3267F" w:rsidP="00DF1456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color w:val="0F243E" w:themeColor="text2" w:themeShade="80"/>
                              </w:rPr>
                            </w:pPr>
                            <w:r w:rsidRPr="00DF1456">
                              <w:rPr>
                                <w:rFonts w:ascii="微軟正黑體" w:eastAsia="微軟正黑體" w:hAnsi="微軟正黑體" w:hint="eastAsia"/>
                                <w:color w:val="0F243E" w:themeColor="text2" w:themeShade="80"/>
                              </w:rPr>
                              <w:t>●本行程表上未註明之各項開銷，建議、自費或自由行程所衍生之任何費用。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18717" id="文字方塊 48" o:spid="_x0000_s1036" type="#_x0000_t202" style="position:absolute;margin-left:6.05pt;margin-top:454.4pt;width:528pt;height:1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DmflgIAAHEFAAAOAAAAZHJzL2Uyb0RvYy54bWysVE1uEzEU3iNxB8t7OpOSpBB1UoVWRUhV&#10;W9Girh2P3Yyw/YztZCZcoBIHKGsOwAE4UHsOnj0zSVTYFLGZeX7ve/8/h0eNVmQlnK/AFHSwl1Mi&#10;DIeyMrcF/XR9+uoNJT4wUzIFRhR0LTw9mr58cVjbidiHBahSOIJGjJ/UtqCLEOwkyzxfCM38Hlhh&#10;UCjBaRbw6W6z0rEarWuV7ef5OKvBldYBF94j96QV0mmyL6Xg4UJKLwJRBcXYQvq69J3HbzY9ZJNb&#10;x+yi4l0Y7B+i0Kwy6HRj6oQFRpau+sOUrrgDDzLscdAZSFlxkXLAbAb5k2yuFsyKlAsWx9tNmfz/&#10;M8vPV5eOVGVBh9gpwzT26PH+7uHn98f7Xw8/vhFkY41q6ycIvbIIDs07aLDXPd8jM6beSKfjH5Mi&#10;KMdqrzcVFk0gHJnjg3w0zlHEUTYYjvMRPtB+tlW3zof3AjSJREEdtjBVlq3OfGihPSR6M3BaKZXa&#10;qAyp0cXrUZ4UNhI0rkzEijQQnZmYUht6osJaiYhR5qOQWJCUQWSkURTHypEVwyFinAsTUvLJLqIj&#10;SmIQz1Hs8NuonqPc5tF7BhM2yroy4FL2T8IuP/chyxaPNd/JO5KhmTdpEgapJZE1h3KNHXfQ7o23&#10;/LTCrpwxHy6Zw0XBTuLyhwv8SAVYfegoShbgvv6NH/E4vyilpMbFK6j/smROUKI+GJzst4PhMG5q&#10;egxHB/v4cLuS+a7ELPUxYFsGeGYsT2TEB9WT0oG+wRsxi15RxAxH3wUNPXkc2nOAN4aL2SyBcDct&#10;C2fmyvJoOnYpztx1c8Oc7QYz4EyfQ7+ibPJkPlts1DQwWwaQVRrebVW7BuBep/HvblA8HLvvhNpe&#10;yulvAAAA//8DAFBLAwQUAAYACAAAACEAcNY6Ad8AAAAMAQAADwAAAGRycy9kb3ducmV2LnhtbExP&#10;y07DMBC8I/EP1iJxo3aCqEKIU1WRKiQEh5ZeuG3ibRIR2yF228DXsz3Bbeeh2ZliNdtBnGgKvXca&#10;koUCQa7xpnethv375i4DESI6g4N3pOGbAqzK66sCc+PPbkunXWwFh7iQo4YuxjGXMjQdWQwLP5Jj&#10;7eAni5Hh1Eoz4ZnD7SBTpZbSYu/4Q4cjVR01n7uj1fBSbd5wW6c2+xmq59fDevzafzxofXszr59A&#10;RJrjnxku9bk6lNyp9kdnghgYpwk7NTyqjCdcDGqZMVXzldwzJ8tC/h9R/gIAAP//AwBQSwECLQAU&#10;AAYACAAAACEAtoM4kv4AAADhAQAAEwAAAAAAAAAAAAAAAAAAAAAAW0NvbnRlbnRfVHlwZXNdLnht&#10;bFBLAQItABQABgAIAAAAIQA4/SH/1gAAAJQBAAALAAAAAAAAAAAAAAAAAC8BAABfcmVscy8ucmVs&#10;c1BLAQItABQABgAIAAAAIQC3qDmflgIAAHEFAAAOAAAAAAAAAAAAAAAAAC4CAABkcnMvZTJvRG9j&#10;LnhtbFBLAQItABQABgAIAAAAIQBw1joB3wAAAAwBAAAPAAAAAAAAAAAAAAAAAPAEAABkcnMvZG93&#10;bnJldi54bWxQSwUGAAAAAAQABADzAAAA/AUAAAAA&#10;" filled="f" stroked="f" strokeweight=".5pt">
                <v:textbox>
                  <w:txbxContent>
                    <w:p w14:paraId="580C0BBB" w14:textId="763679B5" w:rsidR="00D3267F" w:rsidRDefault="00D3267F" w:rsidP="00DF1456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color w:val="0F243E" w:themeColor="text2" w:themeShade="80"/>
                        </w:rPr>
                      </w:pPr>
                      <w:r w:rsidRPr="00DF1456">
                        <w:rPr>
                          <w:rFonts w:ascii="微軟正黑體" w:eastAsia="微軟正黑體" w:hAnsi="微軟正黑體" w:hint="eastAsia"/>
                          <w:color w:val="0F243E" w:themeColor="text2" w:themeShade="80"/>
                        </w:rPr>
                        <w:t>馬公當地導遊人員及司機小費，旅客每人每日100元</w:t>
                      </w:r>
                      <w:r w:rsidR="001C0DC1">
                        <w:rPr>
                          <w:rFonts w:ascii="微軟正黑體" w:eastAsia="微軟正黑體" w:hAnsi="微軟正黑體" w:hint="eastAsia"/>
                          <w:color w:val="0F243E" w:themeColor="text2" w:themeShade="80"/>
                        </w:rPr>
                        <w:t>*</w:t>
                      </w:r>
                      <w:r w:rsidR="001C0DC1">
                        <w:rPr>
                          <w:rFonts w:ascii="微軟正黑體" w:eastAsia="微軟正黑體" w:hAnsi="微軟正黑體"/>
                          <w:color w:val="0F243E" w:themeColor="text2" w:themeShade="80"/>
                        </w:rPr>
                        <w:t>2</w:t>
                      </w:r>
                      <w:r w:rsidR="001C0DC1">
                        <w:rPr>
                          <w:rFonts w:ascii="微軟正黑體" w:eastAsia="微軟正黑體" w:hAnsi="微軟正黑體" w:hint="eastAsia"/>
                          <w:color w:val="0F243E" w:themeColor="text2" w:themeShade="80"/>
                        </w:rPr>
                        <w:t>天</w:t>
                      </w:r>
                      <w:r w:rsidRPr="00DF1456">
                        <w:rPr>
                          <w:rFonts w:ascii="微軟正黑體" w:eastAsia="微軟正黑體" w:hAnsi="微軟正黑體" w:hint="eastAsia"/>
                          <w:color w:val="0F243E" w:themeColor="text2" w:themeShade="80"/>
                        </w:rPr>
                        <w:t>。</w:t>
                      </w:r>
                    </w:p>
                    <w:p w14:paraId="38F2355C" w14:textId="24574DBB" w:rsidR="001C0DC1" w:rsidRPr="00DF1456" w:rsidRDefault="001C0DC1" w:rsidP="001C0DC1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color w:val="0F243E" w:themeColor="text2" w:themeShade="80"/>
                        </w:rPr>
                      </w:pPr>
                      <w:r w:rsidRPr="00DF1456">
                        <w:rPr>
                          <w:rFonts w:ascii="微軟正黑體" w:eastAsia="微軟正黑體" w:hAnsi="微軟正黑體" w:hint="eastAsia"/>
                          <w:color w:val="0F243E" w:themeColor="text2" w:themeShade="80"/>
                        </w:rPr>
                        <w:t>●</w:t>
                      </w:r>
                      <w:r>
                        <w:rPr>
                          <w:rFonts w:ascii="微軟正黑體" w:eastAsia="微軟正黑體" w:hAnsi="微軟正黑體" w:hint="eastAsia"/>
                          <w:color w:val="0F243E" w:themeColor="text2" w:themeShade="80"/>
                        </w:rPr>
                        <w:t>若團體未達</w:t>
                      </w:r>
                      <w:r w:rsidRPr="00DF1456">
                        <w:rPr>
                          <w:rFonts w:ascii="微軟正黑體" w:eastAsia="微軟正黑體" w:hAnsi="微軟正黑體" w:hint="eastAsia"/>
                          <w:color w:val="0F243E" w:themeColor="text2" w:themeShade="80"/>
                        </w:rPr>
                        <w:t>10</w:t>
                      </w:r>
                      <w:r>
                        <w:rPr>
                          <w:rFonts w:ascii="微軟正黑體" w:eastAsia="微軟正黑體" w:hAnsi="微軟正黑體" w:hint="eastAsia"/>
                          <w:color w:val="0F243E" w:themeColor="text2" w:themeShade="80"/>
                        </w:rPr>
                        <w:t>以上</w:t>
                      </w:r>
                      <w:r w:rsidRPr="00DF1456">
                        <w:rPr>
                          <w:rFonts w:ascii="微軟正黑體" w:eastAsia="微軟正黑體" w:hAnsi="微軟正黑體" w:hint="eastAsia"/>
                          <w:color w:val="0F243E" w:themeColor="text2" w:themeShade="80"/>
                        </w:rPr>
                        <w:t>，</w:t>
                      </w:r>
                      <w:r>
                        <w:rPr>
                          <w:rFonts w:ascii="微軟正黑體" w:eastAsia="微軟正黑體" w:hAnsi="微軟正黑體" w:hint="eastAsia"/>
                          <w:color w:val="0F243E" w:themeColor="text2" w:themeShade="80"/>
                        </w:rPr>
                        <w:t>則台中機場不採用送機人員，竟請旅客自行辦理登機手續</w:t>
                      </w:r>
                      <w:r w:rsidRPr="00DF1456">
                        <w:rPr>
                          <w:rFonts w:ascii="微軟正黑體" w:eastAsia="微軟正黑體" w:hAnsi="微軟正黑體" w:hint="eastAsia"/>
                          <w:color w:val="0F243E" w:themeColor="text2" w:themeShade="80"/>
                        </w:rPr>
                        <w:t>。</w:t>
                      </w:r>
                    </w:p>
                    <w:p w14:paraId="612ADFF8" w14:textId="77777777" w:rsidR="00D3267F" w:rsidRPr="00DF1456" w:rsidRDefault="00D3267F" w:rsidP="00DF1456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color w:val="0F243E" w:themeColor="text2" w:themeShade="80"/>
                        </w:rPr>
                      </w:pPr>
                      <w:r w:rsidRPr="00DF1456">
                        <w:rPr>
                          <w:rFonts w:ascii="微軟正黑體" w:eastAsia="微軟正黑體" w:hAnsi="微軟正黑體" w:hint="eastAsia"/>
                          <w:color w:val="0F243E" w:themeColor="text2" w:themeShade="80"/>
                        </w:rPr>
                        <w:t>●航空行李託運規定每人限重10公斤，超過部分將加收行李超重費。</w:t>
                      </w:r>
                    </w:p>
                    <w:p w14:paraId="44DF2188" w14:textId="77777777" w:rsidR="00D3267F" w:rsidRPr="00DF1456" w:rsidRDefault="00D3267F" w:rsidP="00DF1456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color w:val="0F243E" w:themeColor="text2" w:themeShade="80"/>
                        </w:rPr>
                      </w:pPr>
                      <w:r w:rsidRPr="00DF1456">
                        <w:rPr>
                          <w:rFonts w:ascii="微軟正黑體" w:eastAsia="微軟正黑體" w:hAnsi="微軟正黑體" w:hint="eastAsia"/>
                          <w:color w:val="0F243E" w:themeColor="text2" w:themeShade="80"/>
                        </w:rPr>
                        <w:t>●個人因素所產生之消費，如飲料、私人購物費…等。</w:t>
                      </w:r>
                    </w:p>
                    <w:p w14:paraId="3F164296" w14:textId="77777777" w:rsidR="00D3267F" w:rsidRPr="00DF1456" w:rsidRDefault="00D3267F" w:rsidP="00DF1456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color w:val="0F243E" w:themeColor="text2" w:themeShade="80"/>
                        </w:rPr>
                      </w:pPr>
                      <w:r w:rsidRPr="00DF1456">
                        <w:rPr>
                          <w:rFonts w:ascii="微軟正黑體" w:eastAsia="微軟正黑體" w:hAnsi="微軟正黑體" w:hint="eastAsia"/>
                          <w:color w:val="0F243E" w:themeColor="text2" w:themeShade="80"/>
                        </w:rPr>
                        <w:t>●個人旅遊平安保險，依規定旅客若有個別需求，得自行投保旅行平安保險。</w:t>
                      </w:r>
                    </w:p>
                    <w:p w14:paraId="540548B6" w14:textId="77777777" w:rsidR="00D3267F" w:rsidRPr="008D423A" w:rsidRDefault="00D3267F" w:rsidP="00DF1456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color w:val="0F243E" w:themeColor="text2" w:themeShade="80"/>
                        </w:rPr>
                      </w:pPr>
                      <w:r w:rsidRPr="00DF1456">
                        <w:rPr>
                          <w:rFonts w:ascii="微軟正黑體" w:eastAsia="微軟正黑體" w:hAnsi="微軟正黑體" w:hint="eastAsia"/>
                          <w:color w:val="0F243E" w:themeColor="text2" w:themeShade="80"/>
                        </w:rPr>
                        <w:t>●本行程表上未註明之各項開銷，建議、自費或自由行程所衍生之任何費用。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351527">
        <w:rPr>
          <w:noProof/>
        </w:rPr>
        <w:drawing>
          <wp:anchor distT="0" distB="0" distL="114300" distR="114300" simplePos="0" relativeHeight="251659776" behindDoc="0" locked="0" layoutInCell="0" allowOverlap="1" wp14:anchorId="5F0D3F12" wp14:editId="1A397AB2">
            <wp:simplePos x="0" y="0"/>
            <wp:positionH relativeFrom="column">
              <wp:posOffset>1239520</wp:posOffset>
            </wp:positionH>
            <wp:positionV relativeFrom="page">
              <wp:posOffset>5201285</wp:posOffset>
            </wp:positionV>
            <wp:extent cx="1236980" cy="382905"/>
            <wp:effectExtent l="0" t="0" r="1270" b="0"/>
            <wp:wrapNone/>
            <wp:docPr id="41" name="圖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980" cy="382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1527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24BA62" wp14:editId="5E0F1286">
                <wp:simplePos x="0" y="0"/>
                <wp:positionH relativeFrom="column">
                  <wp:posOffset>-284480</wp:posOffset>
                </wp:positionH>
                <wp:positionV relativeFrom="page">
                  <wp:posOffset>5191851</wp:posOffset>
                </wp:positionV>
                <wp:extent cx="1389380" cy="388620"/>
                <wp:effectExtent l="76200" t="38100" r="96520" b="106680"/>
                <wp:wrapNone/>
                <wp:docPr id="40" name="圓角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380" cy="3886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9DC8D1" w14:textId="77777777" w:rsidR="00D3267F" w:rsidRPr="00EF4AFC" w:rsidRDefault="00D3267F" w:rsidP="00C649B4">
                            <w:pPr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40"/>
                              </w:rPr>
                              <w:t>票價未含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24BA62" id="圓角矩形 40" o:spid="_x0000_s1037" style="position:absolute;margin-left:-22.4pt;margin-top:408.8pt;width:109.4pt;height:30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LUUeAMAAFsHAAAOAAAAZHJzL2Uyb0RvYy54bWysVctqJDcU3QfmH0Tt4+qXx+3G7cF48DDg&#10;jI3t4LVapeoSqCSNpH44n5HZBgLZhHxEPsckn5Gjq+pqe54wZFOlx73nvs69Onm1bTVbSx+UNfNi&#10;eDAomDTCVsos58XPdxc/TgsWIjcV19bIefEgQ/Hq9MUPJxs3kyPbWF1JzwBiwmzj5kUTo5uVZRCN&#10;bHk4sE4aXNbWtzxi65dl5fkG6K0uR4PBy3JjfeW8FTIEnL7Ol8Up4de1FPGqroOMTM8L+Bbp6+m7&#10;SN/y9ITPlp67RonODf4dXrRcGRjtoV7zyNnKq0+gWiW8DbaOB8K2pa1rJSTFgGiGg4+iuW24kxQL&#10;khNcn6bw/8GKd+trz1Q1LyZIj+EtavT424d///z1n9//evz7D4Zj5Gjjwgyit+7ad7uAZQp4W/s2&#10;/REK21JeH/q8ym1kAofD8fR4PAW+wN14On05ItByr+18iG+kbVlazAtvV6a6QfEop3x9GSLMQn4n&#10;lywGq1V1obSmTSKMPNeerTlKzYWQJg5JXa/an2yVz48OB4OdbeJYUiHkZ2jaJExjE3o2nE8kMQre&#10;UMSrKP1tU23YQq/8DU85nEwOEWalUhCjo+OU00qBbocT2IVlxvUSfSKiJ9eCXy56n0likCPWruHZ&#10;4zFY3nucxclfu7NOu2eOBcQux1XyUaCgnndZtT42tuP6hbcmZ9dbNAeHv/AOPUp/L9ddEZHzjJHQ&#10;tFo28UYtmVfo7gXX3AhZdSF+A216RPElMgFzh5RTv/c3uOz3Qq6lvmMbcOd4gJoVrEnMGe5TQYJl&#10;4mVmIq3ig5bkqLmRNVgN7o1yor9Mj9DwSuZcJ3L0ud5pZH8TYEKuwYgeO/Or59Fz6uVAO/mkmmvU&#10;K+dKf1W51yDLKFiv3CpjOwrt/MzWNUjfWc7ycP9JatIybhdb6vghiaajha0eMAZABSp/cOJCoREv&#10;eYjX3GMgogAY8vEKn1pblMV2KxTG+l8+d57kMadwW7ANBuy8CO9X3Euw7K3BBDseTlJ7RNpMDo8w&#10;E5h/erN4emNW7blFYw/xnDhByyQf9W5Ze9ve4y04S1ZxBWrCdm61bnMe8+DHayLk2RmJYQo7Hi/N&#10;rRMJPCU6zZi77T33ruubiDn2zu6GMZ99NI+ybNI09mwVba1oWO3z2pUAE5y41HVgeiKe7klq/yae&#10;/gcAAP//AwBQSwMEFAAGAAgAAAAhAOng8hHhAAAACwEAAA8AAABkcnMvZG93bnJldi54bWxMj8FO&#10;wzAQRO9I/IO1SNxaJyRq0hCnQkhw4USLkLg58TZOG6+j2E1Dvx73RI+zM5p9U25m07MJR9dZEhAv&#10;I2BIjVUdtQK+dm+LHJjzkpTsLaGAX3Swqe7vSlkoe6ZPnLa+ZaGEXCEFaO+HgnPXaDTSLe2AFLy9&#10;HY30QY4tV6M8h3LT86coWnEjOwoftBzwVWNz3J6MgPf6Z/eh2369v6wvU6KS+JB8x0I8Pswvz8A8&#10;zv4/DFf8gA5VYKrtiZRjvYBFmgZ0LyCPsxWwayJLw7o6XLI8B16V/HZD9QcAAP//AwBQSwECLQAU&#10;AAYACAAAACEAtoM4kv4AAADhAQAAEwAAAAAAAAAAAAAAAAAAAAAAW0NvbnRlbnRfVHlwZXNdLnht&#10;bFBLAQItABQABgAIAAAAIQA4/SH/1gAAAJQBAAALAAAAAAAAAAAAAAAAAC8BAABfcmVscy8ucmVs&#10;c1BLAQItABQABgAIAAAAIQBEVLUUeAMAAFsHAAAOAAAAAAAAAAAAAAAAAC4CAABkcnMvZTJvRG9j&#10;LnhtbFBLAQItABQABgAIAAAAIQDp4PIR4QAAAAsBAAAPAAAAAAAAAAAAAAAAANIFAABkcnMvZG93&#10;bnJldi54bWxQSwUGAAAAAAQABADzAAAA4AYAAAAA&#10;" fillcolor="#365f91 [2404]" stroked="f" strokeweight="2pt">
                <v:shadow on="t" color="black" opacity="20971f" offset="0,2.2pt"/>
                <v:textbox>
                  <w:txbxContent>
                    <w:p w14:paraId="049DC8D1" w14:textId="77777777" w:rsidR="00D3267F" w:rsidRPr="00EF4AFC" w:rsidRDefault="00D3267F" w:rsidP="00C649B4">
                      <w:pPr>
                        <w:spacing w:line="4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sz w:val="4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40"/>
                        </w:rPr>
                        <w:t>票價未含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2820B8F3" w14:textId="77777777" w:rsidR="00351527" w:rsidRDefault="00351527" w:rsidP="006733C7">
      <w:pPr>
        <w:ind w:rightChars="49" w:right="118"/>
      </w:pPr>
    </w:p>
    <w:p w14:paraId="0A640BEF" w14:textId="77777777" w:rsidR="00351527" w:rsidRDefault="00351527" w:rsidP="006733C7">
      <w:pPr>
        <w:ind w:rightChars="49" w:right="118"/>
      </w:pPr>
    </w:p>
    <w:p w14:paraId="3B2A9881" w14:textId="77777777" w:rsidR="00351527" w:rsidRDefault="00351527" w:rsidP="006733C7">
      <w:pPr>
        <w:ind w:rightChars="49" w:right="118"/>
      </w:pPr>
    </w:p>
    <w:p w14:paraId="6C296E0B" w14:textId="77777777" w:rsidR="00351527" w:rsidRDefault="00351527" w:rsidP="006733C7">
      <w:pPr>
        <w:ind w:rightChars="49" w:right="118"/>
      </w:pPr>
    </w:p>
    <w:p w14:paraId="0C6F8C64" w14:textId="77777777" w:rsidR="00351527" w:rsidRDefault="00351527" w:rsidP="006733C7">
      <w:pPr>
        <w:ind w:rightChars="49" w:right="118"/>
      </w:pPr>
    </w:p>
    <w:p w14:paraId="2E699D7D" w14:textId="77777777" w:rsidR="00351527" w:rsidRDefault="00351527" w:rsidP="006733C7">
      <w:pPr>
        <w:ind w:rightChars="49" w:right="118"/>
      </w:pPr>
    </w:p>
    <w:p w14:paraId="24CB90FD" w14:textId="77777777" w:rsidR="00351527" w:rsidRDefault="00351527" w:rsidP="006733C7">
      <w:pPr>
        <w:ind w:rightChars="49" w:right="118"/>
      </w:pPr>
    </w:p>
    <w:p w14:paraId="308605D0" w14:textId="77777777" w:rsidR="00351527" w:rsidRDefault="00351527" w:rsidP="006733C7">
      <w:pPr>
        <w:ind w:rightChars="49" w:right="118"/>
      </w:pPr>
    </w:p>
    <w:p w14:paraId="2099D67B" w14:textId="53FC3B9E" w:rsidR="005C189E" w:rsidRDefault="005C189E" w:rsidP="006733C7">
      <w:pPr>
        <w:ind w:rightChars="49" w:right="118"/>
      </w:pPr>
    </w:p>
    <w:p w14:paraId="2FA7FEB3" w14:textId="77777777" w:rsidR="00DB35A9" w:rsidRDefault="00DB35A9" w:rsidP="006733C7">
      <w:pPr>
        <w:ind w:rightChars="49" w:right="118"/>
      </w:pPr>
    </w:p>
    <w:tbl>
      <w:tblPr>
        <w:tblW w:w="48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166"/>
        <w:gridCol w:w="1878"/>
        <w:gridCol w:w="1877"/>
        <w:gridCol w:w="4334"/>
      </w:tblGrid>
      <w:tr w:rsidR="00DB35A9" w:rsidRPr="001806F8" w14:paraId="6F47715E" w14:textId="77777777" w:rsidTr="007E59E8">
        <w:trPr>
          <w:jc w:val="center"/>
        </w:trPr>
        <w:tc>
          <w:tcPr>
            <w:tcW w:w="2126" w:type="dxa"/>
            <w:shd w:val="clear" w:color="auto" w:fill="365F91"/>
          </w:tcPr>
          <w:p w14:paraId="5AE2E381" w14:textId="77777777" w:rsidR="00DB35A9" w:rsidRPr="002C357B" w:rsidRDefault="00DB35A9" w:rsidP="00940376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FFFFFF"/>
                <w:sz w:val="28"/>
                <w:szCs w:val="28"/>
              </w:rPr>
            </w:pPr>
            <w:r w:rsidRPr="002C357B">
              <w:rPr>
                <w:rFonts w:ascii="微軟正黑體" w:eastAsia="微軟正黑體" w:hAnsi="微軟正黑體" w:hint="eastAsia"/>
                <w:bCs/>
                <w:color w:val="FFFFFF"/>
                <w:sz w:val="28"/>
                <w:szCs w:val="28"/>
              </w:rPr>
              <w:t>日期</w:t>
            </w:r>
          </w:p>
        </w:tc>
        <w:tc>
          <w:tcPr>
            <w:tcW w:w="1843" w:type="dxa"/>
            <w:shd w:val="clear" w:color="auto" w:fill="365F91"/>
          </w:tcPr>
          <w:p w14:paraId="4D3EBAD5" w14:textId="77777777" w:rsidR="00DB35A9" w:rsidRPr="002C357B" w:rsidRDefault="00DB35A9" w:rsidP="00940376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FFFFFF"/>
                <w:sz w:val="28"/>
                <w:szCs w:val="28"/>
              </w:rPr>
            </w:pPr>
            <w:r w:rsidRPr="002C357B">
              <w:rPr>
                <w:rFonts w:ascii="微軟正黑體" w:eastAsia="微軟正黑體" w:hAnsi="微軟正黑體" w:hint="eastAsia"/>
                <w:b/>
                <w:bCs/>
                <w:color w:val="FFFFFF"/>
                <w:sz w:val="28"/>
                <w:szCs w:val="28"/>
              </w:rPr>
              <w:t>飯店</w:t>
            </w:r>
          </w:p>
        </w:tc>
        <w:tc>
          <w:tcPr>
            <w:tcW w:w="1842" w:type="dxa"/>
            <w:shd w:val="clear" w:color="auto" w:fill="365F91"/>
          </w:tcPr>
          <w:p w14:paraId="7A925797" w14:textId="77777777" w:rsidR="00DB35A9" w:rsidRPr="002C357B" w:rsidRDefault="00DB35A9" w:rsidP="00940376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FFFFFF"/>
                <w:sz w:val="28"/>
                <w:szCs w:val="28"/>
              </w:rPr>
            </w:pPr>
            <w:r w:rsidRPr="002C357B">
              <w:rPr>
                <w:rFonts w:ascii="微軟正黑體" w:eastAsia="微軟正黑體" w:hAnsi="微軟正黑體" w:hint="eastAsia"/>
                <w:bCs/>
                <w:color w:val="FFFFFF"/>
                <w:sz w:val="28"/>
                <w:szCs w:val="28"/>
              </w:rPr>
              <w:t>價格</w:t>
            </w:r>
          </w:p>
        </w:tc>
        <w:tc>
          <w:tcPr>
            <w:tcW w:w="4253" w:type="dxa"/>
            <w:shd w:val="clear" w:color="auto" w:fill="365F91"/>
            <w:vAlign w:val="center"/>
          </w:tcPr>
          <w:p w14:paraId="5B37305E" w14:textId="77777777" w:rsidR="00DB35A9" w:rsidRPr="002C357B" w:rsidRDefault="00DB35A9" w:rsidP="00940376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FFFFFF"/>
                <w:sz w:val="28"/>
                <w:szCs w:val="28"/>
              </w:rPr>
            </w:pPr>
            <w:r w:rsidRPr="002C357B">
              <w:rPr>
                <w:rFonts w:ascii="微軟正黑體" w:eastAsia="微軟正黑體" w:hAnsi="微軟正黑體" w:hint="eastAsia"/>
                <w:bCs/>
                <w:color w:val="FFFFFF"/>
                <w:sz w:val="28"/>
                <w:szCs w:val="28"/>
              </w:rPr>
              <w:t>備註</w:t>
            </w:r>
          </w:p>
        </w:tc>
      </w:tr>
      <w:tr w:rsidR="00DB35A9" w:rsidRPr="001806F8" w14:paraId="230DF18A" w14:textId="77777777" w:rsidTr="007E59E8">
        <w:trPr>
          <w:trHeight w:val="1196"/>
          <w:jc w:val="center"/>
        </w:trPr>
        <w:tc>
          <w:tcPr>
            <w:tcW w:w="2126" w:type="dxa"/>
            <w:vMerge w:val="restart"/>
            <w:shd w:val="clear" w:color="auto" w:fill="C6D9F1"/>
            <w:vAlign w:val="center"/>
          </w:tcPr>
          <w:p w14:paraId="22D52095" w14:textId="77777777" w:rsidR="00DB35A9" w:rsidRPr="008E432D" w:rsidRDefault="00DB35A9" w:rsidP="0094037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color w:val="244061"/>
                <w:szCs w:val="24"/>
              </w:rPr>
            </w:pPr>
            <w:r w:rsidRPr="008E432D">
              <w:rPr>
                <w:rFonts w:ascii="微軟正黑體" w:eastAsia="微軟正黑體" w:hAnsi="微軟正黑體" w:hint="eastAsia"/>
                <w:b/>
                <w:bCs/>
                <w:color w:val="244061"/>
                <w:szCs w:val="24"/>
              </w:rPr>
              <w:t>9-10月</w:t>
            </w:r>
          </w:p>
          <w:p w14:paraId="654FAA4D" w14:textId="77777777" w:rsidR="00DB35A9" w:rsidRPr="008E432D" w:rsidRDefault="00DB35A9" w:rsidP="0094037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color w:val="244061"/>
                <w:szCs w:val="24"/>
              </w:rPr>
            </w:pPr>
            <w:r w:rsidRPr="008E432D">
              <w:rPr>
                <w:rFonts w:ascii="微軟正黑體" w:eastAsia="微軟正黑體" w:hAnsi="微軟正黑體" w:hint="eastAsia"/>
                <w:b/>
                <w:bCs/>
                <w:color w:val="244061"/>
                <w:szCs w:val="24"/>
              </w:rPr>
              <w:t>連續假期不適用</w:t>
            </w:r>
          </w:p>
        </w:tc>
        <w:tc>
          <w:tcPr>
            <w:tcW w:w="1843" w:type="dxa"/>
            <w:shd w:val="clear" w:color="auto" w:fill="C6D9F1"/>
            <w:vAlign w:val="center"/>
          </w:tcPr>
          <w:p w14:paraId="3C453253" w14:textId="77777777" w:rsidR="00DB35A9" w:rsidRPr="008E432D" w:rsidRDefault="00DB35A9" w:rsidP="0094037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color w:val="244061"/>
                <w:szCs w:val="24"/>
              </w:rPr>
            </w:pPr>
            <w:r w:rsidRPr="008E432D">
              <w:rPr>
                <w:rFonts w:ascii="微軟正黑體" w:eastAsia="微軟正黑體" w:hAnsi="微軟正黑體" w:hint="eastAsia"/>
                <w:b/>
                <w:bCs/>
                <w:color w:val="244061"/>
                <w:szCs w:val="24"/>
              </w:rPr>
              <w:t>澎湖灣行旅</w:t>
            </w:r>
          </w:p>
        </w:tc>
        <w:tc>
          <w:tcPr>
            <w:tcW w:w="1842" w:type="dxa"/>
            <w:vMerge w:val="restart"/>
            <w:shd w:val="clear" w:color="auto" w:fill="C6D9F1"/>
            <w:vAlign w:val="center"/>
          </w:tcPr>
          <w:p w14:paraId="45A878A3" w14:textId="77777777" w:rsidR="00DB35A9" w:rsidRPr="008E432D" w:rsidRDefault="00DB35A9" w:rsidP="0094037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color w:val="244061"/>
                <w:sz w:val="28"/>
                <w:szCs w:val="28"/>
              </w:rPr>
            </w:pPr>
            <w:r w:rsidRPr="008E432D">
              <w:rPr>
                <w:rFonts w:ascii="微軟正黑體" w:eastAsia="微軟正黑體" w:hAnsi="微軟正黑體"/>
                <w:b/>
                <w:bCs/>
                <w:color w:val="244061"/>
                <w:sz w:val="28"/>
                <w:szCs w:val="28"/>
              </w:rPr>
              <w:t>6999</w:t>
            </w:r>
          </w:p>
        </w:tc>
        <w:tc>
          <w:tcPr>
            <w:tcW w:w="4253" w:type="dxa"/>
            <w:vMerge w:val="restart"/>
            <w:shd w:val="clear" w:color="auto" w:fill="C6D9F1"/>
            <w:vAlign w:val="center"/>
          </w:tcPr>
          <w:p w14:paraId="6B28E0ED" w14:textId="77777777" w:rsidR="00DB35A9" w:rsidRPr="008E432D" w:rsidRDefault="00DB35A9" w:rsidP="00940376">
            <w:pPr>
              <w:widowControl/>
              <w:numPr>
                <w:ilvl w:val="0"/>
                <w:numId w:val="2"/>
              </w:num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color w:val="244061"/>
                <w:szCs w:val="24"/>
              </w:rPr>
            </w:pPr>
            <w:r w:rsidRPr="008E432D">
              <w:rPr>
                <w:rFonts w:ascii="微軟正黑體" w:eastAsia="微軟正黑體" w:hAnsi="微軟正黑體" w:hint="eastAsia"/>
                <w:b/>
                <w:bCs/>
                <w:color w:val="244061"/>
                <w:szCs w:val="24"/>
              </w:rPr>
              <w:t>2歲以下嬰兒收NT</w:t>
            </w:r>
            <w:r w:rsidRPr="008E432D">
              <w:rPr>
                <w:rFonts w:ascii="微軟正黑體" w:eastAsia="微軟正黑體" w:hAnsi="微軟正黑體"/>
                <w:b/>
                <w:bCs/>
                <w:color w:val="244061"/>
                <w:szCs w:val="24"/>
              </w:rPr>
              <w:t>5</w:t>
            </w:r>
            <w:r w:rsidRPr="008E432D">
              <w:rPr>
                <w:rFonts w:ascii="微軟正黑體" w:eastAsia="微軟正黑體" w:hAnsi="微軟正黑體" w:hint="eastAsia"/>
                <w:b/>
                <w:bCs/>
                <w:color w:val="244061"/>
                <w:szCs w:val="24"/>
              </w:rPr>
              <w:t>00</w:t>
            </w:r>
          </w:p>
          <w:p w14:paraId="1A49CA87" w14:textId="77777777" w:rsidR="00DB35A9" w:rsidRPr="008E432D" w:rsidRDefault="00DB35A9" w:rsidP="00940376">
            <w:pPr>
              <w:widowControl/>
              <w:numPr>
                <w:ilvl w:val="0"/>
                <w:numId w:val="2"/>
              </w:num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color w:val="244061"/>
                <w:szCs w:val="24"/>
              </w:rPr>
            </w:pPr>
            <w:r w:rsidRPr="008E432D">
              <w:rPr>
                <w:rFonts w:ascii="微軟正黑體" w:eastAsia="微軟正黑體" w:hAnsi="微軟正黑體" w:hint="eastAsia"/>
                <w:b/>
                <w:bCs/>
                <w:color w:val="244061"/>
                <w:szCs w:val="24"/>
              </w:rPr>
              <w:t>6歲以下小不佔床-</w:t>
            </w:r>
            <w:r w:rsidRPr="008E432D">
              <w:rPr>
                <w:rFonts w:ascii="微軟正黑體" w:eastAsia="微軟正黑體" w:hAnsi="微軟正黑體"/>
                <w:b/>
                <w:bCs/>
                <w:color w:val="244061"/>
                <w:szCs w:val="24"/>
              </w:rPr>
              <w:t>NT1</w:t>
            </w:r>
            <w:r w:rsidRPr="008E432D">
              <w:rPr>
                <w:rFonts w:ascii="微軟正黑體" w:eastAsia="微軟正黑體" w:hAnsi="微軟正黑體" w:hint="eastAsia"/>
                <w:b/>
                <w:bCs/>
                <w:color w:val="244061"/>
                <w:szCs w:val="24"/>
              </w:rPr>
              <w:t>000</w:t>
            </w:r>
          </w:p>
          <w:p w14:paraId="1BEB5C36" w14:textId="77777777" w:rsidR="00DB35A9" w:rsidRPr="008E432D" w:rsidRDefault="00DB35A9" w:rsidP="00940376">
            <w:pPr>
              <w:widowControl/>
              <w:numPr>
                <w:ilvl w:val="0"/>
                <w:numId w:val="2"/>
              </w:num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color w:val="244061"/>
                <w:szCs w:val="24"/>
              </w:rPr>
            </w:pPr>
            <w:r w:rsidRPr="008E432D">
              <w:rPr>
                <w:rFonts w:ascii="微軟正黑體" w:eastAsia="微軟正黑體" w:hAnsi="微軟正黑體" w:hint="eastAsia"/>
                <w:b/>
                <w:bCs/>
                <w:color w:val="244061"/>
                <w:szCs w:val="24"/>
              </w:rPr>
              <w:t>三人一室同價</w:t>
            </w:r>
          </w:p>
          <w:p w14:paraId="2F3D3BD1" w14:textId="77777777" w:rsidR="00DB35A9" w:rsidRDefault="00DB35A9" w:rsidP="00940376">
            <w:pPr>
              <w:widowControl/>
              <w:numPr>
                <w:ilvl w:val="0"/>
                <w:numId w:val="2"/>
              </w:num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color w:val="244061"/>
                <w:szCs w:val="24"/>
              </w:rPr>
            </w:pPr>
            <w:r w:rsidRPr="008E432D">
              <w:rPr>
                <w:rFonts w:ascii="微軟正黑體" w:eastAsia="微軟正黑體" w:hAnsi="微軟正黑體" w:hint="eastAsia"/>
                <w:b/>
                <w:bCs/>
                <w:color w:val="244061"/>
                <w:szCs w:val="24"/>
              </w:rPr>
              <w:t>四人一室-</w:t>
            </w:r>
            <w:r w:rsidRPr="008E432D">
              <w:rPr>
                <w:rFonts w:ascii="微軟正黑體" w:eastAsia="微軟正黑體" w:hAnsi="微軟正黑體"/>
                <w:b/>
                <w:bCs/>
                <w:color w:val="244061"/>
                <w:szCs w:val="24"/>
              </w:rPr>
              <w:t>NT</w:t>
            </w:r>
            <w:r>
              <w:rPr>
                <w:rFonts w:ascii="微軟正黑體" w:eastAsia="微軟正黑體" w:hAnsi="微軟正黑體"/>
                <w:b/>
                <w:bCs/>
                <w:color w:val="244061"/>
                <w:szCs w:val="24"/>
              </w:rPr>
              <w:t>3</w:t>
            </w:r>
            <w:r w:rsidRPr="008E432D">
              <w:rPr>
                <w:rFonts w:ascii="微軟正黑體" w:eastAsia="微軟正黑體" w:hAnsi="微軟正黑體" w:hint="eastAsia"/>
                <w:b/>
                <w:bCs/>
                <w:color w:val="244061"/>
                <w:szCs w:val="24"/>
              </w:rPr>
              <w:t>00/人</w:t>
            </w:r>
          </w:p>
          <w:p w14:paraId="5B2C7D3E" w14:textId="77777777" w:rsidR="00DB35A9" w:rsidRPr="008E432D" w:rsidRDefault="00DB35A9" w:rsidP="00940376">
            <w:pPr>
              <w:widowControl/>
              <w:numPr>
                <w:ilvl w:val="0"/>
                <w:numId w:val="2"/>
              </w:num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color w:val="24406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244061"/>
                <w:szCs w:val="24"/>
              </w:rPr>
              <w:t>單人房需補房差+</w:t>
            </w:r>
            <w:r>
              <w:rPr>
                <w:rFonts w:ascii="微軟正黑體" w:eastAsia="微軟正黑體" w:hAnsi="微軟正黑體"/>
                <w:b/>
                <w:bCs/>
                <w:color w:val="244061"/>
                <w:szCs w:val="24"/>
              </w:rPr>
              <w:t>1400/</w:t>
            </w:r>
            <w:r>
              <w:rPr>
                <w:rFonts w:ascii="微軟正黑體" w:eastAsia="微軟正黑體" w:hAnsi="微軟正黑體" w:hint="eastAsia"/>
                <w:b/>
                <w:bCs/>
                <w:color w:val="244061"/>
                <w:szCs w:val="24"/>
              </w:rPr>
              <w:t>人</w:t>
            </w:r>
          </w:p>
          <w:p w14:paraId="54CD95D4" w14:textId="77777777" w:rsidR="00DB35A9" w:rsidRPr="008E432D" w:rsidRDefault="00DB35A9" w:rsidP="00940376">
            <w:pPr>
              <w:widowControl/>
              <w:numPr>
                <w:ilvl w:val="0"/>
                <w:numId w:val="2"/>
              </w:num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color w:val="FF00FF"/>
                <w:szCs w:val="24"/>
              </w:rPr>
            </w:pPr>
            <w:r w:rsidRPr="008E432D">
              <w:rPr>
                <w:rFonts w:ascii="微軟正黑體" w:eastAsia="微軟正黑體" w:hAnsi="微軟正黑體" w:hint="eastAsia"/>
                <w:b/>
                <w:bCs/>
                <w:color w:val="244061"/>
                <w:szCs w:val="24"/>
              </w:rPr>
              <w:t>敬老、愛心票-</w:t>
            </w:r>
            <w:r w:rsidRPr="008E432D">
              <w:rPr>
                <w:rFonts w:ascii="微軟正黑體" w:eastAsia="微軟正黑體" w:hAnsi="微軟正黑體"/>
                <w:b/>
                <w:bCs/>
                <w:color w:val="244061"/>
                <w:szCs w:val="24"/>
              </w:rPr>
              <w:t>NT</w:t>
            </w:r>
            <w:r w:rsidRPr="008E432D">
              <w:rPr>
                <w:rFonts w:ascii="微軟正黑體" w:eastAsia="微軟正黑體" w:hAnsi="微軟正黑體" w:hint="eastAsia"/>
                <w:b/>
                <w:bCs/>
                <w:color w:val="244061"/>
                <w:szCs w:val="24"/>
              </w:rPr>
              <w:t>800/人</w:t>
            </w:r>
          </w:p>
          <w:p w14:paraId="6DF9CBD7" w14:textId="77777777" w:rsidR="00DB35A9" w:rsidRPr="008E432D" w:rsidRDefault="00DB35A9" w:rsidP="00940376">
            <w:pPr>
              <w:widowControl/>
              <w:spacing w:line="0" w:lineRule="atLeast"/>
              <w:ind w:left="360"/>
              <w:jc w:val="both"/>
              <w:rPr>
                <w:rFonts w:ascii="微軟正黑體" w:eastAsia="微軟正黑體" w:hAnsi="微軟正黑體"/>
                <w:b/>
                <w:bCs/>
                <w:color w:val="244061"/>
                <w:szCs w:val="24"/>
              </w:rPr>
            </w:pPr>
            <w:r w:rsidRPr="008E432D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★週末不加價</w:t>
            </w:r>
          </w:p>
        </w:tc>
      </w:tr>
      <w:tr w:rsidR="00DB35A9" w:rsidRPr="001806F8" w14:paraId="00197C16" w14:textId="77777777" w:rsidTr="007E59E8">
        <w:trPr>
          <w:trHeight w:val="1417"/>
          <w:jc w:val="center"/>
        </w:trPr>
        <w:tc>
          <w:tcPr>
            <w:tcW w:w="2126" w:type="dxa"/>
            <w:vMerge/>
            <w:shd w:val="clear" w:color="auto" w:fill="C6D9F1"/>
            <w:vAlign w:val="center"/>
          </w:tcPr>
          <w:p w14:paraId="68F80D7A" w14:textId="77777777" w:rsidR="00DB35A9" w:rsidRPr="00E06D29" w:rsidRDefault="00DB35A9" w:rsidP="0094037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color w:val="244061"/>
                <w:szCs w:val="26"/>
              </w:rPr>
            </w:pPr>
          </w:p>
        </w:tc>
        <w:tc>
          <w:tcPr>
            <w:tcW w:w="1843" w:type="dxa"/>
            <w:shd w:val="clear" w:color="auto" w:fill="C6D9F1"/>
            <w:vAlign w:val="center"/>
          </w:tcPr>
          <w:p w14:paraId="0F29F311" w14:textId="77777777" w:rsidR="00DB35A9" w:rsidRPr="00E06D29" w:rsidRDefault="00DB35A9" w:rsidP="0094037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color w:val="244061"/>
                <w:szCs w:val="26"/>
              </w:rPr>
            </w:pPr>
            <w:r w:rsidRPr="00E06D29">
              <w:rPr>
                <w:rFonts w:ascii="微軟正黑體" w:eastAsia="微軟正黑體" w:hAnsi="微軟正黑體" w:hint="eastAsia"/>
                <w:b/>
                <w:bCs/>
                <w:color w:val="244061"/>
                <w:szCs w:val="26"/>
              </w:rPr>
              <w:t>快樂渡假村</w:t>
            </w:r>
          </w:p>
        </w:tc>
        <w:tc>
          <w:tcPr>
            <w:tcW w:w="1842" w:type="dxa"/>
            <w:vMerge/>
            <w:shd w:val="clear" w:color="auto" w:fill="C6D9F1"/>
            <w:vAlign w:val="center"/>
          </w:tcPr>
          <w:p w14:paraId="575E7C4F" w14:textId="77777777" w:rsidR="00DB35A9" w:rsidRPr="00E06D29" w:rsidRDefault="00DB35A9" w:rsidP="0094037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color w:val="244061"/>
                <w:szCs w:val="26"/>
              </w:rPr>
            </w:pPr>
          </w:p>
        </w:tc>
        <w:tc>
          <w:tcPr>
            <w:tcW w:w="4253" w:type="dxa"/>
            <w:vMerge/>
            <w:shd w:val="clear" w:color="auto" w:fill="C6D9F1"/>
            <w:vAlign w:val="center"/>
          </w:tcPr>
          <w:p w14:paraId="5ED3D82F" w14:textId="77777777" w:rsidR="00DB35A9" w:rsidRPr="00E06D29" w:rsidRDefault="00DB35A9" w:rsidP="0094037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color w:val="244061"/>
                <w:sz w:val="26"/>
                <w:szCs w:val="26"/>
              </w:rPr>
            </w:pPr>
          </w:p>
        </w:tc>
      </w:tr>
    </w:tbl>
    <w:p w14:paraId="48C5DEF6" w14:textId="30EDD8EE" w:rsidR="00351527" w:rsidRDefault="008641C2" w:rsidP="006733C7">
      <w:pPr>
        <w:ind w:rightChars="49" w:right="1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B92C4AE" wp14:editId="4A67C453">
                <wp:simplePos x="0" y="0"/>
                <wp:positionH relativeFrom="column">
                  <wp:posOffset>-41910</wp:posOffset>
                </wp:positionH>
                <wp:positionV relativeFrom="paragraph">
                  <wp:posOffset>2459438</wp:posOffset>
                </wp:positionV>
                <wp:extent cx="6411595" cy="439387"/>
                <wp:effectExtent l="0" t="0" r="8255" b="0"/>
                <wp:wrapNone/>
                <wp:docPr id="24" name="文字方塊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1595" cy="4393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CB73B" w14:textId="77777777" w:rsidR="00D3267F" w:rsidRPr="008641C2" w:rsidRDefault="00D3267F" w:rsidP="002C357B">
                            <w:pPr>
                              <w:spacing w:line="280" w:lineRule="exact"/>
                              <w:rPr>
                                <w:color w:val="943634" w:themeColor="accent2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2C4AE" id="文字方塊 24" o:spid="_x0000_s1038" type="#_x0000_t202" style="position:absolute;margin-left:-3.3pt;margin-top:193.65pt;width:504.85pt;height:34.6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jL/qAIAAJgFAAAOAAAAZHJzL2Uyb0RvYy54bWysVF1u2zAMfh+wOwh6Xx2nSX+COEXWosOA&#10;oi3WDn1WZCkxJouapMTOLjBgB+ied4AdYAdqzzFKtpOs60uHvdiU+JEUyY8cn9SlIithXQE6o+le&#10;jxKhOeSFnmf04+35myNKnGc6Zwq0yOhaOHoyef1qXJmR6MMCVC4sQSfajSqT0YX3ZpQkji9Eydwe&#10;GKFRKcGWzOPRzpPcsgq9lyrp93oHSQU2Nxa4cA5vzxolnUT/Ugrur6R0whOVUXybj18bv7PwTSZj&#10;NppbZhYFb5/B/uEVJSs0Bt24OmOekaUt/nJVFtyCA+n3OJQJSFlwEXPAbNLek2xuFsyImAsWx5lN&#10;mdz/c8svV9eWFHlG+wNKNCuxR4/3Xx9+fn+8//Xw4xvBa6xRZdwIoTcGwb5+CzX2urt3eBlSr6Ut&#10;wx+TIqjHaq83FRa1JxwvDwZpOjweUsJRN9g/3j86DG6SrbWxzr8TUJIgZNRiB2Nh2erC+QbaQUIw&#10;B6rIzwul4iGwRpwqS1YM+618fCM6/wOlNKnwJfvDXnSsIZg3npUObkTkTRsuZN5kGCW/ViJglP4g&#10;JNYtJvpMbMa50Jv4ER1QEkO9xLDFb1/1EuMmD7SIkUH7jXFZaLAx+zho25Lln7qSyQaPvdnJO4i+&#10;ntWRMGm/Y8AM8jUSw0IzXs7w8wK7d8Gcv2YW5wm5gDvCX+FHKsDqQytRsgD75bn7gEeao5aSCucz&#10;o+7zkllBiXqvcQCO08EgDHQ8DIaHfTzYXc1sV6OX5SkgJVLcRoZHMeC96kRpobzDVTINUVHFNMfY&#10;GfWdeOqbrYGriIvpNIJwhA3zF/rG8OA6lDlw87a+Y9a0BPZI/UvoJpmNnvC4wQZLDdOlB1lEkodC&#10;N1VtG4DjH8ekXVVhv+yeI2q7UCe/AQAA//8DAFBLAwQUAAYACAAAACEA8uuZzeIAAAALAQAADwAA&#10;AGRycy9kb3ducmV2LnhtbEyPy07DMBBF90j8gzVIbFBrF5O0CnEqhHhI3dHwEDs3HpKIeBzFbhL+&#10;HncFy9E9uvdMvp1tx0YcfOtIwWopgCFVzrRUK3gtHxcbYD5oMrpzhAp+0MO2OD/LdWbcRC847kPN&#10;Ygn5TCtoQugzzn3VoNV+6XqkmH25weoQz6HmZtBTLLcdvxYi5Va3FBca3eN9g9X3/mgVfF7VHzs/&#10;P71NMpH9w/NYrt9NqdTlxXx3CyzgHP5gOOlHdSii08EdyXjWKVikaSQVyM1aAjsBQsgVsIOCmyRN&#10;gBc5//9D8QsAAP//AwBQSwECLQAUAAYACAAAACEAtoM4kv4AAADhAQAAEwAAAAAAAAAAAAAAAAAA&#10;AAAAW0NvbnRlbnRfVHlwZXNdLnhtbFBLAQItABQABgAIAAAAIQA4/SH/1gAAAJQBAAALAAAAAAAA&#10;AAAAAAAAAC8BAABfcmVscy8ucmVsc1BLAQItABQABgAIAAAAIQDO1jL/qAIAAJgFAAAOAAAAAAAA&#10;AAAAAAAAAC4CAABkcnMvZTJvRG9jLnhtbFBLAQItABQABgAIAAAAIQDy65nN4gAAAAsBAAAPAAAA&#10;AAAAAAAAAAAAAAIFAABkcnMvZG93bnJldi54bWxQSwUGAAAAAAQABADzAAAAEQYAAAAA&#10;" fillcolor="white [3201]" stroked="f" strokeweight=".5pt">
                <v:textbox>
                  <w:txbxContent>
                    <w:p w14:paraId="77ECB73B" w14:textId="77777777" w:rsidR="00D3267F" w:rsidRPr="008641C2" w:rsidRDefault="00D3267F" w:rsidP="002C357B">
                      <w:pPr>
                        <w:spacing w:line="280" w:lineRule="exact"/>
                        <w:rPr>
                          <w:color w:val="943634" w:themeColor="accent2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51527" w:rsidSect="00581B43">
      <w:headerReference w:type="even" r:id="rId17"/>
      <w:headerReference w:type="default" r:id="rId18"/>
      <w:headerReference w:type="first" r:id="rId19"/>
      <w:pgSz w:w="11906" w:h="16838"/>
      <w:pgMar w:top="709" w:right="720" w:bottom="426" w:left="72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9A2C0" w14:textId="77777777" w:rsidR="00C3298F" w:rsidRDefault="00C3298F" w:rsidP="00EF4AFC">
      <w:r>
        <w:separator/>
      </w:r>
    </w:p>
  </w:endnote>
  <w:endnote w:type="continuationSeparator" w:id="0">
    <w:p w14:paraId="4679264A" w14:textId="77777777" w:rsidR="00C3298F" w:rsidRDefault="00C3298F" w:rsidP="00EF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5EFB2" w14:textId="77777777" w:rsidR="00C3298F" w:rsidRDefault="00C3298F" w:rsidP="00EF4AFC">
      <w:r>
        <w:separator/>
      </w:r>
    </w:p>
  </w:footnote>
  <w:footnote w:type="continuationSeparator" w:id="0">
    <w:p w14:paraId="7E9F9039" w14:textId="77777777" w:rsidR="00C3298F" w:rsidRDefault="00C3298F" w:rsidP="00EF4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D160E" w14:textId="77777777" w:rsidR="00D3267F" w:rsidRDefault="00C3298F">
    <w:pPr>
      <w:pStyle w:val="a3"/>
    </w:pPr>
    <w:r>
      <w:rPr>
        <w:noProof/>
      </w:rPr>
      <w:pict w14:anchorId="65FE75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570188" o:spid="_x0000_s2075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空白_B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A2A9D" w14:textId="77777777" w:rsidR="00D3267F" w:rsidRDefault="00C3298F">
    <w:pPr>
      <w:pStyle w:val="a3"/>
    </w:pPr>
    <w:r>
      <w:rPr>
        <w:noProof/>
      </w:rPr>
      <w:pict w14:anchorId="6DFAFD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570189" o:spid="_x0000_s2076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1" o:title="空白_B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7EDC6" w14:textId="77777777" w:rsidR="00D3267F" w:rsidRDefault="00C3298F">
    <w:pPr>
      <w:pStyle w:val="a3"/>
    </w:pPr>
    <w:r>
      <w:rPr>
        <w:noProof/>
      </w:rPr>
      <w:pict w14:anchorId="50D7A1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570187" o:spid="_x0000_s2074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空白_B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D0413"/>
    <w:multiLevelType w:val="hybridMultilevel"/>
    <w:tmpl w:val="E390C7B2"/>
    <w:lvl w:ilvl="0" w:tplc="9EFCBDE8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6" w:hanging="480"/>
      </w:pPr>
    </w:lvl>
    <w:lvl w:ilvl="2" w:tplc="0409001B" w:tentative="1">
      <w:start w:val="1"/>
      <w:numFmt w:val="lowerRoman"/>
      <w:lvlText w:val="%3."/>
      <w:lvlJc w:val="right"/>
      <w:pPr>
        <w:ind w:left="1546" w:hanging="480"/>
      </w:pPr>
    </w:lvl>
    <w:lvl w:ilvl="3" w:tplc="0409000F" w:tentative="1">
      <w:start w:val="1"/>
      <w:numFmt w:val="decimal"/>
      <w:lvlText w:val="%4."/>
      <w:lvlJc w:val="left"/>
      <w:pPr>
        <w:ind w:left="2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6" w:hanging="480"/>
      </w:pPr>
    </w:lvl>
    <w:lvl w:ilvl="5" w:tplc="0409001B" w:tentative="1">
      <w:start w:val="1"/>
      <w:numFmt w:val="lowerRoman"/>
      <w:lvlText w:val="%6."/>
      <w:lvlJc w:val="right"/>
      <w:pPr>
        <w:ind w:left="2986" w:hanging="480"/>
      </w:pPr>
    </w:lvl>
    <w:lvl w:ilvl="6" w:tplc="0409000F" w:tentative="1">
      <w:start w:val="1"/>
      <w:numFmt w:val="decimal"/>
      <w:lvlText w:val="%7."/>
      <w:lvlJc w:val="left"/>
      <w:pPr>
        <w:ind w:left="3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6" w:hanging="480"/>
      </w:pPr>
    </w:lvl>
    <w:lvl w:ilvl="8" w:tplc="0409001B" w:tentative="1">
      <w:start w:val="1"/>
      <w:numFmt w:val="lowerRoman"/>
      <w:lvlText w:val="%9."/>
      <w:lvlJc w:val="right"/>
      <w:pPr>
        <w:ind w:left="4426" w:hanging="480"/>
      </w:pPr>
    </w:lvl>
  </w:abstractNum>
  <w:abstractNum w:abstractNumId="1" w15:restartNumberingAfterBreak="0">
    <w:nsid w:val="6CC173D8"/>
    <w:multiLevelType w:val="hybridMultilevel"/>
    <w:tmpl w:val="2D6C1758"/>
    <w:lvl w:ilvl="0" w:tplc="FC92FA2E">
      <w:start w:val="1"/>
      <w:numFmt w:val="decimal"/>
      <w:lvlText w:val="%1."/>
      <w:lvlJc w:val="left"/>
      <w:pPr>
        <w:ind w:left="360" w:hanging="360"/>
      </w:pPr>
      <w:rPr>
        <w:rFonts w:hint="default"/>
        <w:color w:val="244061" w:themeColor="accent1" w:themeShade="8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AFC"/>
    <w:rsid w:val="0002658B"/>
    <w:rsid w:val="00090A96"/>
    <w:rsid w:val="000B3A14"/>
    <w:rsid w:val="001044F5"/>
    <w:rsid w:val="001301ED"/>
    <w:rsid w:val="00137672"/>
    <w:rsid w:val="00155032"/>
    <w:rsid w:val="00162925"/>
    <w:rsid w:val="00175552"/>
    <w:rsid w:val="001C0DC1"/>
    <w:rsid w:val="001E0DEC"/>
    <w:rsid w:val="001F5CBC"/>
    <w:rsid w:val="002061E7"/>
    <w:rsid w:val="0025465F"/>
    <w:rsid w:val="00293826"/>
    <w:rsid w:val="00293B4B"/>
    <w:rsid w:val="002C357B"/>
    <w:rsid w:val="002C52B6"/>
    <w:rsid w:val="002D4AF4"/>
    <w:rsid w:val="00301577"/>
    <w:rsid w:val="00307B25"/>
    <w:rsid w:val="00311A4E"/>
    <w:rsid w:val="0034502A"/>
    <w:rsid w:val="00351527"/>
    <w:rsid w:val="00356F21"/>
    <w:rsid w:val="003A1262"/>
    <w:rsid w:val="003F0227"/>
    <w:rsid w:val="003F1F66"/>
    <w:rsid w:val="004425EE"/>
    <w:rsid w:val="0046293A"/>
    <w:rsid w:val="00473933"/>
    <w:rsid w:val="004E283B"/>
    <w:rsid w:val="00510BB8"/>
    <w:rsid w:val="0051503E"/>
    <w:rsid w:val="0053230E"/>
    <w:rsid w:val="005330E1"/>
    <w:rsid w:val="00533A1F"/>
    <w:rsid w:val="005526CA"/>
    <w:rsid w:val="00555E49"/>
    <w:rsid w:val="00572D62"/>
    <w:rsid w:val="00581B43"/>
    <w:rsid w:val="005C189E"/>
    <w:rsid w:val="005C1F6E"/>
    <w:rsid w:val="0062551B"/>
    <w:rsid w:val="006411AB"/>
    <w:rsid w:val="006733C7"/>
    <w:rsid w:val="00696AD8"/>
    <w:rsid w:val="006D1462"/>
    <w:rsid w:val="006E261C"/>
    <w:rsid w:val="006E2B89"/>
    <w:rsid w:val="006E6FF5"/>
    <w:rsid w:val="007042F7"/>
    <w:rsid w:val="00715CBA"/>
    <w:rsid w:val="00757E0B"/>
    <w:rsid w:val="007A169A"/>
    <w:rsid w:val="007C5768"/>
    <w:rsid w:val="007E59E8"/>
    <w:rsid w:val="00805104"/>
    <w:rsid w:val="008351AF"/>
    <w:rsid w:val="00836EB7"/>
    <w:rsid w:val="008641C2"/>
    <w:rsid w:val="00873F07"/>
    <w:rsid w:val="0089329A"/>
    <w:rsid w:val="008D28A7"/>
    <w:rsid w:val="008D423A"/>
    <w:rsid w:val="008E432D"/>
    <w:rsid w:val="0091619E"/>
    <w:rsid w:val="00921185"/>
    <w:rsid w:val="009271A5"/>
    <w:rsid w:val="00936774"/>
    <w:rsid w:val="00983023"/>
    <w:rsid w:val="009B1A98"/>
    <w:rsid w:val="009C6EF5"/>
    <w:rsid w:val="009D0950"/>
    <w:rsid w:val="009E5CB0"/>
    <w:rsid w:val="00A84144"/>
    <w:rsid w:val="00A85C12"/>
    <w:rsid w:val="00B14FAF"/>
    <w:rsid w:val="00B268E2"/>
    <w:rsid w:val="00BA4E92"/>
    <w:rsid w:val="00BB50B8"/>
    <w:rsid w:val="00BC45F0"/>
    <w:rsid w:val="00C07626"/>
    <w:rsid w:val="00C3181E"/>
    <w:rsid w:val="00C3298F"/>
    <w:rsid w:val="00C649B4"/>
    <w:rsid w:val="00CF2D0D"/>
    <w:rsid w:val="00D14F03"/>
    <w:rsid w:val="00D233AF"/>
    <w:rsid w:val="00D3267F"/>
    <w:rsid w:val="00D43C5E"/>
    <w:rsid w:val="00DB35A9"/>
    <w:rsid w:val="00DB482F"/>
    <w:rsid w:val="00DF1456"/>
    <w:rsid w:val="00E338D7"/>
    <w:rsid w:val="00EA149E"/>
    <w:rsid w:val="00EA2CBF"/>
    <w:rsid w:val="00EF4AFC"/>
    <w:rsid w:val="00F12BAB"/>
    <w:rsid w:val="00F36042"/>
    <w:rsid w:val="00F70205"/>
    <w:rsid w:val="00F71143"/>
    <w:rsid w:val="00F76E59"/>
    <w:rsid w:val="00F9646D"/>
    <w:rsid w:val="00FB312F"/>
    <w:rsid w:val="00FD08E1"/>
    <w:rsid w:val="00FD6B14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."/>
  <w:listSeparator w:val=","/>
  <w14:docId w14:val="1F82CAE0"/>
  <w15:docId w15:val="{49F082F0-1D2B-406A-A6E7-859E7763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4A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4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4AF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4A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F4AF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36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List Accent 2"/>
    <w:basedOn w:val="a1"/>
    <w:uiPriority w:val="61"/>
    <w:rsid w:val="00F3604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555E4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0">
    <w:name w:val="Light Shading Accent 2"/>
    <w:basedOn w:val="a1"/>
    <w:uiPriority w:val="60"/>
    <w:rsid w:val="0035152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Web">
    <w:name w:val="Normal (Web)"/>
    <w:basedOn w:val="a"/>
    <w:uiPriority w:val="99"/>
    <w:unhideWhenUsed/>
    <w:rsid w:val="00696AD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-5">
    <w:name w:val="Light Shading Accent 5"/>
    <w:basedOn w:val="a1"/>
    <w:uiPriority w:val="60"/>
    <w:rsid w:val="00696AD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a">
    <w:name w:val="List Paragraph"/>
    <w:basedOn w:val="a"/>
    <w:uiPriority w:val="34"/>
    <w:qFormat/>
    <w:rsid w:val="008641C2"/>
    <w:pPr>
      <w:ind w:leftChars="200" w:left="480"/>
    </w:pPr>
  </w:style>
  <w:style w:type="table" w:styleId="-4">
    <w:name w:val="Light Shading Accent 4"/>
    <w:basedOn w:val="a1"/>
    <w:uiPriority w:val="60"/>
    <w:rsid w:val="006D146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0">
    <w:name w:val="Light List Accent 5"/>
    <w:basedOn w:val="a1"/>
    <w:uiPriority w:val="61"/>
    <w:rsid w:val="006D146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5">
    <w:name w:val="Medium List 1 Accent 5"/>
    <w:basedOn w:val="a1"/>
    <w:uiPriority w:val="65"/>
    <w:rsid w:val="006D1462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4A966-F348-4701-A770-F05407E70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7</cp:revision>
  <cp:lastPrinted>2021-08-17T07:48:00Z</cp:lastPrinted>
  <dcterms:created xsi:type="dcterms:W3CDTF">2021-09-29T09:57:00Z</dcterms:created>
  <dcterms:modified xsi:type="dcterms:W3CDTF">2021-10-01T05:28:00Z</dcterms:modified>
</cp:coreProperties>
</file>